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Mar>
          <w:left w:w="0" w:type="dxa"/>
          <w:right w:w="0" w:type="dxa"/>
        </w:tblCellMar>
        <w:tblLook w:val="04A0" w:firstRow="1" w:lastRow="0" w:firstColumn="1" w:lastColumn="0" w:noHBand="0" w:noVBand="1"/>
      </w:tblPr>
      <w:tblGrid>
        <w:gridCol w:w="4786"/>
      </w:tblGrid>
      <w:tr w:rsidR="00BC2D49" w:rsidTr="00BC2D49">
        <w:trPr>
          <w:trHeight w:val="459"/>
        </w:trPr>
        <w:tc>
          <w:tcPr>
            <w:tcW w:w="4786" w:type="dxa"/>
            <w:tcMar>
              <w:top w:w="0" w:type="dxa"/>
              <w:left w:w="108" w:type="dxa"/>
              <w:bottom w:w="0" w:type="dxa"/>
              <w:right w:w="108" w:type="dxa"/>
            </w:tcMar>
            <w:hideMark/>
          </w:tcPr>
          <w:p w:rsidR="00BC2D49" w:rsidRDefault="00BC2D49" w:rsidP="00B434D7">
            <w:pPr>
              <w:rPr>
                <w:spacing w:val="6"/>
                <w:lang w:val="sr-Latn-RS"/>
              </w:rPr>
            </w:pPr>
            <w:r>
              <w:rPr>
                <w:noProof/>
                <w:spacing w:val="6"/>
              </w:rPr>
              <w:drawing>
                <wp:inline distT="0" distB="0" distL="0" distR="0">
                  <wp:extent cx="523875" cy="914400"/>
                  <wp:effectExtent l="0" t="0" r="9525" b="0"/>
                  <wp:docPr id="2" name="Picture 2" descr="Description: Srbija-mali-g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rbija-mali-grb-2"/>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23875" cy="914400"/>
                          </a:xfrm>
                          <a:prstGeom prst="rect">
                            <a:avLst/>
                          </a:prstGeom>
                          <a:noFill/>
                          <a:ln>
                            <a:noFill/>
                          </a:ln>
                        </pic:spPr>
                      </pic:pic>
                    </a:graphicData>
                  </a:graphic>
                </wp:inline>
              </w:drawing>
            </w:r>
          </w:p>
          <w:p w:rsidR="00BC2D49" w:rsidRPr="006A458A" w:rsidRDefault="00BC2D49" w:rsidP="00B434D7">
            <w:pPr>
              <w:rPr>
                <w:b/>
                <w:spacing w:val="6"/>
                <w:lang w:val="sr-Latn-BA" w:eastAsia="sr-Latn-BA"/>
              </w:rPr>
            </w:pPr>
            <w:r w:rsidRPr="006A458A">
              <w:rPr>
                <w:b/>
                <w:spacing w:val="6"/>
              </w:rPr>
              <w:t>РЕПУБЛИКА СРБИЈА</w:t>
            </w:r>
          </w:p>
        </w:tc>
      </w:tr>
      <w:tr w:rsidR="00BC2D49" w:rsidTr="00BC2D49">
        <w:trPr>
          <w:trHeight w:val="59"/>
        </w:trPr>
        <w:tc>
          <w:tcPr>
            <w:tcW w:w="4786" w:type="dxa"/>
            <w:tcMar>
              <w:top w:w="0" w:type="dxa"/>
              <w:left w:w="108" w:type="dxa"/>
              <w:bottom w:w="0" w:type="dxa"/>
              <w:right w:w="108" w:type="dxa"/>
            </w:tcMar>
            <w:hideMark/>
          </w:tcPr>
          <w:p w:rsidR="00BC2D49" w:rsidRDefault="00486AE4" w:rsidP="00B434D7">
            <w:pPr>
              <w:rPr>
                <w:b/>
                <w:bCs/>
                <w:spacing w:val="6"/>
                <w:lang w:val="sr-Latn-BA" w:eastAsia="sr-Latn-BA"/>
              </w:rPr>
            </w:pPr>
            <w:r>
              <w:rPr>
                <w:b/>
                <w:bCs/>
                <w:spacing w:val="6"/>
              </w:rPr>
              <w:t>МИНИСТАРСТВО</w:t>
            </w:r>
            <w:r>
              <w:rPr>
                <w:b/>
                <w:bCs/>
                <w:spacing w:val="6"/>
                <w:lang w:val="sr-Cyrl-RS"/>
              </w:rPr>
              <w:t xml:space="preserve"> </w:t>
            </w:r>
            <w:r w:rsidR="00BC2D49">
              <w:rPr>
                <w:b/>
                <w:bCs/>
                <w:spacing w:val="6"/>
              </w:rPr>
              <w:t>ГРАЂЕВИНАРСТВА,</w:t>
            </w:r>
          </w:p>
        </w:tc>
      </w:tr>
      <w:tr w:rsidR="00BC2D49" w:rsidTr="00BC2D49">
        <w:trPr>
          <w:trHeight w:val="59"/>
        </w:trPr>
        <w:tc>
          <w:tcPr>
            <w:tcW w:w="4786" w:type="dxa"/>
            <w:tcMar>
              <w:top w:w="0" w:type="dxa"/>
              <w:left w:w="108" w:type="dxa"/>
              <w:bottom w:w="0" w:type="dxa"/>
              <w:right w:w="108" w:type="dxa"/>
            </w:tcMar>
            <w:hideMark/>
          </w:tcPr>
          <w:p w:rsidR="00BC2D49" w:rsidRDefault="00BC2D49" w:rsidP="00B434D7">
            <w:pPr>
              <w:rPr>
                <w:b/>
                <w:bCs/>
                <w:spacing w:val="6"/>
                <w:lang w:val="sr-Latn-BA" w:eastAsia="sr-Latn-BA"/>
              </w:rPr>
            </w:pPr>
            <w:r>
              <w:rPr>
                <w:b/>
                <w:bCs/>
                <w:spacing w:val="6"/>
              </w:rPr>
              <w:t>САОБРАЋАЈА И ИНФРАСТРУКТУРЕ</w:t>
            </w:r>
          </w:p>
        </w:tc>
      </w:tr>
    </w:tbl>
    <w:p w:rsidR="00BC2D49" w:rsidRDefault="00B434D7" w:rsidP="00B434D7">
      <w:pPr>
        <w:rPr>
          <w:b/>
          <w:bCs/>
          <w:lang w:val="sr-Cyrl-RS"/>
        </w:rPr>
      </w:pPr>
      <w:r>
        <w:rPr>
          <w:b/>
          <w:bCs/>
          <w:lang w:val="sr-Cyrl-RS"/>
        </w:rPr>
        <w:t xml:space="preserve">  </w:t>
      </w:r>
      <w:r w:rsidR="00BC2D49">
        <w:rPr>
          <w:b/>
          <w:bCs/>
          <w:lang w:val="sr-Cyrl-RS"/>
        </w:rPr>
        <w:t>Сектор за инспекцијски надзор</w:t>
      </w:r>
    </w:p>
    <w:p w:rsidR="00BC2D49" w:rsidRDefault="00B434D7" w:rsidP="00B434D7">
      <w:pPr>
        <w:rPr>
          <w:b/>
          <w:bCs/>
          <w:lang w:val="sr-Cyrl-RS"/>
        </w:rPr>
      </w:pPr>
      <w:r>
        <w:rPr>
          <w:b/>
          <w:bCs/>
          <w:lang w:val="sr-Cyrl-RS"/>
        </w:rPr>
        <w:t xml:space="preserve">  </w:t>
      </w:r>
      <w:r w:rsidR="00BC2D49">
        <w:rPr>
          <w:b/>
          <w:bCs/>
          <w:lang w:val="sr-Cyrl-RS"/>
        </w:rPr>
        <w:t>Број:344-08-45921/2018-18</w:t>
      </w:r>
    </w:p>
    <w:p w:rsidR="00BC2D49" w:rsidRDefault="00B434D7" w:rsidP="00B434D7">
      <w:pPr>
        <w:rPr>
          <w:b/>
          <w:bCs/>
          <w:lang w:val="sr-Cyrl-RS"/>
        </w:rPr>
      </w:pPr>
      <w:r>
        <w:rPr>
          <w:b/>
          <w:bCs/>
          <w:lang w:val="sr-Cyrl-RS"/>
        </w:rPr>
        <w:t xml:space="preserve"> </w:t>
      </w:r>
      <w:r w:rsidR="00BC2D49">
        <w:rPr>
          <w:b/>
          <w:bCs/>
          <w:lang w:val="sr-Cyrl-RS"/>
        </w:rPr>
        <w:t>Датум: 26. април 2018. године</w:t>
      </w:r>
    </w:p>
    <w:p w:rsidR="0028080D" w:rsidRDefault="0028080D" w:rsidP="00B434D7">
      <w:pPr>
        <w:rPr>
          <w:b/>
          <w:bCs/>
          <w:lang w:val="sr-Cyrl-RS"/>
        </w:rPr>
      </w:pPr>
    </w:p>
    <w:p w:rsidR="0028080D" w:rsidRDefault="0028080D" w:rsidP="00BC2D49">
      <w:pPr>
        <w:rPr>
          <w:b/>
          <w:bCs/>
          <w:lang w:val="sr-Cyrl-RS"/>
        </w:rPr>
      </w:pPr>
    </w:p>
    <w:p w:rsidR="0028080D" w:rsidRPr="0028080D" w:rsidRDefault="0028080D">
      <w:pPr>
        <w:rPr>
          <w:lang w:val="sr-Cyrl-RS"/>
        </w:rPr>
      </w:pPr>
    </w:p>
    <w:p w:rsidR="0028080D" w:rsidRDefault="00BC2D49" w:rsidP="00BC2D49">
      <w:pPr>
        <w:jc w:val="center"/>
        <w:rPr>
          <w:b/>
          <w:lang w:val="sr-Cyrl-RS"/>
        </w:rPr>
      </w:pPr>
      <w:r w:rsidRPr="0028080D">
        <w:rPr>
          <w:b/>
          <w:lang w:val="sr-Cyrl-RS"/>
        </w:rPr>
        <w:t>ИЗВЕШТАЈ</w:t>
      </w:r>
    </w:p>
    <w:p w:rsidR="00592139" w:rsidRDefault="00BC2D49" w:rsidP="00BC2D49">
      <w:pPr>
        <w:jc w:val="center"/>
        <w:rPr>
          <w:b/>
          <w:lang w:val="sr-Cyrl-RS"/>
        </w:rPr>
      </w:pPr>
      <w:r w:rsidRPr="0028080D">
        <w:rPr>
          <w:b/>
          <w:lang w:val="sr-Cyrl-RS"/>
        </w:rPr>
        <w:t xml:space="preserve"> О АКЦИЈИ ИНСПЕКЦИЈСКИХ НАДЗОРА СВИХ ВИДОВА ИНСПЕК</w:t>
      </w:r>
      <w:r w:rsidR="0028080D">
        <w:rPr>
          <w:b/>
          <w:lang w:val="sr-Cyrl-RS"/>
        </w:rPr>
        <w:t xml:space="preserve">ЦИЈА </w:t>
      </w:r>
      <w:r w:rsidR="00592139">
        <w:rPr>
          <w:b/>
          <w:lang w:val="sr-Cyrl-RS"/>
        </w:rPr>
        <w:t>У НИШАВСКОМ, ЈАБЛАНИЧКОМ И ПЧИЊСКОМ ОКРУГУ</w:t>
      </w:r>
    </w:p>
    <w:p w:rsidR="00BC2D49" w:rsidRDefault="0028080D" w:rsidP="00BC2D49">
      <w:pPr>
        <w:jc w:val="center"/>
        <w:rPr>
          <w:b/>
          <w:lang w:val="sr-Cyrl-RS"/>
        </w:rPr>
      </w:pPr>
      <w:r>
        <w:rPr>
          <w:b/>
          <w:lang w:val="sr-Cyrl-RS"/>
        </w:rPr>
        <w:t>19.04.2018. и 20.04.2018. године</w:t>
      </w:r>
    </w:p>
    <w:p w:rsidR="00B434D7" w:rsidRPr="0028080D" w:rsidRDefault="00B434D7" w:rsidP="00BC2D49">
      <w:pPr>
        <w:jc w:val="center"/>
        <w:rPr>
          <w:b/>
          <w:lang w:val="sr-Cyrl-RS"/>
        </w:rPr>
      </w:pPr>
    </w:p>
    <w:p w:rsidR="00B434D7" w:rsidRDefault="00B434D7" w:rsidP="006A458A">
      <w:pPr>
        <w:rPr>
          <w:b/>
          <w:lang w:val="sr-Cyrl-RS"/>
        </w:rPr>
      </w:pPr>
    </w:p>
    <w:p w:rsidR="00592139" w:rsidRPr="0028080D" w:rsidRDefault="00592139" w:rsidP="006A458A">
      <w:pPr>
        <w:rPr>
          <w:b/>
          <w:lang w:val="sr-Cyrl-RS"/>
        </w:rPr>
      </w:pPr>
    </w:p>
    <w:p w:rsidR="00BC2D49" w:rsidRDefault="00BC2D49" w:rsidP="00BC2D49">
      <w:pPr>
        <w:rPr>
          <w:b/>
          <w:bCs/>
          <w:lang w:val="sr-Cyrl-RS"/>
        </w:rPr>
      </w:pPr>
    </w:p>
    <w:p w:rsidR="00BC2D49" w:rsidRDefault="00BC2D49" w:rsidP="00B434D7">
      <w:pPr>
        <w:ind w:firstLine="720"/>
        <w:jc w:val="both"/>
        <w:rPr>
          <w:lang w:val="sr-Cyrl-RS"/>
        </w:rPr>
      </w:pPr>
      <w:r>
        <w:rPr>
          <w:lang w:val="sr-Cyrl-RS"/>
        </w:rPr>
        <w:t>На основу годишњег плана рада Сектора за инспекцијски надзор Министарства грађевинарства, саобраћаја и инфраструктуре и плана заједничких поступања инспекција различитих министарстава, усаглашених са Координационим телом Владе Р</w:t>
      </w:r>
      <w:r w:rsidR="00592139">
        <w:rPr>
          <w:lang w:val="sr-Cyrl-RS"/>
        </w:rPr>
        <w:t xml:space="preserve">епублике </w:t>
      </w:r>
      <w:r>
        <w:rPr>
          <w:lang w:val="sr-Cyrl-RS"/>
        </w:rPr>
        <w:t>С</w:t>
      </w:r>
      <w:r w:rsidR="00592139">
        <w:rPr>
          <w:lang w:val="sr-Cyrl-RS"/>
        </w:rPr>
        <w:t>рбије</w:t>
      </w:r>
      <w:r>
        <w:rPr>
          <w:lang w:val="sr-Cyrl-RS"/>
        </w:rPr>
        <w:t>, организована је и спроведена дводневна инспекцијска акција, којом је извршена провера поштовања спровођења свих з</w:t>
      </w:r>
      <w:r w:rsidR="00592139">
        <w:rPr>
          <w:lang w:val="sr-Cyrl-RS"/>
        </w:rPr>
        <w:t>акона који су у надлежности Министарства грађевинарства, саобраћаја и инфраструктуре</w:t>
      </w:r>
      <w:r>
        <w:rPr>
          <w:lang w:val="sr-Cyrl-RS"/>
        </w:rPr>
        <w:t>.</w:t>
      </w:r>
    </w:p>
    <w:p w:rsidR="00B434D7" w:rsidRDefault="00B434D7" w:rsidP="00B434D7">
      <w:pPr>
        <w:ind w:firstLine="720"/>
        <w:jc w:val="both"/>
        <w:rPr>
          <w:lang w:val="sr-Cyrl-RS"/>
        </w:rPr>
      </w:pPr>
    </w:p>
    <w:p w:rsidR="00BC2D49" w:rsidRDefault="00BC2D49" w:rsidP="00B434D7">
      <w:pPr>
        <w:ind w:firstLine="720"/>
        <w:jc w:val="both"/>
        <w:rPr>
          <w:lang w:val="sr-Cyrl-RS"/>
        </w:rPr>
      </w:pPr>
      <w:r>
        <w:rPr>
          <w:lang w:val="sr-Cyrl-RS"/>
        </w:rPr>
        <w:t xml:space="preserve">У заједничкој акцији је учествовало </w:t>
      </w:r>
      <w:r w:rsidRPr="00592139">
        <w:rPr>
          <w:b/>
          <w:lang w:val="sr-Cyrl-RS"/>
        </w:rPr>
        <w:t>38 републичких инспектора</w:t>
      </w:r>
      <w:r>
        <w:rPr>
          <w:lang w:val="sr-Cyrl-RS"/>
        </w:rPr>
        <w:t xml:space="preserve"> из свих </w:t>
      </w:r>
      <w:r w:rsidRPr="00592139">
        <w:rPr>
          <w:b/>
          <w:lang w:val="sr-Cyrl-RS"/>
        </w:rPr>
        <w:t>8 организационих јединица Сек</w:t>
      </w:r>
      <w:r w:rsidR="00592139" w:rsidRPr="00592139">
        <w:rPr>
          <w:b/>
          <w:lang w:val="sr-Cyrl-RS"/>
        </w:rPr>
        <w:t>тора за инспекцијски надзор</w:t>
      </w:r>
      <w:r w:rsidR="00592139">
        <w:rPr>
          <w:lang w:val="sr-Cyrl-RS"/>
        </w:rPr>
        <w:t xml:space="preserve"> </w:t>
      </w:r>
      <w:r>
        <w:rPr>
          <w:lang w:val="sr-Cyrl-RS"/>
        </w:rPr>
        <w:t xml:space="preserve"> и </w:t>
      </w:r>
      <w:r w:rsidRPr="00592139">
        <w:rPr>
          <w:b/>
          <w:lang w:val="sr-Cyrl-RS"/>
        </w:rPr>
        <w:t>3 правника</w:t>
      </w:r>
      <w:r>
        <w:rPr>
          <w:lang w:val="sr-Cyrl-RS"/>
        </w:rPr>
        <w:t xml:space="preserve"> из слу</w:t>
      </w:r>
      <w:r w:rsidR="00592139">
        <w:rPr>
          <w:lang w:val="sr-Cyrl-RS"/>
        </w:rPr>
        <w:t xml:space="preserve">жбе управно-правног надзора </w:t>
      </w:r>
      <w:r w:rsidR="00592139" w:rsidRPr="00592139">
        <w:rPr>
          <w:b/>
          <w:lang w:val="sr-Cyrl-RS"/>
        </w:rPr>
        <w:t>Министарства грађевинарства, саобраћаја и инфраструктуре</w:t>
      </w:r>
      <w:r>
        <w:rPr>
          <w:lang w:val="sr-Cyrl-RS"/>
        </w:rPr>
        <w:t xml:space="preserve">, као и </w:t>
      </w:r>
      <w:r w:rsidRPr="00592139">
        <w:rPr>
          <w:b/>
          <w:lang w:val="sr-Cyrl-RS"/>
        </w:rPr>
        <w:t>1 републички шумарско-ловни инспектор из Министарства пољопривреде, шумарства и водопривреде</w:t>
      </w:r>
      <w:r>
        <w:rPr>
          <w:lang w:val="sr-Cyrl-RS"/>
        </w:rPr>
        <w:t>.</w:t>
      </w:r>
    </w:p>
    <w:p w:rsidR="00B434D7" w:rsidRDefault="00B434D7" w:rsidP="00B434D7">
      <w:pPr>
        <w:ind w:firstLine="720"/>
        <w:jc w:val="both"/>
        <w:rPr>
          <w:lang w:val="sr-Cyrl-RS"/>
        </w:rPr>
      </w:pPr>
    </w:p>
    <w:p w:rsidR="00BC2D49" w:rsidRDefault="00BC2D49" w:rsidP="00B434D7">
      <w:pPr>
        <w:ind w:firstLine="720"/>
        <w:jc w:val="both"/>
        <w:rPr>
          <w:lang w:val="sr-Cyrl-RS"/>
        </w:rPr>
      </w:pPr>
      <w:r>
        <w:rPr>
          <w:lang w:val="sr-Cyrl-RS"/>
        </w:rPr>
        <w:t xml:space="preserve">Стручну помоћ и одличну сарадњу остварили смо и са представницима надзорних служби </w:t>
      </w:r>
      <w:r w:rsidRPr="00592139">
        <w:rPr>
          <w:b/>
          <w:lang w:val="sr-Cyrl-RS"/>
        </w:rPr>
        <w:t>Ј</w:t>
      </w:r>
      <w:r w:rsidR="00592139" w:rsidRPr="00592139">
        <w:rPr>
          <w:b/>
          <w:lang w:val="sr-Cyrl-RS"/>
        </w:rPr>
        <w:t>авног предузећа</w:t>
      </w:r>
      <w:r w:rsidRPr="00592139">
        <w:rPr>
          <w:b/>
          <w:lang w:val="sr-Cyrl-RS"/>
        </w:rPr>
        <w:t xml:space="preserve"> </w:t>
      </w:r>
      <w:r w:rsidR="00592139" w:rsidRPr="00592139">
        <w:rPr>
          <w:b/>
          <w:lang w:val="sr-Cyrl-RS"/>
        </w:rPr>
        <w:t>„Путеви</w:t>
      </w:r>
      <w:r w:rsidRPr="00592139">
        <w:rPr>
          <w:b/>
          <w:lang w:val="sr-Cyrl-RS"/>
        </w:rPr>
        <w:t xml:space="preserve"> Србије</w:t>
      </w:r>
      <w:r w:rsidR="00592139" w:rsidRPr="00592139">
        <w:rPr>
          <w:b/>
          <w:lang w:val="sr-Cyrl-RS"/>
        </w:rPr>
        <w:t>“</w:t>
      </w:r>
      <w:r w:rsidRPr="00592139">
        <w:rPr>
          <w:b/>
          <w:lang w:val="sr-Cyrl-RS"/>
        </w:rPr>
        <w:t>, Ин</w:t>
      </w:r>
      <w:r w:rsidR="00592139" w:rsidRPr="00592139">
        <w:rPr>
          <w:b/>
          <w:lang w:val="sr-Cyrl-RS"/>
        </w:rPr>
        <w:t>фраструктуре железнице Србије а.д.</w:t>
      </w:r>
      <w:r w:rsidRPr="00592139">
        <w:rPr>
          <w:b/>
          <w:lang w:val="sr-Cyrl-RS"/>
        </w:rPr>
        <w:t>, М</w:t>
      </w:r>
      <w:r w:rsidR="00592139" w:rsidRPr="00592139">
        <w:rPr>
          <w:b/>
          <w:lang w:val="sr-Cyrl-RS"/>
        </w:rPr>
        <w:t>инистарства унутрашњих послова-</w:t>
      </w:r>
      <w:r w:rsidRPr="00592139">
        <w:rPr>
          <w:b/>
          <w:lang w:val="sr-Cyrl-RS"/>
        </w:rPr>
        <w:t>Саобраћајне полиције, пр</w:t>
      </w:r>
      <w:r w:rsidR="00B434D7" w:rsidRPr="00592139">
        <w:rPr>
          <w:b/>
          <w:lang w:val="sr-Cyrl-RS"/>
        </w:rPr>
        <w:t>е</w:t>
      </w:r>
      <w:r w:rsidRPr="00592139">
        <w:rPr>
          <w:b/>
          <w:lang w:val="sr-Cyrl-RS"/>
        </w:rPr>
        <w:t>дседницима општина Владичин Хан и Босилеград, као и Туристичком организацијом Власинско језеро</w:t>
      </w:r>
      <w:r>
        <w:rPr>
          <w:lang w:val="sr-Cyrl-RS"/>
        </w:rPr>
        <w:t>.</w:t>
      </w:r>
    </w:p>
    <w:p w:rsidR="00BC2D49" w:rsidRDefault="00BC2D49" w:rsidP="00BC2D49">
      <w:pPr>
        <w:ind w:firstLine="720"/>
        <w:rPr>
          <w:lang w:val="sr-Cyrl-RS"/>
        </w:rPr>
      </w:pPr>
    </w:p>
    <w:p w:rsidR="00B434D7" w:rsidRDefault="00B434D7" w:rsidP="006A458A">
      <w:pPr>
        <w:rPr>
          <w:lang w:val="sr-Cyrl-RS"/>
        </w:rPr>
      </w:pPr>
    </w:p>
    <w:p w:rsidR="00B434D7" w:rsidRDefault="00B434D7" w:rsidP="00BC2D49">
      <w:pPr>
        <w:ind w:firstLine="720"/>
        <w:rPr>
          <w:lang w:val="sr-Cyrl-RS"/>
        </w:rPr>
      </w:pPr>
    </w:p>
    <w:p w:rsidR="00592139" w:rsidRDefault="00592139" w:rsidP="00BC2D49">
      <w:pPr>
        <w:ind w:firstLine="720"/>
        <w:rPr>
          <w:lang w:val="sr-Cyrl-RS"/>
        </w:rPr>
      </w:pPr>
    </w:p>
    <w:p w:rsidR="00592139" w:rsidRDefault="00592139" w:rsidP="00BC2D49">
      <w:pPr>
        <w:ind w:firstLine="720"/>
        <w:rPr>
          <w:lang w:val="sr-Cyrl-RS"/>
        </w:rPr>
      </w:pPr>
    </w:p>
    <w:p w:rsidR="00592139" w:rsidRDefault="00592139" w:rsidP="00BC2D49">
      <w:pPr>
        <w:ind w:firstLine="720"/>
        <w:rPr>
          <w:lang w:val="sr-Cyrl-RS"/>
        </w:rPr>
      </w:pPr>
    </w:p>
    <w:p w:rsidR="0028080D" w:rsidRDefault="0028080D" w:rsidP="00BC2D49">
      <w:pPr>
        <w:ind w:firstLine="720"/>
        <w:rPr>
          <w:lang w:val="sr-Cyrl-RS"/>
        </w:rPr>
      </w:pPr>
    </w:p>
    <w:p w:rsidR="00BC2D49" w:rsidRDefault="0028080D" w:rsidP="00BC2D49">
      <w:pPr>
        <w:ind w:firstLine="720"/>
        <w:rPr>
          <w:b/>
          <w:bCs/>
          <w:lang w:val="sr-Cyrl-RS"/>
        </w:rPr>
      </w:pPr>
      <w:r>
        <w:rPr>
          <w:b/>
          <w:bCs/>
          <w:lang w:val="sr-Cyrl-RS"/>
        </w:rPr>
        <w:t xml:space="preserve">              Краћи преглед ло</w:t>
      </w:r>
      <w:r w:rsidR="00BC2D49">
        <w:rPr>
          <w:b/>
          <w:bCs/>
          <w:lang w:val="sr-Cyrl-RS"/>
        </w:rPr>
        <w:t>кација и области извршених контрола:</w:t>
      </w:r>
    </w:p>
    <w:p w:rsidR="00BC2D49" w:rsidRDefault="00BC2D49" w:rsidP="00BC2D49">
      <w:pPr>
        <w:ind w:firstLine="720"/>
        <w:rPr>
          <w:b/>
          <w:bCs/>
          <w:lang w:val="sr-Cyrl-RS"/>
        </w:rPr>
      </w:pPr>
    </w:p>
    <w:p w:rsidR="00384F47" w:rsidRDefault="00B434D7" w:rsidP="00384F47">
      <w:pPr>
        <w:jc w:val="both"/>
        <w:rPr>
          <w:lang w:val="sr-Cyrl-RS"/>
        </w:rPr>
      </w:pPr>
      <w:r w:rsidRPr="00D7363A">
        <w:rPr>
          <w:b/>
          <w:lang w:val="sr-Cyrl-RS"/>
        </w:rPr>
        <w:t>1</w:t>
      </w:r>
      <w:r w:rsidR="00D7363A">
        <w:rPr>
          <w:lang w:val="sr-Cyrl-RS"/>
        </w:rPr>
        <w:t>.</w:t>
      </w:r>
      <w:r w:rsidR="00D7363A">
        <w:rPr>
          <w:b/>
          <w:lang w:val="sr-Cyrl-RS"/>
        </w:rPr>
        <w:t xml:space="preserve"> Републичка и</w:t>
      </w:r>
      <w:r w:rsidR="00D7363A" w:rsidRPr="00D7363A">
        <w:rPr>
          <w:b/>
          <w:lang w:val="sr-Cyrl-RS"/>
        </w:rPr>
        <w:t>нспекција за друмски саобраћај</w:t>
      </w:r>
      <w:r w:rsidR="00D7363A">
        <w:rPr>
          <w:lang w:val="sr-Cyrl-RS"/>
        </w:rPr>
        <w:t xml:space="preserve"> је извршила контролу на п</w:t>
      </w:r>
      <w:r w:rsidR="00BC2D49">
        <w:rPr>
          <w:lang w:val="sr-Cyrl-RS"/>
        </w:rPr>
        <w:t>утни</w:t>
      </w:r>
      <w:r w:rsidR="00D7363A">
        <w:rPr>
          <w:lang w:val="sr-Cyrl-RS"/>
        </w:rPr>
        <w:t>м</w:t>
      </w:r>
      <w:r w:rsidR="00BC2D49">
        <w:rPr>
          <w:lang w:val="sr-Cyrl-RS"/>
        </w:rPr>
        <w:t xml:space="preserve"> правци</w:t>
      </w:r>
      <w:r w:rsidR="00D7363A">
        <w:rPr>
          <w:lang w:val="sr-Cyrl-RS"/>
        </w:rPr>
        <w:t>ма</w:t>
      </w:r>
      <w:r w:rsidR="00BC2D49">
        <w:rPr>
          <w:lang w:val="sr-Cyrl-RS"/>
        </w:rPr>
        <w:t xml:space="preserve"> на подручју Дољевца, Владичиног Хана, Власине, наплатне рампе НАИС код Ниша, Реон Власинског Језера- извршене су контроле и спроведене законске мере приликом  вршења јавног превоза путника и робе</w:t>
      </w:r>
      <w:r>
        <w:rPr>
          <w:lang w:val="sr-Cyrl-RS"/>
        </w:rPr>
        <w:t>.</w:t>
      </w:r>
      <w:r w:rsidR="00BC2D49">
        <w:rPr>
          <w:lang w:val="sr-Cyrl-RS"/>
        </w:rPr>
        <w:t xml:space="preserve"> </w:t>
      </w:r>
    </w:p>
    <w:p w:rsidR="00384F47" w:rsidRPr="006C7867" w:rsidRDefault="00384F47" w:rsidP="00384F47">
      <w:pPr>
        <w:jc w:val="both"/>
        <w:rPr>
          <w:b/>
          <w:lang w:val="sr-Cyrl-RS"/>
        </w:rPr>
      </w:pPr>
      <w:r>
        <w:rPr>
          <w:lang w:val="sr-Cyrl-RS"/>
        </w:rPr>
        <w:t xml:space="preserve">Извршена је и заједничка контрола </w:t>
      </w:r>
      <w:r>
        <w:rPr>
          <w:lang w:val="sr-Cyrl-CS"/>
        </w:rPr>
        <w:t xml:space="preserve">превоза робе, приликом </w:t>
      </w:r>
      <w:r>
        <w:rPr>
          <w:lang w:val="sr-Cyrl-RS"/>
        </w:rPr>
        <w:t>противзаконитог промета дрвне грађе на регионалном путу</w:t>
      </w:r>
      <w:r>
        <w:rPr>
          <w:lang w:val="sr-Cyrl-RS"/>
        </w:rPr>
        <w:t xml:space="preserve"> Власина-Црна Трава</w:t>
      </w:r>
      <w:r>
        <w:rPr>
          <w:lang w:val="sr-Cyrl-RS"/>
        </w:rPr>
        <w:t xml:space="preserve">, у сарадњи са </w:t>
      </w:r>
      <w:r w:rsidRPr="006C7867">
        <w:rPr>
          <w:b/>
          <w:lang w:val="sr-Cyrl-RS"/>
        </w:rPr>
        <w:t>шумарско-ловним инспектором.</w:t>
      </w:r>
    </w:p>
    <w:p w:rsidR="00FB342D" w:rsidRDefault="00FB342D" w:rsidP="00BC2D49">
      <w:pPr>
        <w:rPr>
          <w:lang w:val="sr-Cyrl-RS"/>
        </w:rPr>
      </w:pPr>
      <w:bookmarkStart w:id="0" w:name="_GoBack"/>
      <w:bookmarkEnd w:id="0"/>
    </w:p>
    <w:p w:rsidR="00BC2D49" w:rsidRDefault="00BC2D49" w:rsidP="00BC2D49">
      <w:pPr>
        <w:jc w:val="both"/>
        <w:rPr>
          <w:color w:val="000000"/>
          <w:lang w:val="sr-Cyrl-RS"/>
        </w:rPr>
      </w:pPr>
      <w:r w:rsidRPr="00D7363A">
        <w:rPr>
          <w:b/>
          <w:bCs/>
          <w:color w:val="000000"/>
          <w:lang w:val="sr-Cyrl-CS"/>
        </w:rPr>
        <w:t>2</w:t>
      </w:r>
      <w:r w:rsidRPr="00B434D7">
        <w:rPr>
          <w:bCs/>
          <w:color w:val="000000"/>
          <w:lang w:val="sr-Cyrl-CS"/>
        </w:rPr>
        <w:t>.</w:t>
      </w:r>
      <w:r>
        <w:rPr>
          <w:lang w:val="sr-Cyrl-CS"/>
        </w:rPr>
        <w:t xml:space="preserve"> </w:t>
      </w:r>
      <w:r>
        <w:rPr>
          <w:color w:val="000000"/>
          <w:lang w:val="sr-Cyrl-RS"/>
        </w:rPr>
        <w:t> </w:t>
      </w:r>
      <w:r w:rsidR="00D7363A" w:rsidRPr="00D7363A">
        <w:rPr>
          <w:b/>
          <w:color w:val="000000"/>
          <w:lang w:val="sr-Cyrl-RS"/>
        </w:rPr>
        <w:t xml:space="preserve">Републичка инспекција за државне </w:t>
      </w:r>
      <w:r w:rsidR="00D7363A">
        <w:rPr>
          <w:b/>
          <w:color w:val="000000"/>
          <w:lang w:val="sr-Cyrl-RS"/>
        </w:rPr>
        <w:t>путеве и И</w:t>
      </w:r>
      <w:r w:rsidR="00D7363A" w:rsidRPr="00D7363A">
        <w:rPr>
          <w:b/>
          <w:color w:val="000000"/>
          <w:lang w:val="sr-Cyrl-RS"/>
        </w:rPr>
        <w:t>нспекција за железницу</w:t>
      </w:r>
      <w:r w:rsidR="00D7363A">
        <w:rPr>
          <w:color w:val="000000"/>
          <w:lang w:val="sr-Cyrl-RS"/>
        </w:rPr>
        <w:t xml:space="preserve"> </w:t>
      </w:r>
      <w:r w:rsidR="006C7867">
        <w:rPr>
          <w:color w:val="000000"/>
          <w:lang w:val="sr-Cyrl-RS"/>
        </w:rPr>
        <w:t>су извршиле надзор стања</w:t>
      </w:r>
      <w:r w:rsidR="00D7363A">
        <w:rPr>
          <w:color w:val="000000"/>
          <w:lang w:val="sr-Cyrl-RS"/>
        </w:rPr>
        <w:t xml:space="preserve"> у </w:t>
      </w:r>
      <w:r>
        <w:rPr>
          <w:color w:val="000000"/>
          <w:lang w:val="sr-Cyrl-RS"/>
        </w:rPr>
        <w:t xml:space="preserve">км: </w:t>
      </w:r>
      <w:r>
        <w:rPr>
          <w:color w:val="000000"/>
        </w:rPr>
        <w:t xml:space="preserve">268+318 </w:t>
      </w:r>
      <w:r>
        <w:rPr>
          <w:color w:val="000000"/>
          <w:lang w:val="sr-Cyrl-RS"/>
        </w:rPr>
        <w:t xml:space="preserve"> у месту  Брестовац код Лесковца,  на прузи  Београд –Лапово-Ниш-државна граница и км: </w:t>
      </w:r>
      <w:r>
        <w:rPr>
          <w:color w:val="000000"/>
        </w:rPr>
        <w:t xml:space="preserve">273+221 </w:t>
      </w:r>
      <w:r>
        <w:rPr>
          <w:color w:val="000000"/>
          <w:lang w:val="sr-Cyrl-RS"/>
        </w:rPr>
        <w:t xml:space="preserve"> између Липовице и Печењеваца  на прузи  Београд –Лапово-Ниш-државна граница. </w:t>
      </w:r>
    </w:p>
    <w:p w:rsidR="00B434D7" w:rsidRDefault="00B434D7" w:rsidP="00BC2D49">
      <w:pPr>
        <w:jc w:val="both"/>
        <w:rPr>
          <w:color w:val="000000"/>
          <w:lang w:val="sr-Cyrl-RS"/>
        </w:rPr>
      </w:pPr>
    </w:p>
    <w:p w:rsidR="00BC2D49" w:rsidRDefault="00FB342D" w:rsidP="00BC2D49">
      <w:pPr>
        <w:jc w:val="both"/>
        <w:rPr>
          <w:lang w:val="sr-Cyrl-CS"/>
        </w:rPr>
      </w:pPr>
      <w:r w:rsidRPr="00D7363A">
        <w:rPr>
          <w:b/>
          <w:color w:val="000000"/>
          <w:lang w:val="sr-Cyrl-RS"/>
        </w:rPr>
        <w:t>3.</w:t>
      </w:r>
      <w:r w:rsidR="00D7363A" w:rsidRPr="00D7363A">
        <w:rPr>
          <w:b/>
          <w:color w:val="000000"/>
          <w:lang w:val="sr-Cyrl-RS"/>
        </w:rPr>
        <w:t xml:space="preserve">Републичка </w:t>
      </w:r>
      <w:r w:rsidR="00D7363A">
        <w:rPr>
          <w:b/>
          <w:color w:val="000000"/>
          <w:lang w:val="sr-Cyrl-RS"/>
        </w:rPr>
        <w:t>инспекција за државне путеве и И</w:t>
      </w:r>
      <w:r w:rsidR="00D7363A" w:rsidRPr="00D7363A">
        <w:rPr>
          <w:b/>
          <w:color w:val="000000"/>
          <w:lang w:val="sr-Cyrl-RS"/>
        </w:rPr>
        <w:t>нспекција за железницу</w:t>
      </w:r>
      <w:r w:rsidR="006C7867">
        <w:rPr>
          <w:color w:val="000000"/>
          <w:lang w:val="sr-Cyrl-RS"/>
        </w:rPr>
        <w:t xml:space="preserve"> су извршиле </w:t>
      </w:r>
      <w:r w:rsidR="00BC2D49">
        <w:rPr>
          <w:color w:val="000000"/>
          <w:lang w:val="sr-Cyrl-RS"/>
        </w:rPr>
        <w:t xml:space="preserve"> </w:t>
      </w:r>
      <w:r w:rsidR="006C7867">
        <w:rPr>
          <w:color w:val="000000"/>
          <w:lang w:val="sr-Cyrl-RS"/>
        </w:rPr>
        <w:t>надзор</w:t>
      </w:r>
      <w:r w:rsidR="00BC2D49">
        <w:rPr>
          <w:color w:val="000000"/>
          <w:lang w:val="sr-Cyrl-RS"/>
        </w:rPr>
        <w:t xml:space="preserve"> </w:t>
      </w:r>
      <w:r w:rsidR="00BC2D49">
        <w:rPr>
          <w:lang w:val="sr-Cyrl-CS"/>
        </w:rPr>
        <w:t>стања места укрштања пруге и пута у истом нивоу (путног  прелаза):</w:t>
      </w:r>
    </w:p>
    <w:p w:rsidR="00BC2D49" w:rsidRDefault="00BC2D49" w:rsidP="00BC2D49">
      <w:pPr>
        <w:pStyle w:val="ListParagraph"/>
        <w:spacing w:after="0"/>
        <w:ind w:left="0"/>
        <w:jc w:val="both"/>
        <w:rPr>
          <w:rFonts w:ascii="Times New Roman" w:hAnsi="Times New Roman" w:cs="Times New Roman"/>
          <w:sz w:val="24"/>
          <w:szCs w:val="24"/>
          <w:lang w:val="sr-Cyrl-RS"/>
        </w:rPr>
      </w:pPr>
      <w:r>
        <w:rPr>
          <w:rFonts w:ascii="Times New Roman" w:hAnsi="Times New Roman" w:cs="Times New Roman"/>
          <w:sz w:val="24"/>
          <w:szCs w:val="24"/>
          <w:lang w:val="sr-Cyrl-RS"/>
        </w:rPr>
        <w:t>„Хански“ тунел   км:  328+292 -328+641, пруга  Београд-Ниш-Прешево-државна граница/коридор 10</w:t>
      </w:r>
      <w:r w:rsidR="00D7363A">
        <w:rPr>
          <w:rFonts w:ascii="Times New Roman" w:hAnsi="Times New Roman" w:cs="Times New Roman"/>
          <w:sz w:val="24"/>
          <w:szCs w:val="24"/>
          <w:lang w:val="sr-Cyrl-RS"/>
        </w:rPr>
        <w:t>.</w:t>
      </w:r>
    </w:p>
    <w:p w:rsidR="00B434D7" w:rsidRDefault="00B434D7" w:rsidP="00BC2D49">
      <w:pPr>
        <w:pStyle w:val="ListParagraph"/>
        <w:spacing w:after="0"/>
        <w:ind w:left="0"/>
        <w:jc w:val="both"/>
        <w:rPr>
          <w:rFonts w:ascii="Times New Roman" w:hAnsi="Times New Roman" w:cs="Times New Roman"/>
          <w:sz w:val="24"/>
          <w:szCs w:val="24"/>
          <w:lang w:val="sr-Cyrl-RS"/>
        </w:rPr>
      </w:pPr>
    </w:p>
    <w:p w:rsidR="00BC2D49" w:rsidRDefault="00FB342D" w:rsidP="00BC2D49">
      <w:pPr>
        <w:pStyle w:val="ListParagraph"/>
        <w:spacing w:after="0"/>
        <w:ind w:left="0"/>
        <w:jc w:val="both"/>
        <w:rPr>
          <w:rFonts w:ascii="Times New Roman" w:hAnsi="Times New Roman" w:cs="Times New Roman"/>
          <w:sz w:val="24"/>
          <w:szCs w:val="24"/>
          <w:lang w:val="sr-Cyrl-RS"/>
        </w:rPr>
      </w:pPr>
      <w:r w:rsidRPr="00D7363A">
        <w:rPr>
          <w:rFonts w:ascii="Times New Roman" w:hAnsi="Times New Roman" w:cs="Times New Roman"/>
          <w:b/>
          <w:sz w:val="24"/>
          <w:szCs w:val="24"/>
          <w:lang w:val="sr-Cyrl-RS"/>
        </w:rPr>
        <w:t>4.</w:t>
      </w:r>
      <w:r>
        <w:rPr>
          <w:rFonts w:ascii="Times New Roman" w:hAnsi="Times New Roman" w:cs="Times New Roman"/>
          <w:sz w:val="24"/>
          <w:szCs w:val="24"/>
          <w:lang w:val="sr-Cyrl-RS"/>
        </w:rPr>
        <w:t xml:space="preserve"> </w:t>
      </w:r>
      <w:r w:rsidR="00D7363A" w:rsidRPr="00D7363A">
        <w:rPr>
          <w:rFonts w:ascii="Times New Roman" w:hAnsi="Times New Roman" w:cs="Times New Roman"/>
          <w:b/>
          <w:sz w:val="24"/>
          <w:szCs w:val="24"/>
          <w:lang w:val="sr-Cyrl-RS"/>
        </w:rPr>
        <w:t>Републичка инспекција за државне путеве, Инспекција за железницу и Инспекција за комуналне делатности</w:t>
      </w:r>
      <w:r w:rsidR="00D7363A">
        <w:rPr>
          <w:rFonts w:ascii="Times New Roman" w:hAnsi="Times New Roman" w:cs="Times New Roman"/>
          <w:sz w:val="24"/>
          <w:szCs w:val="24"/>
          <w:lang w:val="sr-Cyrl-RS"/>
        </w:rPr>
        <w:t xml:space="preserve"> </w:t>
      </w:r>
      <w:r w:rsidR="006C7867">
        <w:rPr>
          <w:rFonts w:ascii="Times New Roman" w:hAnsi="Times New Roman" w:cs="Times New Roman"/>
          <w:sz w:val="24"/>
          <w:szCs w:val="24"/>
          <w:lang w:val="sr-Cyrl-RS"/>
        </w:rPr>
        <w:t>су извршиле надзор</w:t>
      </w:r>
      <w:r w:rsidR="00BC2D49">
        <w:rPr>
          <w:rFonts w:ascii="Times New Roman" w:hAnsi="Times New Roman" w:cs="Times New Roman"/>
          <w:sz w:val="24"/>
          <w:szCs w:val="24"/>
          <w:lang w:val="sr-Cyrl-RS"/>
        </w:rPr>
        <w:t xml:space="preserve"> стања железничког тунела, изнад кога се налази дивља депонија, поред општинског пута изнад села Црнче у Сичевачкој клисури.Река Нишава однела је део пута који је  мање од 1 м удаљен од возне шине,  и сада је претња по труп пруге Ниш-Димитровград-државна граница.</w:t>
      </w:r>
    </w:p>
    <w:p w:rsidR="00BC2D49" w:rsidRDefault="00BC2D49" w:rsidP="00BC2D49">
      <w:pPr>
        <w:pStyle w:val="ListParagraph"/>
        <w:spacing w:after="0"/>
        <w:ind w:left="0"/>
        <w:jc w:val="both"/>
        <w:rPr>
          <w:rFonts w:ascii="Times New Roman" w:hAnsi="Times New Roman" w:cs="Times New Roman"/>
          <w:sz w:val="24"/>
          <w:szCs w:val="24"/>
          <w:lang w:val="sr-Cyrl-RS"/>
        </w:rPr>
      </w:pPr>
      <w:r w:rsidRPr="006C7867">
        <w:rPr>
          <w:rFonts w:ascii="Times New Roman" w:hAnsi="Times New Roman" w:cs="Times New Roman"/>
          <w:sz w:val="24"/>
          <w:szCs w:val="24"/>
          <w:u w:val="single"/>
          <w:lang w:val="sr-Cyrl-RS"/>
        </w:rPr>
        <w:t>Издат је хитан налог Инфраструктурама железнице Србије АД</w:t>
      </w:r>
      <w:r>
        <w:rPr>
          <w:rFonts w:ascii="Times New Roman" w:hAnsi="Times New Roman" w:cs="Times New Roman"/>
          <w:sz w:val="24"/>
          <w:szCs w:val="24"/>
          <w:lang w:val="sr-Cyrl-RS"/>
        </w:rPr>
        <w:t>.</w:t>
      </w:r>
    </w:p>
    <w:p w:rsidR="00B434D7" w:rsidRDefault="00B434D7" w:rsidP="00BC2D49">
      <w:pPr>
        <w:pStyle w:val="ListParagraph"/>
        <w:spacing w:after="0"/>
        <w:ind w:left="0"/>
        <w:jc w:val="both"/>
        <w:rPr>
          <w:rFonts w:ascii="Times New Roman" w:hAnsi="Times New Roman" w:cs="Times New Roman"/>
          <w:sz w:val="24"/>
          <w:szCs w:val="24"/>
          <w:lang w:val="sr-Cyrl-RS"/>
        </w:rPr>
      </w:pPr>
    </w:p>
    <w:p w:rsidR="00BC2D49" w:rsidRDefault="00FB342D" w:rsidP="00BC2D49">
      <w:pPr>
        <w:jc w:val="both"/>
        <w:rPr>
          <w:lang w:val="sr-Cyrl-RS"/>
        </w:rPr>
      </w:pPr>
      <w:r w:rsidRPr="00D7363A">
        <w:rPr>
          <w:b/>
          <w:color w:val="000000"/>
          <w:lang w:val="sr-Cyrl-CS"/>
        </w:rPr>
        <w:t>5.</w:t>
      </w:r>
      <w:r w:rsidR="00BC2D49" w:rsidRPr="00D7363A">
        <w:rPr>
          <w:b/>
          <w:lang w:val="sr-Cyrl-RS"/>
        </w:rPr>
        <w:t xml:space="preserve"> </w:t>
      </w:r>
      <w:r w:rsidR="00D7363A" w:rsidRPr="00D7363A">
        <w:rPr>
          <w:b/>
          <w:lang w:val="sr-Cyrl-RS"/>
        </w:rPr>
        <w:t>Инспекција за транспорт опасне робе</w:t>
      </w:r>
      <w:r w:rsidR="00D7363A">
        <w:rPr>
          <w:lang w:val="sr-Cyrl-RS"/>
        </w:rPr>
        <w:t xml:space="preserve"> </w:t>
      </w:r>
      <w:r w:rsidR="006C7867">
        <w:rPr>
          <w:lang w:val="sr-Cyrl-RS"/>
        </w:rPr>
        <w:t>је извршила</w:t>
      </w:r>
      <w:r w:rsidR="00BC2D49">
        <w:rPr>
          <w:lang w:val="sr-Cyrl-RS"/>
        </w:rPr>
        <w:t xml:space="preserve"> надзор код четири надзирана субјекта- Бензинске станице на подручју општина Владичин Хан и Сурдулица.</w:t>
      </w:r>
    </w:p>
    <w:p w:rsidR="00BC2D49" w:rsidRDefault="00BC2D49" w:rsidP="00BC2D49">
      <w:pPr>
        <w:jc w:val="both"/>
        <w:rPr>
          <w:lang w:val="sr-Cyrl-RS"/>
        </w:rPr>
      </w:pPr>
      <w:r>
        <w:rPr>
          <w:lang w:val="sr-Cyrl-RS"/>
        </w:rPr>
        <w:t>Код два надзирана субјекта</w:t>
      </w:r>
      <w:r>
        <w:rPr>
          <w:lang w:val="sr-Latn-RS"/>
        </w:rPr>
        <w:t xml:space="preserve"> ( </w:t>
      </w:r>
      <w:r>
        <w:rPr>
          <w:lang w:val="sr-Cyrl-RS"/>
        </w:rPr>
        <w:t>„</w:t>
      </w:r>
      <w:r>
        <w:rPr>
          <w:lang w:val="sr-Cyrl-CS"/>
        </w:rPr>
        <w:t>STANICA ZA SNABDEVANJE MOTORNIH VOZILA TNG LAGUNA DRAGAN MILOŠEVIĆ PREDUZETNIK</w:t>
      </w:r>
      <w:r>
        <w:rPr>
          <w:lang w:val="sr-Latn-RS"/>
        </w:rPr>
        <w:t xml:space="preserve">, </w:t>
      </w:r>
      <w:r>
        <w:rPr>
          <w:lang w:val="sr-Cyrl-RS"/>
        </w:rPr>
        <w:t>Житорађе, Владичин Хан и „</w:t>
      </w:r>
      <w:r>
        <w:rPr>
          <w:lang w:val="sr-Cyrl-CS"/>
        </w:rPr>
        <w:t>Venix Gold d.o.o. Surdulica“ Вука Карађића бб)</w:t>
      </w:r>
      <w:r>
        <w:rPr>
          <w:lang w:val="sr-Cyrl-RS"/>
        </w:rPr>
        <w:t xml:space="preserve"> нађене су неправилности и незаконитости у раду те је на основу члана 64. Закона о транспорту опасне робе („Службени гласник РС“,бр. 104/2016), наложено </w:t>
      </w:r>
      <w:r w:rsidRPr="006C7867">
        <w:rPr>
          <w:b/>
          <w:lang w:val="sr-Cyrl-RS"/>
        </w:rPr>
        <w:t>укупно 8 (осам)</w:t>
      </w:r>
      <w:r>
        <w:rPr>
          <w:lang w:val="sr-Cyrl-RS"/>
        </w:rPr>
        <w:t xml:space="preserve"> мера и то </w:t>
      </w:r>
      <w:r w:rsidRPr="006C7867">
        <w:rPr>
          <w:b/>
          <w:lang w:val="sr-Cyrl-RS"/>
        </w:rPr>
        <w:t>две (2)</w:t>
      </w:r>
      <w:r>
        <w:rPr>
          <w:lang w:val="sr-Cyrl-RS"/>
        </w:rPr>
        <w:t xml:space="preserve"> мере забране руковања опасним материјама и </w:t>
      </w:r>
      <w:r w:rsidRPr="006C7867">
        <w:rPr>
          <w:b/>
          <w:lang w:val="sr-Cyrl-RS"/>
        </w:rPr>
        <w:t>6 (шест)</w:t>
      </w:r>
      <w:r>
        <w:rPr>
          <w:lang w:val="sr-Cyrl-RS"/>
        </w:rPr>
        <w:t xml:space="preserve"> мера за исправљање утврђених незаконитости.</w:t>
      </w:r>
    </w:p>
    <w:p w:rsidR="00B434D7" w:rsidRDefault="00B434D7" w:rsidP="00BC2D49">
      <w:pPr>
        <w:jc w:val="both"/>
        <w:rPr>
          <w:lang w:val="sr-Cyrl-RS"/>
        </w:rPr>
      </w:pPr>
    </w:p>
    <w:p w:rsidR="00BC2D49" w:rsidRDefault="00D7363A" w:rsidP="00BC2D49">
      <w:pPr>
        <w:jc w:val="both"/>
        <w:rPr>
          <w:lang w:val="sr-Cyrl-RS"/>
        </w:rPr>
      </w:pPr>
      <w:r w:rsidRPr="006C7867">
        <w:rPr>
          <w:b/>
          <w:lang w:val="sr-Cyrl-RS"/>
        </w:rPr>
        <w:t>6.</w:t>
      </w:r>
      <w:r w:rsidR="00BC2D49" w:rsidRPr="00D7363A">
        <w:rPr>
          <w:b/>
          <w:lang w:val="sr-Cyrl-RS"/>
        </w:rPr>
        <w:t>Инспекција безбедности пловидбе</w:t>
      </w:r>
      <w:r>
        <w:rPr>
          <w:lang w:val="sr-Cyrl-RS"/>
        </w:rPr>
        <w:t xml:space="preserve"> </w:t>
      </w:r>
      <w:r w:rsidR="00BC2D49">
        <w:rPr>
          <w:lang w:val="sr-Cyrl-RS"/>
        </w:rPr>
        <w:t xml:space="preserve"> извршила је контролу пловила намењених за рекреативне и привредне сврхе на Власинском језеру и путем писаних обавешења на свим чамцима и сплавовима, најавила поновну контролу у 2018.</w:t>
      </w:r>
      <w:r w:rsidR="006C7867">
        <w:rPr>
          <w:lang w:val="sr-Cyrl-RS"/>
        </w:rPr>
        <w:t xml:space="preserve"> години.</w:t>
      </w:r>
    </w:p>
    <w:p w:rsidR="00B434D7" w:rsidRDefault="00B434D7" w:rsidP="00BC2D49">
      <w:pPr>
        <w:jc w:val="both"/>
        <w:rPr>
          <w:lang w:val="sr-Cyrl-RS"/>
        </w:rPr>
      </w:pPr>
    </w:p>
    <w:p w:rsidR="00BC2D49" w:rsidRDefault="00BC2D49" w:rsidP="00BC2D49">
      <w:pPr>
        <w:jc w:val="both"/>
        <w:rPr>
          <w:lang w:val="sr-Cyrl-CS"/>
        </w:rPr>
      </w:pPr>
      <w:r w:rsidRPr="006C7867">
        <w:rPr>
          <w:b/>
          <w:lang w:val="sr-Cyrl-RS"/>
        </w:rPr>
        <w:t>7.</w:t>
      </w:r>
      <w:r>
        <w:rPr>
          <w:lang w:val="sr-Cyrl-RS"/>
        </w:rPr>
        <w:t xml:space="preserve"> </w:t>
      </w:r>
      <w:r w:rsidR="00D7363A" w:rsidRPr="00D7363A">
        <w:rPr>
          <w:b/>
          <w:lang w:val="sr-Cyrl-RS"/>
        </w:rPr>
        <w:t>Инспекција за комуналне делатности</w:t>
      </w:r>
      <w:r w:rsidR="00D7363A">
        <w:rPr>
          <w:lang w:val="sr-Cyrl-RS"/>
        </w:rPr>
        <w:t xml:space="preserve"> </w:t>
      </w:r>
      <w:r w:rsidR="006C7867">
        <w:rPr>
          <w:lang w:val="sr-Cyrl-RS"/>
        </w:rPr>
        <w:t>извршила је</w:t>
      </w:r>
      <w:r>
        <w:rPr>
          <w:lang w:val="sr-Cyrl-RS"/>
        </w:rPr>
        <w:t xml:space="preserve"> инспекцијски надзор у општини Вл</w:t>
      </w:r>
      <w:r w:rsidR="006C7867">
        <w:rPr>
          <w:lang w:val="sr-Cyrl-RS"/>
        </w:rPr>
        <w:t xml:space="preserve">адичин Хан. </w:t>
      </w:r>
      <w:r>
        <w:rPr>
          <w:lang w:val="sr-Cyrl-RS"/>
        </w:rPr>
        <w:t xml:space="preserve">Предмет контроле је био </w:t>
      </w:r>
      <w:r>
        <w:rPr>
          <w:lang w:val="sr-Cyrl-CS"/>
        </w:rPr>
        <w:t>спровођење Закона о комуналним делатностима и  Закона о становању и одржавање зграда.</w:t>
      </w:r>
    </w:p>
    <w:p w:rsidR="00B434D7" w:rsidRDefault="00B434D7" w:rsidP="00BC2D49">
      <w:pPr>
        <w:jc w:val="both"/>
        <w:rPr>
          <w:lang w:val="sr-Cyrl-CS"/>
        </w:rPr>
      </w:pPr>
    </w:p>
    <w:p w:rsidR="00B434D7" w:rsidRDefault="00BC2D49" w:rsidP="00BC2D49">
      <w:pPr>
        <w:jc w:val="both"/>
        <w:rPr>
          <w:lang w:val="sr-Cyrl-RS"/>
        </w:rPr>
      </w:pPr>
      <w:r w:rsidRPr="006C7867">
        <w:rPr>
          <w:b/>
          <w:lang w:val="sr-Cyrl-CS"/>
        </w:rPr>
        <w:lastRenderedPageBreak/>
        <w:t>8.</w:t>
      </w:r>
      <w:r>
        <w:rPr>
          <w:lang w:val="sr-Cyrl-RS"/>
        </w:rPr>
        <w:t xml:space="preserve"> </w:t>
      </w:r>
      <w:r w:rsidR="006C7867" w:rsidRPr="006C7867">
        <w:rPr>
          <w:b/>
          <w:lang w:val="sr-Cyrl-RS"/>
        </w:rPr>
        <w:t>Републичка</w:t>
      </w:r>
      <w:r w:rsidR="006C7867">
        <w:rPr>
          <w:lang w:val="sr-Cyrl-RS"/>
        </w:rPr>
        <w:t xml:space="preserve"> </w:t>
      </w:r>
      <w:r w:rsidR="006C7867">
        <w:rPr>
          <w:b/>
          <w:lang w:val="sr-Cyrl-RS"/>
        </w:rPr>
        <w:t>и</w:t>
      </w:r>
      <w:r w:rsidR="00D7363A" w:rsidRPr="00D7363A">
        <w:rPr>
          <w:b/>
          <w:lang w:val="sr-Cyrl-RS"/>
        </w:rPr>
        <w:t>нспекција за државне путеве</w:t>
      </w:r>
      <w:r w:rsidR="00D7363A">
        <w:rPr>
          <w:lang w:val="sr-Cyrl-RS"/>
        </w:rPr>
        <w:t xml:space="preserve"> </w:t>
      </w:r>
      <w:r w:rsidR="006C7867">
        <w:rPr>
          <w:lang w:val="sr-Cyrl-RS"/>
        </w:rPr>
        <w:t>је извршила надзор</w:t>
      </w:r>
      <w:r>
        <w:rPr>
          <w:lang w:val="sr-Cyrl-RS"/>
        </w:rPr>
        <w:t xml:space="preserve"> на држаним путевима </w:t>
      </w:r>
      <w:r w:rsidRPr="006C7867">
        <w:rPr>
          <w:b/>
          <w:lang w:val="sr-Cyrl-RS"/>
        </w:rPr>
        <w:t>број 232</w:t>
      </w:r>
      <w:r>
        <w:rPr>
          <w:lang w:val="sr-Cyrl-RS"/>
        </w:rPr>
        <w:t xml:space="preserve">  </w:t>
      </w:r>
      <w:r w:rsidRPr="006C7867">
        <w:rPr>
          <w:b/>
          <w:lang w:val="sr-Cyrl-RS"/>
        </w:rPr>
        <w:t>Предејане- Црна Трава</w:t>
      </w:r>
      <w:r>
        <w:rPr>
          <w:lang w:val="sr-Cyrl-RS"/>
        </w:rPr>
        <w:t xml:space="preserve">,  </w:t>
      </w:r>
      <w:r w:rsidRPr="006C7867">
        <w:rPr>
          <w:b/>
          <w:lang w:val="sr-Cyrl-RS"/>
        </w:rPr>
        <w:t>број 231</w:t>
      </w:r>
      <w:r>
        <w:rPr>
          <w:lang w:val="sr-Cyrl-RS"/>
        </w:rPr>
        <w:t xml:space="preserve"> </w:t>
      </w:r>
      <w:r w:rsidRPr="006C7867">
        <w:rPr>
          <w:b/>
          <w:lang w:val="sr-Cyrl-RS"/>
        </w:rPr>
        <w:t>Црна Трава – Власина</w:t>
      </w:r>
      <w:r>
        <w:rPr>
          <w:lang w:val="sr-Cyrl-RS"/>
        </w:rPr>
        <w:t xml:space="preserve">  и </w:t>
      </w:r>
      <w:r w:rsidRPr="006C7867">
        <w:rPr>
          <w:b/>
          <w:lang w:val="sr-Cyrl-RS"/>
        </w:rPr>
        <w:t>број</w:t>
      </w:r>
      <w:r w:rsidR="006C7867" w:rsidRPr="006C7867">
        <w:rPr>
          <w:b/>
          <w:lang w:val="sr-Cyrl-RS"/>
        </w:rPr>
        <w:t xml:space="preserve"> </w:t>
      </w:r>
      <w:r w:rsidRPr="006C7867">
        <w:rPr>
          <w:b/>
          <w:lang w:val="sr-Cyrl-RS"/>
        </w:rPr>
        <w:t>40</w:t>
      </w:r>
      <w:r>
        <w:rPr>
          <w:lang w:val="sr-Cyrl-RS"/>
        </w:rPr>
        <w:t xml:space="preserve">  </w:t>
      </w:r>
      <w:r w:rsidRPr="006C7867">
        <w:rPr>
          <w:b/>
          <w:lang w:val="sr-Cyrl-RS"/>
        </w:rPr>
        <w:t>Власина- Владичин Хан</w:t>
      </w:r>
      <w:r>
        <w:rPr>
          <w:lang w:val="sr-Cyrl-RS"/>
        </w:rPr>
        <w:t xml:space="preserve">. </w:t>
      </w:r>
      <w:r w:rsidR="006C7867">
        <w:rPr>
          <w:lang w:val="sr-Cyrl-RS"/>
        </w:rPr>
        <w:t>Прег</w:t>
      </w:r>
      <w:r>
        <w:rPr>
          <w:lang w:val="sr-Cyrl-RS"/>
        </w:rPr>
        <w:t>лед извршен у присуству представника надзорне службе управљача пута и извођача радова на редовном одржавању.</w:t>
      </w:r>
      <w:r w:rsidR="006C7867">
        <w:rPr>
          <w:lang w:val="sr-Cyrl-RS"/>
        </w:rPr>
        <w:t xml:space="preserve"> </w:t>
      </w:r>
    </w:p>
    <w:p w:rsidR="00BC2D49" w:rsidRDefault="00BC2D49" w:rsidP="00BC2D49">
      <w:pPr>
        <w:rPr>
          <w:lang w:val="sr-Cyrl-RS"/>
        </w:rPr>
      </w:pPr>
      <w:r w:rsidRPr="00592139">
        <w:rPr>
          <w:b/>
          <w:lang w:val="sr-Cyrl-RS"/>
        </w:rPr>
        <w:t>9.</w:t>
      </w:r>
      <w:r>
        <w:rPr>
          <w:lang w:val="sr-Cyrl-RS"/>
        </w:rPr>
        <w:t xml:space="preserve"> </w:t>
      </w:r>
      <w:r w:rsidR="00592139" w:rsidRPr="00592139">
        <w:rPr>
          <w:b/>
          <w:lang w:val="sr-Cyrl-RS"/>
        </w:rPr>
        <w:t>Републичка урбанистичко-грађевинска инспекција и инспекција за контролу поверених послова</w:t>
      </w:r>
      <w:r w:rsidR="00592139">
        <w:rPr>
          <w:lang w:val="sr-Cyrl-RS"/>
        </w:rPr>
        <w:t xml:space="preserve">  је извршила к</w:t>
      </w:r>
      <w:r>
        <w:rPr>
          <w:lang w:val="sr-Cyrl-RS"/>
        </w:rPr>
        <w:t>онтроле поверених послова у области грађевинарства и урбанизма у општинским управама Босилеград, Владичин Хан и Врање, рад општинских и градских грађевинских инспектора и урбанистичких служби.</w:t>
      </w:r>
    </w:p>
    <w:p w:rsidR="00B434D7" w:rsidRDefault="00B434D7" w:rsidP="00BC2D49">
      <w:pPr>
        <w:rPr>
          <w:lang w:val="sr-Cyrl-RS"/>
        </w:rPr>
      </w:pPr>
    </w:p>
    <w:p w:rsidR="00BC2D49" w:rsidRDefault="00BC2D49" w:rsidP="00BC2D49">
      <w:pPr>
        <w:rPr>
          <w:lang w:val="sr-Cyrl-CS"/>
        </w:rPr>
      </w:pPr>
      <w:r w:rsidRPr="00592139">
        <w:rPr>
          <w:b/>
          <w:lang w:val="sr-Cyrl-RS"/>
        </w:rPr>
        <w:t>10.</w:t>
      </w:r>
      <w:r>
        <w:rPr>
          <w:lang w:val="sr-Cyrl-RS"/>
        </w:rPr>
        <w:t xml:space="preserve"> </w:t>
      </w:r>
      <w:r w:rsidR="00D7363A" w:rsidRPr="00D7363A">
        <w:rPr>
          <w:b/>
          <w:lang w:val="sr-Cyrl-RS"/>
        </w:rPr>
        <w:t>Републичка грађевинска инспекција</w:t>
      </w:r>
      <w:r w:rsidR="00592139">
        <w:rPr>
          <w:lang w:val="sr-Cyrl-RS"/>
        </w:rPr>
        <w:t xml:space="preserve"> је извршила </w:t>
      </w:r>
      <w:r w:rsidR="00D7363A">
        <w:rPr>
          <w:lang w:val="sr-Cyrl-RS"/>
        </w:rPr>
        <w:t xml:space="preserve"> </w:t>
      </w:r>
      <w:r>
        <w:rPr>
          <w:lang w:val="sr-Cyrl-RS"/>
        </w:rPr>
        <w:t>надзор код надзираног субјекта</w:t>
      </w:r>
      <w:r>
        <w:rPr>
          <w:lang w:val="sr-Cyrl-CS"/>
        </w:rPr>
        <w:t xml:space="preserve">- </w:t>
      </w:r>
      <w:r>
        <w:rPr>
          <w:shd w:val="clear" w:color="auto" w:fill="FFFFFF"/>
          <w:lang w:val="sr-Cyrl-RS"/>
        </w:rPr>
        <w:t>„Власинск</w:t>
      </w:r>
      <w:r>
        <w:rPr>
          <w:shd w:val="clear" w:color="auto" w:fill="FFFFFF"/>
          <w:lang w:val="sr-Cyrl-CS"/>
        </w:rPr>
        <w:t>е ХЕ“ хидроелектране/</w:t>
      </w:r>
      <w:r>
        <w:rPr>
          <w:lang w:val="sr-Cyrl-CS"/>
        </w:rPr>
        <w:t xml:space="preserve"> „ЕПС Дистрибуција“ доо, Београд - ХЕ Ђердап </w:t>
      </w:r>
    </w:p>
    <w:p w:rsidR="00B434D7" w:rsidRDefault="00B434D7" w:rsidP="00BC2D49">
      <w:pPr>
        <w:rPr>
          <w:lang w:val="sr-Cyrl-CS"/>
        </w:rPr>
      </w:pPr>
    </w:p>
    <w:p w:rsidR="00BC2D49" w:rsidRDefault="00BC2D49" w:rsidP="00BC2D49">
      <w:pPr>
        <w:jc w:val="both"/>
        <w:rPr>
          <w:lang w:val="sr-Cyrl-RS"/>
        </w:rPr>
      </w:pPr>
      <w:r w:rsidRPr="00592139">
        <w:rPr>
          <w:b/>
          <w:lang w:val="sr-Cyrl-RS"/>
        </w:rPr>
        <w:t>11.</w:t>
      </w:r>
      <w:r>
        <w:rPr>
          <w:lang w:val="sr-Cyrl-RS"/>
        </w:rPr>
        <w:t xml:space="preserve"> </w:t>
      </w:r>
      <w:r w:rsidRPr="00D7363A">
        <w:rPr>
          <w:b/>
          <w:lang w:val="sr-Cyrl-RS"/>
        </w:rPr>
        <w:t>Републичка грађевинска инспекција и Инспекција за државне путеве</w:t>
      </w:r>
      <w:r>
        <w:rPr>
          <w:lang w:val="sr-Cyrl-RS"/>
        </w:rPr>
        <w:t xml:space="preserve"> су извршиле инспекцијски надзор на градилишту  деонице аутопута Е75, ЛОТ 2, Тунел Предејане – Царичина деоница поводом клизања косине број 6 на стационажи км 882+600 до км 882+650. </w:t>
      </w:r>
    </w:p>
    <w:p w:rsidR="00B434D7" w:rsidRDefault="00B434D7" w:rsidP="00BC2D49">
      <w:pPr>
        <w:jc w:val="both"/>
        <w:rPr>
          <w:lang w:val="sr-Cyrl-RS"/>
        </w:rPr>
      </w:pPr>
    </w:p>
    <w:p w:rsidR="00BC2D49" w:rsidRDefault="00BC2D49" w:rsidP="00BC2D49">
      <w:pPr>
        <w:jc w:val="both"/>
        <w:rPr>
          <w:lang w:val="sr-Cyrl-RS"/>
        </w:rPr>
      </w:pPr>
      <w:r w:rsidRPr="00592139">
        <w:rPr>
          <w:b/>
          <w:lang w:val="sr-Cyrl-RS"/>
        </w:rPr>
        <w:t>12.</w:t>
      </w:r>
      <w:r>
        <w:rPr>
          <w:lang w:val="sr-Cyrl-RS"/>
        </w:rPr>
        <w:t xml:space="preserve"> </w:t>
      </w:r>
      <w:r w:rsidRPr="00D7363A">
        <w:rPr>
          <w:b/>
          <w:lang w:val="sr-Cyrl-RS"/>
        </w:rPr>
        <w:t>Републичка грађевинска инспекција и инспекција за државне путеве</w:t>
      </w:r>
      <w:r>
        <w:rPr>
          <w:lang w:val="sr-Cyrl-RS"/>
        </w:rPr>
        <w:t xml:space="preserve"> су извршиле инспекцијски надзор на градилишту  код моста „Врла“ на аутопуту Е75</w:t>
      </w:r>
      <w:r>
        <w:rPr>
          <w:lang w:val="sr-Latn-RS"/>
        </w:rPr>
        <w:t>,</w:t>
      </w:r>
      <w:r>
        <w:rPr>
          <w:lang w:val="sr-Cyrl-RS"/>
        </w:rPr>
        <w:t xml:space="preserve"> поддеоница ЛОТ6: Тунел Манајле-Владичин Хан, стационажа од </w:t>
      </w:r>
      <w:r>
        <w:rPr>
          <w:lang w:val="sr-Latn-RS"/>
        </w:rPr>
        <w:t xml:space="preserve">km </w:t>
      </w:r>
      <w:r>
        <w:rPr>
          <w:lang w:val="sr-Cyrl-RS"/>
        </w:rPr>
        <w:t>896</w:t>
      </w:r>
      <w:r>
        <w:rPr>
          <w:lang w:val="sr-Latn-RS"/>
        </w:rPr>
        <w:t xml:space="preserve">+275 </w:t>
      </w:r>
      <w:r>
        <w:rPr>
          <w:lang w:val="sr-Cyrl-RS"/>
        </w:rPr>
        <w:t xml:space="preserve">до </w:t>
      </w:r>
      <w:r>
        <w:rPr>
          <w:lang w:val="sr-Latn-RS"/>
        </w:rPr>
        <w:t xml:space="preserve">km </w:t>
      </w:r>
      <w:r>
        <w:rPr>
          <w:lang w:val="sr-Cyrl-RS"/>
        </w:rPr>
        <w:t>896+425.</w:t>
      </w:r>
      <w:r w:rsidR="00592139">
        <w:rPr>
          <w:lang w:val="sr-Cyrl-RS"/>
        </w:rPr>
        <w:t xml:space="preserve"> </w:t>
      </w:r>
      <w:r>
        <w:rPr>
          <w:lang w:val="sr-Cyrl-RS"/>
        </w:rPr>
        <w:t>Извршена је контрола предходно наложених мера.</w:t>
      </w:r>
    </w:p>
    <w:p w:rsidR="00BC2D49" w:rsidRDefault="00BC2D49" w:rsidP="00BC2D49">
      <w:pPr>
        <w:autoSpaceDE w:val="0"/>
        <w:autoSpaceDN w:val="0"/>
        <w:jc w:val="both"/>
        <w:rPr>
          <w:b/>
          <w:bCs/>
          <w:color w:val="000000"/>
          <w:lang w:val="sr-Cyrl-CS"/>
        </w:rPr>
      </w:pPr>
    </w:p>
    <w:p w:rsidR="0028080D" w:rsidRDefault="0028080D" w:rsidP="00BC2D49">
      <w:pPr>
        <w:autoSpaceDE w:val="0"/>
        <w:autoSpaceDN w:val="0"/>
        <w:jc w:val="both"/>
        <w:rPr>
          <w:b/>
          <w:bCs/>
          <w:color w:val="000000"/>
          <w:lang w:val="sr-Cyrl-CS"/>
        </w:rPr>
      </w:pPr>
    </w:p>
    <w:p w:rsidR="0028080D" w:rsidRDefault="0028080D" w:rsidP="00BC2D49">
      <w:pPr>
        <w:autoSpaceDE w:val="0"/>
        <w:autoSpaceDN w:val="0"/>
        <w:jc w:val="both"/>
        <w:rPr>
          <w:b/>
          <w:bCs/>
          <w:color w:val="000000"/>
          <w:lang w:val="sr-Cyrl-CS"/>
        </w:rPr>
      </w:pPr>
    </w:p>
    <w:p w:rsidR="00BC2D49" w:rsidRDefault="00BC2D49" w:rsidP="0028080D">
      <w:pPr>
        <w:jc w:val="center"/>
        <w:rPr>
          <w:b/>
          <w:bCs/>
          <w:lang w:val="sr-Cyrl-RS"/>
        </w:rPr>
      </w:pPr>
      <w:r>
        <w:rPr>
          <w:b/>
          <w:bCs/>
          <w:lang w:val="sr-Cyrl-RS"/>
        </w:rPr>
        <w:t>У наставку извештаја су прецизни подаци о постигнутим еф</w:t>
      </w:r>
      <w:r w:rsidR="0028080D">
        <w:rPr>
          <w:b/>
          <w:bCs/>
          <w:lang w:val="sr-Cyrl-RS"/>
        </w:rPr>
        <w:t>ектима акције свих 8 инспекција:</w:t>
      </w:r>
    </w:p>
    <w:p w:rsidR="004B0668" w:rsidRDefault="004B0668" w:rsidP="00BC2D49">
      <w:pPr>
        <w:rPr>
          <w:b/>
          <w:bCs/>
          <w:lang w:val="sr-Cyrl-RS"/>
        </w:rPr>
      </w:pPr>
    </w:p>
    <w:p w:rsidR="004B0668" w:rsidRDefault="004B0668" w:rsidP="00BC2D49">
      <w:pPr>
        <w:rPr>
          <w:b/>
          <w:bCs/>
          <w:lang w:val="sr-Cyrl-RS"/>
        </w:rPr>
      </w:pPr>
    </w:p>
    <w:p w:rsidR="00BC2D49" w:rsidRDefault="00BC2D49" w:rsidP="00BC2D49">
      <w:pPr>
        <w:jc w:val="center"/>
        <w:rPr>
          <w:b/>
          <w:bCs/>
          <w:lang w:val="sr-Latn-RS"/>
        </w:rPr>
      </w:pPr>
      <w:r>
        <w:rPr>
          <w:lang w:val="sr-Cyrl-RS"/>
        </w:rPr>
        <w:t>1.</w:t>
      </w:r>
      <w:r>
        <w:rPr>
          <w:lang w:val="sr-Latn-RS"/>
        </w:rPr>
        <w:t>-</w:t>
      </w:r>
      <w:r>
        <w:rPr>
          <w:b/>
          <w:bCs/>
          <w:lang w:val="sr-Cyrl-RS"/>
        </w:rPr>
        <w:t>РЕПУБЛИЧКА ИНСПЕКЦИЈА ЗА ДРУМСКИ САОБРАЋАЈ-</w:t>
      </w:r>
    </w:p>
    <w:p w:rsidR="00BC2D49" w:rsidRDefault="00BC2D49" w:rsidP="00BC2D49">
      <w:pPr>
        <w:ind w:firstLine="567"/>
        <w:jc w:val="both"/>
        <w:rPr>
          <w:b/>
          <w:bCs/>
          <w:lang w:val="sr-Latn-RS"/>
        </w:rPr>
      </w:pPr>
    </w:p>
    <w:p w:rsidR="00BC2D49" w:rsidRDefault="00BC2D49" w:rsidP="00592139">
      <w:pPr>
        <w:jc w:val="both"/>
        <w:rPr>
          <w:lang w:val="sr-Cyrl-RS"/>
        </w:rPr>
      </w:pPr>
      <w:r>
        <w:rPr>
          <w:lang w:val="sr-Cyrl-RS"/>
        </w:rPr>
        <w:t xml:space="preserve">Извршене су контроле и спроведене законске мере приликом  вршења јавног превоза путника и ствари на подручју </w:t>
      </w:r>
      <w:r w:rsidRPr="004B0668">
        <w:rPr>
          <w:b/>
          <w:lang w:val="sr-Cyrl-RS"/>
        </w:rPr>
        <w:t>Дољевца, Владичиног Хана, Власине, наплатне рампе НАИС код Ниша</w:t>
      </w:r>
      <w:r>
        <w:rPr>
          <w:lang w:val="sr-Cyrl-RS"/>
        </w:rPr>
        <w:t xml:space="preserve">. У контролама је извршен преглед </w:t>
      </w:r>
      <w:r w:rsidRPr="004B0668">
        <w:rPr>
          <w:b/>
          <w:lang w:val="sr-Cyrl-RS"/>
        </w:rPr>
        <w:t>56 возила</w:t>
      </w:r>
      <w:r>
        <w:rPr>
          <w:lang w:val="sr-Cyrl-RS"/>
        </w:rPr>
        <w:t xml:space="preserve"> којима се обавља превоз путника и робе у друмском саобраћају.</w:t>
      </w:r>
    </w:p>
    <w:p w:rsidR="00B434D7" w:rsidRDefault="00B434D7" w:rsidP="00592139">
      <w:pPr>
        <w:jc w:val="both"/>
        <w:rPr>
          <w:lang w:val="sr-Cyrl-RS"/>
        </w:rPr>
      </w:pPr>
    </w:p>
    <w:p w:rsidR="00BC2D49" w:rsidRDefault="00BC2D49" w:rsidP="00592139">
      <w:pPr>
        <w:jc w:val="both"/>
        <w:rPr>
          <w:lang w:val="sr-Cyrl-RS"/>
        </w:rPr>
      </w:pPr>
      <w:r>
        <w:rPr>
          <w:lang w:val="sr-Cyrl-RS"/>
        </w:rPr>
        <w:t xml:space="preserve">Укупно издато и наплаћено </w:t>
      </w:r>
      <w:r w:rsidRPr="00740571">
        <w:rPr>
          <w:b/>
          <w:lang w:val="sr-Cyrl-RS"/>
        </w:rPr>
        <w:t xml:space="preserve">3 </w:t>
      </w:r>
      <w:r w:rsidR="00740571">
        <w:rPr>
          <w:b/>
          <w:lang w:val="sr-Cyrl-RS"/>
        </w:rPr>
        <w:t xml:space="preserve">(три) </w:t>
      </w:r>
      <w:r w:rsidRPr="00740571">
        <w:rPr>
          <w:b/>
          <w:lang w:val="sr-Cyrl-RS"/>
        </w:rPr>
        <w:t>прекршајна налога</w:t>
      </w:r>
      <w:r>
        <w:rPr>
          <w:lang w:val="sr-Cyrl-RS"/>
        </w:rPr>
        <w:t xml:space="preserve"> ( два на 10.000,00 дина</w:t>
      </w:r>
      <w:r w:rsidR="00740571">
        <w:rPr>
          <w:lang w:val="sr-Cyrl-RS"/>
        </w:rPr>
        <w:t>ра и један на 50.000,00 динара).</w:t>
      </w:r>
    </w:p>
    <w:p w:rsidR="00B434D7" w:rsidRDefault="00B434D7" w:rsidP="00592139">
      <w:pPr>
        <w:jc w:val="both"/>
        <w:rPr>
          <w:lang w:val="sr-Cyrl-RS"/>
        </w:rPr>
      </w:pPr>
    </w:p>
    <w:p w:rsidR="00BC2D49" w:rsidRDefault="00BC2D49" w:rsidP="00592139">
      <w:pPr>
        <w:jc w:val="both"/>
        <w:rPr>
          <w:lang w:val="sr-Cyrl-RS"/>
        </w:rPr>
      </w:pPr>
      <w:r>
        <w:rPr>
          <w:lang w:val="sr-Cyrl-RS"/>
        </w:rPr>
        <w:t xml:space="preserve">Сачињено </w:t>
      </w:r>
      <w:r w:rsidR="00740571">
        <w:rPr>
          <w:lang w:val="sr-Cyrl-RS"/>
        </w:rPr>
        <w:t xml:space="preserve">је </w:t>
      </w:r>
      <w:r w:rsidRPr="00740571">
        <w:rPr>
          <w:b/>
          <w:lang w:val="sr-Cyrl-RS"/>
        </w:rPr>
        <w:t xml:space="preserve">5 </w:t>
      </w:r>
      <w:r w:rsidR="00740571" w:rsidRPr="00740571">
        <w:rPr>
          <w:b/>
          <w:lang w:val="sr-Cyrl-RS"/>
        </w:rPr>
        <w:t>(пет)</w:t>
      </w:r>
      <w:r w:rsidR="00740571">
        <w:rPr>
          <w:lang w:val="sr-Cyrl-RS"/>
        </w:rPr>
        <w:t xml:space="preserve"> Записника о извршеној контроли.</w:t>
      </w:r>
    </w:p>
    <w:p w:rsidR="00B434D7" w:rsidRDefault="00B434D7" w:rsidP="00592139">
      <w:pPr>
        <w:jc w:val="both"/>
        <w:rPr>
          <w:lang w:val="sr-Cyrl-RS"/>
        </w:rPr>
      </w:pPr>
    </w:p>
    <w:p w:rsidR="00BC2D49" w:rsidRDefault="00BC2D49" w:rsidP="00592139">
      <w:pPr>
        <w:jc w:val="both"/>
        <w:rPr>
          <w:lang w:val="sr-Cyrl-RS"/>
        </w:rPr>
      </w:pPr>
      <w:r>
        <w:rPr>
          <w:lang w:val="sr-Cyrl-RS"/>
        </w:rPr>
        <w:t xml:space="preserve">Привремено из саобраћаја искључено </w:t>
      </w:r>
      <w:r w:rsidRPr="002C3D1E">
        <w:rPr>
          <w:b/>
          <w:lang w:val="sr-Cyrl-RS"/>
        </w:rPr>
        <w:t>9 возила</w:t>
      </w:r>
      <w:r>
        <w:rPr>
          <w:lang w:val="sr-Cyrl-RS"/>
        </w:rPr>
        <w:t xml:space="preserve"> ( 3 путничка, 3 теретна, 3 аутобуса). </w:t>
      </w:r>
    </w:p>
    <w:p w:rsidR="002C3D1E" w:rsidRDefault="002C3D1E" w:rsidP="00592139">
      <w:pPr>
        <w:jc w:val="both"/>
        <w:rPr>
          <w:lang w:val="sr-Latn-RS"/>
        </w:rPr>
      </w:pPr>
    </w:p>
    <w:p w:rsidR="00BC2D49" w:rsidRPr="002C3D1E" w:rsidRDefault="00BC2D49" w:rsidP="00592139">
      <w:pPr>
        <w:jc w:val="both"/>
        <w:rPr>
          <w:b/>
          <w:lang w:val="sr-Cyrl-RS"/>
        </w:rPr>
      </w:pPr>
      <w:r w:rsidRPr="002C3D1E">
        <w:rPr>
          <w:b/>
          <w:lang w:val="sr-Cyrl-RS"/>
        </w:rPr>
        <w:t>У наставку се налази преглед извршених контрола по данима, времену и местима вршења контроле са описом прекршаја и предузетим м</w:t>
      </w:r>
      <w:r w:rsidR="002C3D1E" w:rsidRPr="002C3D1E">
        <w:rPr>
          <w:b/>
          <w:lang w:val="sr-Cyrl-RS"/>
        </w:rPr>
        <w:t>ерама на основу утврђеног стања:</w:t>
      </w:r>
    </w:p>
    <w:p w:rsidR="00BC2D49" w:rsidRDefault="00BC2D49" w:rsidP="00592139">
      <w:pPr>
        <w:jc w:val="both"/>
        <w:rPr>
          <w:lang w:val="sr-Cyrl-RS"/>
        </w:rPr>
      </w:pPr>
    </w:p>
    <w:p w:rsidR="00BC2D49" w:rsidRDefault="00BC2D49" w:rsidP="00592139">
      <w:pPr>
        <w:jc w:val="both"/>
        <w:rPr>
          <w:b/>
          <w:lang w:val="sr-Cyrl-RS"/>
        </w:rPr>
      </w:pPr>
      <w:r>
        <w:rPr>
          <w:b/>
          <w:bCs/>
          <w:lang w:val="sr-Cyrl-RS"/>
        </w:rPr>
        <w:lastRenderedPageBreak/>
        <w:t>Дољевац</w:t>
      </w:r>
      <w:r>
        <w:rPr>
          <w:lang w:val="sr-Cyrl-RS"/>
        </w:rPr>
        <w:t xml:space="preserve"> </w:t>
      </w:r>
      <w:r w:rsidRPr="003506BD">
        <w:rPr>
          <w:b/>
          <w:lang w:val="sr-Cyrl-RS"/>
        </w:rPr>
        <w:t>(наплатна рампа) 19.04.2018.</w:t>
      </w:r>
      <w:r w:rsidR="002C3D1E" w:rsidRPr="003506BD">
        <w:rPr>
          <w:b/>
          <w:lang w:val="sr-Cyrl-RS"/>
        </w:rPr>
        <w:t xml:space="preserve"> године</w:t>
      </w:r>
      <w:r w:rsidR="003506BD" w:rsidRPr="003506BD">
        <w:rPr>
          <w:b/>
          <w:lang w:val="sr-Cyrl-RS"/>
        </w:rPr>
        <w:t>,</w:t>
      </w:r>
      <w:r w:rsidRPr="003506BD">
        <w:rPr>
          <w:b/>
          <w:lang w:val="sr-Cyrl-RS"/>
        </w:rPr>
        <w:t xml:space="preserve"> од 9,30-11,00  часова, инспектори Жарковић , Вујић, Никитовић и Летић</w:t>
      </w:r>
      <w:r w:rsidR="002C3D1E" w:rsidRPr="003506BD">
        <w:rPr>
          <w:b/>
          <w:lang w:val="sr-Cyrl-RS"/>
        </w:rPr>
        <w:t>:</w:t>
      </w:r>
    </w:p>
    <w:p w:rsidR="003506BD" w:rsidRDefault="003506BD" w:rsidP="00592139">
      <w:pPr>
        <w:jc w:val="both"/>
        <w:rPr>
          <w:lang w:val="sr-Cyrl-RS"/>
        </w:rPr>
      </w:pPr>
    </w:p>
    <w:p w:rsidR="00BC2D49" w:rsidRDefault="00BC2D49" w:rsidP="003506BD">
      <w:pPr>
        <w:numPr>
          <w:ilvl w:val="0"/>
          <w:numId w:val="1"/>
        </w:numPr>
        <w:jc w:val="both"/>
        <w:rPr>
          <w:lang w:val="sr-Cyrl-RS"/>
        </w:rPr>
      </w:pPr>
      <w:r>
        <w:rPr>
          <w:lang w:val="sr-Cyrl-RS"/>
        </w:rPr>
        <w:t xml:space="preserve">Издат и наплаћен прекршајни налог </w:t>
      </w:r>
      <w:r w:rsidR="003506BD">
        <w:rPr>
          <w:lang w:val="sr-Cyrl-RS"/>
        </w:rPr>
        <w:t xml:space="preserve">на </w:t>
      </w:r>
      <w:r w:rsidR="003506BD" w:rsidRPr="00F72BD4">
        <w:rPr>
          <w:b/>
          <w:lang w:val="sr-Cyrl-RS"/>
        </w:rPr>
        <w:t xml:space="preserve">износ </w:t>
      </w:r>
      <w:r w:rsidRPr="00F72BD4">
        <w:rPr>
          <w:b/>
          <w:lang w:val="sr-Cyrl-RS"/>
        </w:rPr>
        <w:t>10.000,00</w:t>
      </w:r>
      <w:r>
        <w:rPr>
          <w:lang w:val="sr-Cyrl-RS"/>
        </w:rPr>
        <w:t xml:space="preserve"> </w:t>
      </w:r>
      <w:r w:rsidR="003506BD">
        <w:rPr>
          <w:lang w:val="sr-Cyrl-RS"/>
        </w:rPr>
        <w:t>(</w:t>
      </w:r>
      <w:r w:rsidR="00F72BD4">
        <w:rPr>
          <w:lang w:val="sr-Cyrl-RS"/>
        </w:rPr>
        <w:t>аутобус БГ 1090 КМ)</w:t>
      </w:r>
      <w:r>
        <w:rPr>
          <w:lang w:val="sr-Cyrl-RS"/>
        </w:rPr>
        <w:t xml:space="preserve"> возач Николић Горан, </w:t>
      </w:r>
      <w:r w:rsidRPr="00F72BD4">
        <w:rPr>
          <w:b/>
          <w:lang w:val="sr-Cyrl-RS"/>
        </w:rPr>
        <w:t>``Србијатоурс`` доо Београд</w:t>
      </w:r>
      <w:r>
        <w:rPr>
          <w:lang w:val="sr-Cyrl-RS"/>
        </w:rPr>
        <w:t xml:space="preserve"> – возач нема идент. исправу за возача</w:t>
      </w:r>
      <w:r w:rsidR="003506BD">
        <w:rPr>
          <w:lang w:val="sr-Cyrl-RS"/>
        </w:rPr>
        <w:t>)</w:t>
      </w:r>
      <w:r>
        <w:rPr>
          <w:lang w:val="sr-Cyrl-RS"/>
        </w:rPr>
        <w:t>.</w:t>
      </w:r>
    </w:p>
    <w:p w:rsidR="00BC2D49" w:rsidRDefault="00BC2D49" w:rsidP="003506BD">
      <w:pPr>
        <w:numPr>
          <w:ilvl w:val="0"/>
          <w:numId w:val="1"/>
        </w:numPr>
        <w:jc w:val="both"/>
        <w:rPr>
          <w:lang w:val="sr-Cyrl-RS"/>
        </w:rPr>
      </w:pPr>
      <w:r>
        <w:rPr>
          <w:lang w:val="sr-Cyrl-RS"/>
        </w:rPr>
        <w:t xml:space="preserve">Записник </w:t>
      </w:r>
      <w:r w:rsidRPr="00F72BD4">
        <w:rPr>
          <w:b/>
          <w:lang w:val="sr-Cyrl-RS"/>
        </w:rPr>
        <w:t>``Савић Транс`` Блаце</w:t>
      </w:r>
      <w:r>
        <w:rPr>
          <w:lang w:val="sr-Cyrl-RS"/>
        </w:rPr>
        <w:t xml:space="preserve">  (превоз ризле за коридор 10) у теретном возилу </w:t>
      </w:r>
      <w:r w:rsidR="00F72BD4">
        <w:rPr>
          <w:lang w:val="sr-Cyrl-RS"/>
        </w:rPr>
        <w:t>(</w:t>
      </w:r>
      <w:r>
        <w:rPr>
          <w:lang w:val="sr-Cyrl-RS"/>
        </w:rPr>
        <w:t>ПК 030 ЦЈ</w:t>
      </w:r>
      <w:r w:rsidR="00F72BD4">
        <w:rPr>
          <w:lang w:val="sr-Cyrl-RS"/>
        </w:rPr>
        <w:t>)</w:t>
      </w:r>
      <w:r>
        <w:rPr>
          <w:lang w:val="sr-Cyrl-RS"/>
        </w:rPr>
        <w:t xml:space="preserve"> нема извод из лиценце</w:t>
      </w:r>
      <w:r w:rsidR="00F72BD4">
        <w:rPr>
          <w:lang w:val="sr-Cyrl-RS"/>
        </w:rPr>
        <w:t>,</w:t>
      </w:r>
      <w:r>
        <w:rPr>
          <w:lang w:val="sr-Cyrl-RS"/>
        </w:rPr>
        <w:t xml:space="preserve"> </w:t>
      </w:r>
      <w:r w:rsidR="00F72BD4">
        <w:rPr>
          <w:lang w:val="sr-Cyrl-RS"/>
        </w:rPr>
        <w:t>као ни</w:t>
      </w:r>
      <w:r>
        <w:rPr>
          <w:lang w:val="sr-Cyrl-RS"/>
        </w:rPr>
        <w:t xml:space="preserve"> привремен</w:t>
      </w:r>
      <w:r w:rsidR="003506BD">
        <w:rPr>
          <w:lang w:val="sr-Cyrl-RS"/>
        </w:rPr>
        <w:t>о решење за теретно возило. Под</w:t>
      </w:r>
      <w:r>
        <w:rPr>
          <w:lang w:val="sr-Cyrl-RS"/>
        </w:rPr>
        <w:t xml:space="preserve">неће се прекршајна пријава </w:t>
      </w:r>
      <w:r w:rsidR="003506BD">
        <w:rPr>
          <w:lang w:val="sr-Cyrl-RS"/>
        </w:rPr>
        <w:t>(</w:t>
      </w:r>
      <w:r>
        <w:rPr>
          <w:lang w:val="sr-Cyrl-RS"/>
        </w:rPr>
        <w:t>очекивана казна 180.000,00 динара</w:t>
      </w:r>
      <w:r w:rsidR="003506BD">
        <w:rPr>
          <w:lang w:val="sr-Cyrl-RS"/>
        </w:rPr>
        <w:t>).</w:t>
      </w:r>
    </w:p>
    <w:p w:rsidR="00BC2D49" w:rsidRDefault="00BC2D49" w:rsidP="003506BD">
      <w:pPr>
        <w:numPr>
          <w:ilvl w:val="0"/>
          <w:numId w:val="1"/>
        </w:numPr>
        <w:jc w:val="both"/>
        <w:rPr>
          <w:lang w:val="sr-Cyrl-RS"/>
        </w:rPr>
      </w:pPr>
      <w:r>
        <w:rPr>
          <w:lang w:val="sr-Cyrl-RS"/>
        </w:rPr>
        <w:t xml:space="preserve">Записник </w:t>
      </w:r>
      <w:r w:rsidRPr="00F72BD4">
        <w:rPr>
          <w:b/>
          <w:lang w:val="sr-Cyrl-RS"/>
        </w:rPr>
        <w:t>``Шера бетон`` Рајинце – Прешево</w:t>
      </w:r>
      <w:r>
        <w:rPr>
          <w:lang w:val="sr-Cyrl-RS"/>
        </w:rPr>
        <w:t xml:space="preserve"> (превоз цемента),  у теретном возилу </w:t>
      </w:r>
      <w:r w:rsidR="00F72BD4">
        <w:rPr>
          <w:lang w:val="sr-Cyrl-RS"/>
        </w:rPr>
        <w:t>(</w:t>
      </w:r>
      <w:r>
        <w:rPr>
          <w:lang w:val="sr-Cyrl-RS"/>
        </w:rPr>
        <w:t>VR 063 KY / AB 437-VR</w:t>
      </w:r>
      <w:r w:rsidR="00F72BD4">
        <w:rPr>
          <w:lang w:val="sr-Cyrl-RS"/>
        </w:rPr>
        <w:t>)</w:t>
      </w:r>
      <w:r>
        <w:rPr>
          <w:lang w:val="sr-Cyrl-RS"/>
        </w:rPr>
        <w:t xml:space="preserve"> нема извод из лиценце</w:t>
      </w:r>
      <w:r w:rsidR="00F72BD4">
        <w:rPr>
          <w:lang w:val="sr-Cyrl-RS"/>
        </w:rPr>
        <w:t>, као ни</w:t>
      </w:r>
      <w:r>
        <w:rPr>
          <w:lang w:val="sr-Cyrl-RS"/>
        </w:rPr>
        <w:t xml:space="preserve"> привремен</w:t>
      </w:r>
      <w:r w:rsidR="00F72BD4">
        <w:rPr>
          <w:lang w:val="sr-Cyrl-RS"/>
        </w:rPr>
        <w:t>о решење за теретно возило. Под</w:t>
      </w:r>
      <w:r>
        <w:rPr>
          <w:lang w:val="sr-Cyrl-RS"/>
        </w:rPr>
        <w:t xml:space="preserve">неће се прекршајна пријава </w:t>
      </w:r>
      <w:r w:rsidR="003506BD">
        <w:rPr>
          <w:lang w:val="sr-Cyrl-RS"/>
        </w:rPr>
        <w:t>(</w:t>
      </w:r>
      <w:r>
        <w:rPr>
          <w:lang w:val="sr-Cyrl-RS"/>
        </w:rPr>
        <w:t>очекивана казна 180.000,00 динара</w:t>
      </w:r>
      <w:r w:rsidR="003506BD">
        <w:rPr>
          <w:lang w:val="sr-Cyrl-RS"/>
        </w:rPr>
        <w:t>).</w:t>
      </w:r>
    </w:p>
    <w:p w:rsidR="00BC2D49" w:rsidRDefault="00BC2D49" w:rsidP="00BC2D49">
      <w:pPr>
        <w:rPr>
          <w:lang w:val="sr-Cyrl-RS"/>
        </w:rPr>
      </w:pPr>
    </w:p>
    <w:p w:rsidR="00BC2D49" w:rsidRDefault="00BC2D49" w:rsidP="00BC2D49">
      <w:pPr>
        <w:rPr>
          <w:lang w:val="sr-Cyrl-RS"/>
        </w:rPr>
      </w:pPr>
      <w:r>
        <w:rPr>
          <w:b/>
          <w:bCs/>
          <w:lang w:val="sr-Cyrl-RS"/>
        </w:rPr>
        <w:t xml:space="preserve">Дољевац </w:t>
      </w:r>
      <w:r>
        <w:rPr>
          <w:lang w:val="sr-Cyrl-RS"/>
        </w:rPr>
        <w:t>(</w:t>
      </w:r>
      <w:r w:rsidRPr="003506BD">
        <w:rPr>
          <w:b/>
          <w:lang w:val="sr-Cyrl-RS"/>
        </w:rPr>
        <w:t>Наплатна рампа) 20.04.2018. од 9,00-14,00 часова, инспектрои Летић и Антић</w:t>
      </w:r>
      <w:r w:rsidR="003506BD">
        <w:rPr>
          <w:b/>
          <w:lang w:val="sr-Cyrl-RS"/>
        </w:rPr>
        <w:t>:</w:t>
      </w:r>
    </w:p>
    <w:p w:rsidR="00BC2D49" w:rsidRDefault="00BC2D49" w:rsidP="00BC2D49">
      <w:pPr>
        <w:numPr>
          <w:ilvl w:val="0"/>
          <w:numId w:val="1"/>
        </w:numPr>
        <w:rPr>
          <w:lang w:val="sr-Cyrl-RS"/>
        </w:rPr>
      </w:pPr>
      <w:r>
        <w:rPr>
          <w:lang w:val="sr-Cyrl-RS"/>
        </w:rPr>
        <w:t>Издат и наплаћен прекршајни налог на  </w:t>
      </w:r>
      <w:r w:rsidRPr="007213A6">
        <w:rPr>
          <w:b/>
          <w:lang w:val="sr-Cyrl-RS"/>
        </w:rPr>
        <w:t>износ 10.000,00 динара</w:t>
      </w:r>
      <w:r>
        <w:rPr>
          <w:lang w:val="sr-Cyrl-RS"/>
        </w:rPr>
        <w:t xml:space="preserve"> (аутобус БГ 968 – БЦ) Здравковић Божидар, предузетник Београд</w:t>
      </w:r>
      <w:r w:rsidR="003506BD">
        <w:rPr>
          <w:lang w:val="sr-Cyrl-RS"/>
        </w:rPr>
        <w:t>.</w:t>
      </w:r>
    </w:p>
    <w:p w:rsidR="00BC2D49" w:rsidRDefault="00BC2D49" w:rsidP="00BC2D49">
      <w:pPr>
        <w:numPr>
          <w:ilvl w:val="0"/>
          <w:numId w:val="1"/>
        </w:numPr>
        <w:rPr>
          <w:lang w:val="sr-Cyrl-RS"/>
        </w:rPr>
      </w:pPr>
      <w:r>
        <w:rPr>
          <w:lang w:val="sr-Cyrl-RS"/>
        </w:rPr>
        <w:t xml:space="preserve">Издат и наплаћен порекршајни налог на </w:t>
      </w:r>
      <w:r w:rsidRPr="007213A6">
        <w:rPr>
          <w:b/>
          <w:lang w:val="sr-Cyrl-RS"/>
        </w:rPr>
        <w:t>износ 50.000,00 дин</w:t>
      </w:r>
      <w:r w:rsidR="00F72BD4" w:rsidRPr="007213A6">
        <w:rPr>
          <w:b/>
          <w:lang w:val="sr-Cyrl-RS"/>
        </w:rPr>
        <w:t>ара</w:t>
      </w:r>
      <w:r w:rsidR="00F72BD4">
        <w:rPr>
          <w:lang w:val="sr-Cyrl-RS"/>
        </w:rPr>
        <w:t xml:space="preserve"> (теретно возило КЖ 010-СФ)</w:t>
      </w:r>
      <w:r>
        <w:rPr>
          <w:lang w:val="sr-Cyrl-RS"/>
        </w:rPr>
        <w:t xml:space="preserve"> Муњатранс Књажевац, Николић Жељко</w:t>
      </w:r>
      <w:r w:rsidR="003506BD">
        <w:rPr>
          <w:lang w:val="sr-Cyrl-RS"/>
        </w:rPr>
        <w:t>.</w:t>
      </w:r>
    </w:p>
    <w:p w:rsidR="00BC2D49" w:rsidRDefault="00BC2D49" w:rsidP="00BC2D49">
      <w:pPr>
        <w:ind w:left="360"/>
        <w:rPr>
          <w:lang w:val="sr-Cyrl-RS"/>
        </w:rPr>
      </w:pPr>
    </w:p>
    <w:p w:rsidR="00BC2D49" w:rsidRDefault="00BC2D49" w:rsidP="00BC2D49">
      <w:pPr>
        <w:rPr>
          <w:lang w:val="sr-Cyrl-RS"/>
        </w:rPr>
      </w:pPr>
      <w:r>
        <w:rPr>
          <w:b/>
          <w:bCs/>
          <w:lang w:val="sr-Cyrl-RS"/>
        </w:rPr>
        <w:t>Владичин Хан</w:t>
      </w:r>
      <w:r>
        <w:rPr>
          <w:lang w:val="sr-Cyrl-RS"/>
        </w:rPr>
        <w:t xml:space="preserve"> </w:t>
      </w:r>
      <w:r w:rsidRPr="003506BD">
        <w:rPr>
          <w:b/>
          <w:lang w:val="sr-Cyrl-RS"/>
        </w:rPr>
        <w:t>код аутобуске станице и петља В.Хан на коридору 10, 19.04.2018.  од 11,45 – 17,00 часова, инспектори Жарковић, Летић, Вујић, Антић, Никитовић</w:t>
      </w:r>
      <w:r w:rsidR="003506BD">
        <w:rPr>
          <w:b/>
          <w:lang w:val="sr-Cyrl-RS"/>
        </w:rPr>
        <w:t>:</w:t>
      </w:r>
    </w:p>
    <w:p w:rsidR="00BC2D49" w:rsidRDefault="00BC2D49" w:rsidP="00BC2D49">
      <w:pPr>
        <w:rPr>
          <w:lang w:val="sr-Cyrl-RS"/>
        </w:rPr>
      </w:pPr>
    </w:p>
    <w:p w:rsidR="00BC2D49" w:rsidRDefault="00BC2D49" w:rsidP="00F72BD4">
      <w:pPr>
        <w:numPr>
          <w:ilvl w:val="0"/>
          <w:numId w:val="1"/>
        </w:numPr>
        <w:jc w:val="both"/>
        <w:rPr>
          <w:lang w:val="sr-Cyrl-RS"/>
        </w:rPr>
      </w:pPr>
      <w:r>
        <w:rPr>
          <w:lang w:val="sr-Cyrl-RS"/>
        </w:rPr>
        <w:t xml:space="preserve">Привремено </w:t>
      </w:r>
      <w:r w:rsidRPr="007213A6">
        <w:rPr>
          <w:b/>
          <w:lang w:val="sr-Cyrl-RS"/>
        </w:rPr>
        <w:t>искључењ</w:t>
      </w:r>
      <w:r w:rsidR="00F72BD4" w:rsidRPr="007213A6">
        <w:rPr>
          <w:b/>
          <w:lang w:val="sr-Cyrl-RS"/>
        </w:rPr>
        <w:t>е на 30 дана</w:t>
      </w:r>
      <w:r w:rsidR="00F72BD4">
        <w:rPr>
          <w:lang w:val="sr-Cyrl-RS"/>
        </w:rPr>
        <w:t xml:space="preserve"> (аутобус ВР 013 ШД), </w:t>
      </w:r>
      <w:r>
        <w:rPr>
          <w:lang w:val="sr-Cyrl-RS"/>
        </w:rPr>
        <w:t>Величковић Слађан, предузетник 3М,</w:t>
      </w:r>
      <w:r w:rsidR="003506BD">
        <w:rPr>
          <w:lang w:val="sr-Cyrl-RS"/>
        </w:rPr>
        <w:t xml:space="preserve"> </w:t>
      </w:r>
      <w:r>
        <w:rPr>
          <w:lang w:val="sr-Cyrl-RS"/>
        </w:rPr>
        <w:t>Владичин Хан.</w:t>
      </w:r>
    </w:p>
    <w:p w:rsidR="00BC2D49" w:rsidRDefault="00BC2D49" w:rsidP="00F72BD4">
      <w:pPr>
        <w:numPr>
          <w:ilvl w:val="0"/>
          <w:numId w:val="1"/>
        </w:numPr>
        <w:jc w:val="both"/>
        <w:rPr>
          <w:lang w:val="sr-Cyrl-RS"/>
        </w:rPr>
      </w:pPr>
      <w:r>
        <w:rPr>
          <w:lang w:val="sr-Cyrl-RS"/>
        </w:rPr>
        <w:t xml:space="preserve">Записник о инспекцијској контроли превозника </w:t>
      </w:r>
      <w:r w:rsidRPr="007213A6">
        <w:rPr>
          <w:b/>
          <w:lang w:val="sr-Cyrl-RS"/>
        </w:rPr>
        <w:t>``Тасе турс`` Босилеград</w:t>
      </w:r>
      <w:r>
        <w:rPr>
          <w:lang w:val="sr-Cyrl-RS"/>
        </w:rPr>
        <w:t>,</w:t>
      </w:r>
      <w:r w:rsidR="00F72BD4">
        <w:rPr>
          <w:lang w:val="sr-Cyrl-RS"/>
        </w:rPr>
        <w:t xml:space="preserve"> (</w:t>
      </w:r>
      <w:r>
        <w:rPr>
          <w:lang w:val="sr-Cyrl-RS"/>
        </w:rPr>
        <w:t>аутобус ВР 056-ВТ</w:t>
      </w:r>
      <w:r w:rsidR="00F72BD4">
        <w:rPr>
          <w:lang w:val="sr-Cyrl-RS"/>
        </w:rPr>
        <w:t>)</w:t>
      </w:r>
      <w:r>
        <w:rPr>
          <w:lang w:val="sr-Cyrl-RS"/>
        </w:rPr>
        <w:t>, поднеће се прекршајна пријава, (очекивана казна од 160,000,00 динара).</w:t>
      </w:r>
    </w:p>
    <w:p w:rsidR="00BC2D49" w:rsidRDefault="00BC2D49" w:rsidP="00F72BD4">
      <w:pPr>
        <w:numPr>
          <w:ilvl w:val="0"/>
          <w:numId w:val="1"/>
        </w:numPr>
        <w:jc w:val="both"/>
        <w:rPr>
          <w:lang w:val="sr-Cyrl-RS"/>
        </w:rPr>
      </w:pPr>
      <w:r>
        <w:rPr>
          <w:lang w:val="sr-Cyrl-RS"/>
        </w:rPr>
        <w:t xml:space="preserve">Записник о инспекцијској контроли аутотакси превозника </w:t>
      </w:r>
      <w:r w:rsidRPr="007213A6">
        <w:rPr>
          <w:b/>
          <w:lang w:val="sr-Cyrl-RS"/>
        </w:rPr>
        <w:t>``БУМ такси`` Владичин Хан</w:t>
      </w:r>
      <w:r>
        <w:rPr>
          <w:lang w:val="sr-Cyrl-RS"/>
        </w:rPr>
        <w:t xml:space="preserve">, </w:t>
      </w:r>
      <w:r w:rsidR="00F72BD4">
        <w:rPr>
          <w:lang w:val="sr-Cyrl-RS"/>
        </w:rPr>
        <w:t>(</w:t>
      </w:r>
      <w:r>
        <w:rPr>
          <w:lang w:val="sr-Cyrl-RS"/>
        </w:rPr>
        <w:t>ВР 155-ТХ</w:t>
      </w:r>
      <w:r w:rsidR="00F72BD4">
        <w:rPr>
          <w:lang w:val="sr-Cyrl-RS"/>
        </w:rPr>
        <w:t>)</w:t>
      </w:r>
      <w:r>
        <w:rPr>
          <w:lang w:val="sr-Cyrl-RS"/>
        </w:rPr>
        <w:t xml:space="preserve"> поднеће се прекршајна пријава (очекивана казна 120.000,00 динара)</w:t>
      </w:r>
      <w:r w:rsidR="00F72BD4">
        <w:rPr>
          <w:lang w:val="sr-Cyrl-RS"/>
        </w:rPr>
        <w:t>.</w:t>
      </w:r>
    </w:p>
    <w:p w:rsidR="00BC2D49" w:rsidRDefault="00BC2D49" w:rsidP="00F72BD4">
      <w:pPr>
        <w:numPr>
          <w:ilvl w:val="0"/>
          <w:numId w:val="1"/>
        </w:numPr>
        <w:jc w:val="both"/>
        <w:rPr>
          <w:lang w:val="sr-Cyrl-RS"/>
        </w:rPr>
      </w:pPr>
      <w:r>
        <w:rPr>
          <w:lang w:val="sr-Cyrl-RS"/>
        </w:rPr>
        <w:t xml:space="preserve">Привремено искључење путничког </w:t>
      </w:r>
      <w:r w:rsidRPr="007213A6">
        <w:rPr>
          <w:b/>
          <w:lang w:val="sr-Cyrl-RS"/>
        </w:rPr>
        <w:t>возила на</w:t>
      </w:r>
      <w:r w:rsidR="00F72BD4" w:rsidRPr="007213A6">
        <w:rPr>
          <w:b/>
          <w:lang w:val="sr-Cyrl-RS"/>
        </w:rPr>
        <w:t xml:space="preserve"> 90 дана</w:t>
      </w:r>
      <w:r w:rsidR="00F72BD4">
        <w:rPr>
          <w:lang w:val="sr-Cyrl-RS"/>
        </w:rPr>
        <w:t xml:space="preserve"> (ВР 071-РВ) нелегални тахи превоз</w:t>
      </w:r>
      <w:r>
        <w:rPr>
          <w:lang w:val="sr-Cyrl-RS"/>
        </w:rPr>
        <w:t xml:space="preserve"> Зафир</w:t>
      </w:r>
      <w:r w:rsidR="00F72BD4">
        <w:rPr>
          <w:lang w:val="sr-Cyrl-RS"/>
        </w:rPr>
        <w:t>овоћ Небојша, Владичин Хан</w:t>
      </w:r>
      <w:r>
        <w:rPr>
          <w:lang w:val="sr-Cyrl-RS"/>
        </w:rPr>
        <w:t>.</w:t>
      </w:r>
    </w:p>
    <w:p w:rsidR="00BC2D49" w:rsidRDefault="00BC2D49" w:rsidP="00F72BD4">
      <w:pPr>
        <w:numPr>
          <w:ilvl w:val="0"/>
          <w:numId w:val="1"/>
        </w:numPr>
        <w:jc w:val="both"/>
        <w:rPr>
          <w:lang w:val="sr-Cyrl-RS"/>
        </w:rPr>
      </w:pPr>
      <w:r>
        <w:rPr>
          <w:lang w:val="sr-Cyrl-RS"/>
        </w:rPr>
        <w:t xml:space="preserve">Привремено искључење путничког </w:t>
      </w:r>
      <w:r w:rsidRPr="007213A6">
        <w:rPr>
          <w:b/>
          <w:lang w:val="sr-Cyrl-RS"/>
        </w:rPr>
        <w:t xml:space="preserve">возила </w:t>
      </w:r>
      <w:r w:rsidR="00F72BD4" w:rsidRPr="007213A6">
        <w:rPr>
          <w:b/>
          <w:lang w:val="sr-Cyrl-RS"/>
        </w:rPr>
        <w:t>на 90 дана</w:t>
      </w:r>
      <w:r w:rsidR="00F72BD4">
        <w:rPr>
          <w:lang w:val="sr-Cyrl-RS"/>
        </w:rPr>
        <w:t xml:space="preserve"> (</w:t>
      </w:r>
      <w:r>
        <w:rPr>
          <w:lang w:val="sr-Cyrl-RS"/>
        </w:rPr>
        <w:t>ВР 066- ШЂ</w:t>
      </w:r>
      <w:r w:rsidR="00F72BD4">
        <w:rPr>
          <w:lang w:val="sr-Cyrl-RS"/>
        </w:rPr>
        <w:t>)</w:t>
      </w:r>
      <w:r>
        <w:rPr>
          <w:lang w:val="sr-Cyrl-RS"/>
        </w:rPr>
        <w:t xml:space="preserve"> </w:t>
      </w:r>
      <w:r w:rsidR="00F72BD4">
        <w:rPr>
          <w:lang w:val="sr-Cyrl-RS"/>
        </w:rPr>
        <w:t>нелегални тахи превоз</w:t>
      </w:r>
      <w:r>
        <w:rPr>
          <w:lang w:val="sr-Cyrl-RS"/>
        </w:rPr>
        <w:t xml:space="preserve">  Антић Миле, Владичин Хан.</w:t>
      </w:r>
    </w:p>
    <w:p w:rsidR="00BC2D49" w:rsidRDefault="00BC2D49" w:rsidP="00F72BD4">
      <w:pPr>
        <w:numPr>
          <w:ilvl w:val="0"/>
          <w:numId w:val="1"/>
        </w:numPr>
        <w:jc w:val="both"/>
        <w:rPr>
          <w:lang w:val="sr-Cyrl-RS"/>
        </w:rPr>
      </w:pPr>
      <w:r>
        <w:rPr>
          <w:lang w:val="sr-Cyrl-RS"/>
        </w:rPr>
        <w:t xml:space="preserve">Привремено искључење путничког </w:t>
      </w:r>
      <w:r w:rsidRPr="007213A6">
        <w:rPr>
          <w:b/>
          <w:lang w:val="sr-Cyrl-RS"/>
        </w:rPr>
        <w:t xml:space="preserve">возила </w:t>
      </w:r>
      <w:r w:rsidR="00F72BD4" w:rsidRPr="007213A6">
        <w:rPr>
          <w:b/>
          <w:lang w:val="sr-Cyrl-RS"/>
        </w:rPr>
        <w:t>на 10 дана</w:t>
      </w:r>
      <w:r w:rsidR="00F72BD4">
        <w:rPr>
          <w:lang w:val="sr-Cyrl-RS"/>
        </w:rPr>
        <w:t xml:space="preserve"> (</w:t>
      </w:r>
      <w:r>
        <w:rPr>
          <w:lang w:val="sr-Cyrl-RS"/>
        </w:rPr>
        <w:t>ВР 057-ТИ</w:t>
      </w:r>
      <w:r w:rsidR="00F72BD4">
        <w:rPr>
          <w:lang w:val="sr-Cyrl-RS"/>
        </w:rPr>
        <w:t>)</w:t>
      </w:r>
      <w:r>
        <w:rPr>
          <w:lang w:val="sr-Cyrl-RS"/>
        </w:rPr>
        <w:t xml:space="preserve"> ауто тахи прево</w:t>
      </w:r>
      <w:r w:rsidR="00F72BD4">
        <w:rPr>
          <w:lang w:val="sr-Cyrl-RS"/>
        </w:rPr>
        <w:t>з-истекло одобрење за делатност</w:t>
      </w:r>
      <w:r>
        <w:rPr>
          <w:lang w:val="sr-Cyrl-RS"/>
        </w:rPr>
        <w:t xml:space="preserve"> Абазовић Исмаил, Прекодолце, Владичин Хан.</w:t>
      </w:r>
    </w:p>
    <w:p w:rsidR="00BC2D49" w:rsidRDefault="00BC2D49" w:rsidP="00F72BD4">
      <w:pPr>
        <w:numPr>
          <w:ilvl w:val="0"/>
          <w:numId w:val="1"/>
        </w:numPr>
        <w:jc w:val="both"/>
        <w:rPr>
          <w:lang w:val="sr-Cyrl-RS"/>
        </w:rPr>
      </w:pPr>
      <w:r>
        <w:rPr>
          <w:lang w:val="sr-Cyrl-RS"/>
        </w:rPr>
        <w:t xml:space="preserve">Привремено искључење теретног </w:t>
      </w:r>
      <w:r w:rsidRPr="007213A6">
        <w:rPr>
          <w:b/>
          <w:lang w:val="sr-Cyrl-RS"/>
        </w:rPr>
        <w:t xml:space="preserve">возила </w:t>
      </w:r>
      <w:r w:rsidR="00F72BD4" w:rsidRPr="007213A6">
        <w:rPr>
          <w:b/>
          <w:lang w:val="sr-Cyrl-RS"/>
        </w:rPr>
        <w:t>на 5 дана</w:t>
      </w:r>
      <w:r w:rsidR="00F72BD4">
        <w:rPr>
          <w:lang w:val="sr-Cyrl-RS"/>
        </w:rPr>
        <w:t xml:space="preserve"> </w:t>
      </w:r>
      <w:r w:rsidR="007213A6">
        <w:rPr>
          <w:lang w:val="sr-Cyrl-RS"/>
        </w:rPr>
        <w:t>(</w:t>
      </w:r>
      <w:r w:rsidR="00F72BD4">
        <w:rPr>
          <w:lang w:val="sr-Cyrl-RS"/>
        </w:rPr>
        <w:t>ВР 062-ПЕ</w:t>
      </w:r>
      <w:r w:rsidR="007213A6">
        <w:rPr>
          <w:lang w:val="sr-Cyrl-RS"/>
        </w:rPr>
        <w:t>-</w:t>
      </w:r>
      <w:r>
        <w:rPr>
          <w:lang w:val="sr-Cyrl-RS"/>
        </w:rPr>
        <w:t>нема привремено решење у возилу), Дејан Милосављевић предузетник ``Пуратур-Лука`` Рајинце, превоз ризле за коридор 10.</w:t>
      </w:r>
    </w:p>
    <w:p w:rsidR="00BC2D49" w:rsidRDefault="00BC2D49" w:rsidP="00F72BD4">
      <w:pPr>
        <w:numPr>
          <w:ilvl w:val="0"/>
          <w:numId w:val="1"/>
        </w:numPr>
        <w:jc w:val="both"/>
        <w:rPr>
          <w:lang w:val="sr-Cyrl-RS"/>
        </w:rPr>
      </w:pPr>
      <w:r>
        <w:rPr>
          <w:lang w:val="sr-Cyrl-RS"/>
        </w:rPr>
        <w:t xml:space="preserve">Записник о инспекцијској контроли превоза путника </w:t>
      </w:r>
      <w:r w:rsidRPr="007213A6">
        <w:rPr>
          <w:b/>
          <w:lang w:val="sr-Cyrl-RS"/>
        </w:rPr>
        <w:t>``Мака превоз`` Ниш</w:t>
      </w:r>
      <w:r>
        <w:rPr>
          <w:lang w:val="sr-Cyrl-RS"/>
        </w:rPr>
        <w:t xml:space="preserve"> ,( аутобус НИ 174- ХЛ ) посебни л</w:t>
      </w:r>
      <w:r w:rsidR="00F72BD4">
        <w:rPr>
          <w:lang w:val="sr-Cyrl-RS"/>
        </w:rPr>
        <w:t>инијски превоз за Војску Србије. У</w:t>
      </w:r>
      <w:r>
        <w:rPr>
          <w:lang w:val="sr-Cyrl-RS"/>
        </w:rPr>
        <w:t xml:space="preserve"> возилу нема привремено ре</w:t>
      </w:r>
      <w:r w:rsidR="00F72BD4">
        <w:rPr>
          <w:lang w:val="sr-Cyrl-RS"/>
        </w:rPr>
        <w:t>шење и извод из лиценце. Н</w:t>
      </w:r>
      <w:r>
        <w:rPr>
          <w:lang w:val="sr-Cyrl-RS"/>
        </w:rPr>
        <w:t xml:space="preserve">алог за отклањање неправилности у року од 15 дана, </w:t>
      </w:r>
      <w:r w:rsidR="00F72BD4">
        <w:rPr>
          <w:lang w:val="sr-Cyrl-RS"/>
        </w:rPr>
        <w:t>након чега се подноси прекршајна пријава</w:t>
      </w:r>
      <w:r>
        <w:rPr>
          <w:lang w:val="sr-Cyrl-RS"/>
        </w:rPr>
        <w:t xml:space="preserve"> </w:t>
      </w:r>
      <w:r w:rsidR="00F72BD4">
        <w:rPr>
          <w:lang w:val="sr-Cyrl-RS"/>
        </w:rPr>
        <w:t>(</w:t>
      </w:r>
      <w:r>
        <w:rPr>
          <w:lang w:val="sr-Cyrl-RS"/>
        </w:rPr>
        <w:t>очекивана казна од 180,000,00 динара</w:t>
      </w:r>
      <w:r w:rsidR="00F72BD4">
        <w:rPr>
          <w:lang w:val="sr-Cyrl-RS"/>
        </w:rPr>
        <w:t>)</w:t>
      </w:r>
      <w:r>
        <w:rPr>
          <w:lang w:val="sr-Cyrl-RS"/>
        </w:rPr>
        <w:t>.</w:t>
      </w:r>
    </w:p>
    <w:p w:rsidR="00BC2D49" w:rsidRDefault="00BC2D49" w:rsidP="00BC2D49">
      <w:pPr>
        <w:rPr>
          <w:b/>
          <w:bCs/>
          <w:lang w:val="sr-Cyrl-RS"/>
        </w:rPr>
      </w:pPr>
    </w:p>
    <w:p w:rsidR="00BC2D49" w:rsidRPr="00F72BD4" w:rsidRDefault="00BC2D49" w:rsidP="00BC2D49">
      <w:pPr>
        <w:rPr>
          <w:b/>
          <w:lang w:val="sr-Cyrl-RS"/>
        </w:rPr>
      </w:pPr>
      <w:r>
        <w:rPr>
          <w:b/>
          <w:bCs/>
          <w:lang w:val="sr-Cyrl-RS"/>
        </w:rPr>
        <w:t>Реон Власинског Језера</w:t>
      </w:r>
      <w:r>
        <w:rPr>
          <w:lang w:val="sr-Cyrl-RS"/>
        </w:rPr>
        <w:t xml:space="preserve"> (</w:t>
      </w:r>
      <w:r w:rsidRPr="00F72BD4">
        <w:rPr>
          <w:b/>
          <w:lang w:val="sr-Cyrl-RS"/>
        </w:rPr>
        <w:t>место звано Промаја) 19.04.  од 9,00-16,00 часова, Инспектор Петковић у сарадњи</w:t>
      </w:r>
      <w:r w:rsidR="00F72BD4">
        <w:rPr>
          <w:b/>
          <w:lang w:val="sr-Cyrl-RS"/>
        </w:rPr>
        <w:t xml:space="preserve"> са шумарским инспектором:</w:t>
      </w:r>
    </w:p>
    <w:p w:rsidR="00BC2D49" w:rsidRDefault="00BC2D49" w:rsidP="00BC2D49">
      <w:pPr>
        <w:rPr>
          <w:lang w:val="sr-Cyrl-RS"/>
        </w:rPr>
      </w:pPr>
    </w:p>
    <w:p w:rsidR="00BC2D49" w:rsidRDefault="00BC2D49" w:rsidP="007213A6">
      <w:pPr>
        <w:numPr>
          <w:ilvl w:val="0"/>
          <w:numId w:val="1"/>
        </w:numPr>
        <w:jc w:val="both"/>
        <w:rPr>
          <w:lang w:val="sr-Cyrl-RS"/>
        </w:rPr>
      </w:pPr>
      <w:r>
        <w:rPr>
          <w:lang w:val="sr-Cyrl-RS"/>
        </w:rPr>
        <w:t xml:space="preserve">Привремено искључење из саобраћаја </w:t>
      </w:r>
      <w:r w:rsidRPr="007213A6">
        <w:rPr>
          <w:b/>
          <w:lang w:val="sr-Cyrl-RS"/>
        </w:rPr>
        <w:t>на 5 дана</w:t>
      </w:r>
      <w:r>
        <w:rPr>
          <w:lang w:val="sr-Cyrl-RS"/>
        </w:rPr>
        <w:t xml:space="preserve"> (теретно возило ВЛ 013 ДУ) Маринковић Горан, Власотинце, јавни превоз грађе, у возилу нема извод из лиценце</w:t>
      </w:r>
      <w:r w:rsidR="007213A6">
        <w:rPr>
          <w:lang w:val="sr-Cyrl-RS"/>
        </w:rPr>
        <w:t>, као</w:t>
      </w:r>
      <w:r>
        <w:rPr>
          <w:lang w:val="sr-Cyrl-RS"/>
        </w:rPr>
        <w:t xml:space="preserve"> ни привремено решење.</w:t>
      </w:r>
    </w:p>
    <w:p w:rsidR="00BC2D49" w:rsidRDefault="00BC2D49" w:rsidP="007213A6">
      <w:pPr>
        <w:numPr>
          <w:ilvl w:val="0"/>
          <w:numId w:val="1"/>
        </w:numPr>
        <w:jc w:val="both"/>
        <w:rPr>
          <w:lang w:val="sr-Cyrl-RS"/>
        </w:rPr>
      </w:pPr>
      <w:r>
        <w:rPr>
          <w:lang w:val="sr-Cyrl-RS"/>
        </w:rPr>
        <w:t xml:space="preserve">Привремено искључење из саобраћаја </w:t>
      </w:r>
      <w:r w:rsidRPr="007213A6">
        <w:rPr>
          <w:b/>
          <w:lang w:val="sr-Cyrl-RS"/>
        </w:rPr>
        <w:t>на 5 дана</w:t>
      </w:r>
      <w:r>
        <w:rPr>
          <w:lang w:val="sr-Cyrl-RS"/>
        </w:rPr>
        <w:t xml:space="preserve"> (теретно возило ВЛ 011 ЛХ) Стојић Александар, Власотинце, јавни превоз огревног дрвета, у возилу нема извод из лиценце</w:t>
      </w:r>
      <w:r w:rsidR="007213A6">
        <w:rPr>
          <w:lang w:val="sr-Cyrl-RS"/>
        </w:rPr>
        <w:t>, као</w:t>
      </w:r>
      <w:r>
        <w:rPr>
          <w:lang w:val="sr-Cyrl-RS"/>
        </w:rPr>
        <w:t xml:space="preserve"> ни привремено решење.</w:t>
      </w:r>
    </w:p>
    <w:p w:rsidR="00BC2D49" w:rsidRDefault="00BC2D49" w:rsidP="007213A6">
      <w:pPr>
        <w:jc w:val="both"/>
        <w:rPr>
          <w:lang w:val="sr-Cyrl-RS"/>
        </w:rPr>
      </w:pPr>
    </w:p>
    <w:p w:rsidR="00BC2D49" w:rsidRPr="007213A6" w:rsidRDefault="00BC2D49" w:rsidP="007213A6">
      <w:pPr>
        <w:jc w:val="both"/>
        <w:rPr>
          <w:b/>
          <w:lang w:val="sr-Cyrl-RS"/>
        </w:rPr>
      </w:pPr>
      <w:r>
        <w:rPr>
          <w:b/>
          <w:bCs/>
          <w:lang w:val="sr-Cyrl-RS"/>
        </w:rPr>
        <w:t>Наплатна рампа НАИС</w:t>
      </w:r>
      <w:r>
        <w:rPr>
          <w:lang w:val="sr-Cyrl-RS"/>
        </w:rPr>
        <w:t xml:space="preserve"> </w:t>
      </w:r>
      <w:r w:rsidRPr="007213A6">
        <w:rPr>
          <w:b/>
          <w:lang w:val="sr-Cyrl-RS"/>
        </w:rPr>
        <w:t>- смер према Нишу 20.04.2018. од 9,00 – 13,45 часова, инспектори М. Јеленковић, Б. Витковац- Јанковић, М.Репацки</w:t>
      </w:r>
      <w:r w:rsidR="007213A6">
        <w:rPr>
          <w:b/>
          <w:lang w:val="sr-Cyrl-RS"/>
        </w:rPr>
        <w:t>:</w:t>
      </w:r>
    </w:p>
    <w:p w:rsidR="00BC2D49" w:rsidRDefault="00BC2D49" w:rsidP="007213A6">
      <w:pPr>
        <w:jc w:val="both"/>
        <w:rPr>
          <w:lang w:val="sr-Cyrl-RS"/>
        </w:rPr>
      </w:pPr>
    </w:p>
    <w:p w:rsidR="00BC2D49" w:rsidRDefault="00BC2D49" w:rsidP="007213A6">
      <w:pPr>
        <w:numPr>
          <w:ilvl w:val="0"/>
          <w:numId w:val="1"/>
        </w:numPr>
        <w:jc w:val="both"/>
        <w:rPr>
          <w:lang w:val="sr-Cyrl-RS"/>
        </w:rPr>
      </w:pPr>
      <w:r>
        <w:rPr>
          <w:lang w:val="sr-Cyrl-RS"/>
        </w:rPr>
        <w:t xml:space="preserve">Привремено искључење из саобраћаја </w:t>
      </w:r>
      <w:r w:rsidRPr="007213A6">
        <w:rPr>
          <w:b/>
          <w:lang w:val="sr-Cyrl-RS"/>
        </w:rPr>
        <w:t>на 10 дана</w:t>
      </w:r>
      <w:r>
        <w:rPr>
          <w:lang w:val="sr-Cyrl-RS"/>
        </w:rPr>
        <w:t xml:space="preserve"> (аутобус ЛЕ 066-ЗГ ) превозник </w:t>
      </w:r>
      <w:r w:rsidRPr="007213A6">
        <w:rPr>
          <w:b/>
          <w:lang w:val="sr-Cyrl-RS"/>
        </w:rPr>
        <w:t>``Симплон`` Лесковац</w:t>
      </w:r>
      <w:r>
        <w:rPr>
          <w:lang w:val="sr-Cyrl-RS"/>
        </w:rPr>
        <w:t>, искрцавање путника на ауто-путу)</w:t>
      </w:r>
    </w:p>
    <w:p w:rsidR="00BC2D49" w:rsidRDefault="00BC2D49" w:rsidP="007213A6">
      <w:pPr>
        <w:numPr>
          <w:ilvl w:val="0"/>
          <w:numId w:val="1"/>
        </w:numPr>
        <w:jc w:val="both"/>
        <w:rPr>
          <w:lang w:val="sr-Cyrl-RS"/>
        </w:rPr>
      </w:pPr>
      <w:r>
        <w:rPr>
          <w:lang w:val="sr-Cyrl-RS"/>
        </w:rPr>
        <w:t xml:space="preserve">Привремено искључење из саобраћаја </w:t>
      </w:r>
      <w:r w:rsidRPr="007213A6">
        <w:rPr>
          <w:b/>
          <w:lang w:val="sr-Cyrl-RS"/>
        </w:rPr>
        <w:t>на 10 дана</w:t>
      </w:r>
      <w:r>
        <w:rPr>
          <w:lang w:val="sr-Cyrl-RS"/>
        </w:rPr>
        <w:t xml:space="preserve"> у међународном саобраћају (аутобус ЋУ 022-ХЕ) </w:t>
      </w:r>
      <w:r w:rsidRPr="007213A6">
        <w:rPr>
          <w:b/>
          <w:lang w:val="sr-Cyrl-RS"/>
        </w:rPr>
        <w:t>``Махари тоурс`` Прешево</w:t>
      </w:r>
      <w:r>
        <w:rPr>
          <w:lang w:val="sr-Cyrl-RS"/>
        </w:rPr>
        <w:t>, недостатак прописане дикументације у возилу, извод из лиценце.</w:t>
      </w:r>
    </w:p>
    <w:p w:rsidR="00BC2D49" w:rsidRDefault="00BC2D49" w:rsidP="007213A6">
      <w:pPr>
        <w:ind w:left="360"/>
        <w:jc w:val="both"/>
        <w:rPr>
          <w:lang w:val="sr-Cyrl-RS"/>
        </w:rPr>
      </w:pPr>
    </w:p>
    <w:p w:rsidR="00BC2D49" w:rsidRDefault="00BC2D49" w:rsidP="007213A6">
      <w:pPr>
        <w:jc w:val="both"/>
        <w:rPr>
          <w:lang w:val="sr-Cyrl-RS"/>
        </w:rPr>
      </w:pPr>
      <w:r>
        <w:rPr>
          <w:lang w:val="sr-Cyrl-RS"/>
        </w:rPr>
        <w:t>Сарадња са Полицијом на подручју Владичиног Хана је била одлична. У вршењу контрола није било проблема.</w:t>
      </w:r>
    </w:p>
    <w:p w:rsidR="00BC2D49" w:rsidRDefault="00BC2D49" w:rsidP="00BC2D49">
      <w:pPr>
        <w:rPr>
          <w:lang w:val="sr-Cyrl-RS"/>
        </w:rPr>
      </w:pPr>
    </w:p>
    <w:p w:rsidR="00BC2D49" w:rsidRDefault="00BC2D49" w:rsidP="00BC2D49">
      <w:pPr>
        <w:rPr>
          <w:lang w:val="sr-Cyrl-RS"/>
        </w:rPr>
      </w:pPr>
    </w:p>
    <w:p w:rsidR="00BC2D49" w:rsidRDefault="00BC2D49" w:rsidP="00BC2D49">
      <w:pPr>
        <w:rPr>
          <w:lang w:val="sr-Cyrl-RS"/>
        </w:rPr>
      </w:pPr>
    </w:p>
    <w:p w:rsidR="00BC2D49" w:rsidRDefault="00BC2D49" w:rsidP="00BC2D49">
      <w:pPr>
        <w:rPr>
          <w:lang w:val="sr-Cyrl-RS"/>
        </w:rPr>
      </w:pPr>
    </w:p>
    <w:p w:rsidR="00BC2D49" w:rsidRDefault="00BC2D49" w:rsidP="00BC2D49">
      <w:pPr>
        <w:rPr>
          <w:lang w:val="sr-Cyrl-RS"/>
        </w:rPr>
      </w:pPr>
    </w:p>
    <w:p w:rsidR="00BC2D49" w:rsidRDefault="00BC2D49" w:rsidP="00BC2D49">
      <w:pPr>
        <w:jc w:val="center"/>
        <w:rPr>
          <w:lang w:val="sr-Cyrl-RS"/>
        </w:rPr>
      </w:pPr>
      <w:r>
        <w:rPr>
          <w:noProof/>
        </w:rPr>
        <w:drawing>
          <wp:inline distT="0" distB="0" distL="0" distR="0">
            <wp:extent cx="5942204" cy="3457575"/>
            <wp:effectExtent l="0" t="0" r="1905" b="0"/>
            <wp:docPr id="22" name="Picture 22" descr="20180419_10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80419_10024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65829" cy="3471322"/>
                    </a:xfrm>
                    <a:prstGeom prst="rect">
                      <a:avLst/>
                    </a:prstGeom>
                    <a:noFill/>
                    <a:ln>
                      <a:noFill/>
                    </a:ln>
                  </pic:spPr>
                </pic:pic>
              </a:graphicData>
            </a:graphic>
          </wp:inline>
        </w:drawing>
      </w:r>
    </w:p>
    <w:p w:rsidR="00BC2D49" w:rsidRDefault="007213A6" w:rsidP="00BC2D49">
      <w:pPr>
        <w:rPr>
          <w:lang w:val="sr-Cyrl-RS"/>
        </w:rPr>
      </w:pPr>
      <w:r>
        <w:rPr>
          <w:lang w:val="sr-Cyrl-RS"/>
        </w:rPr>
        <w:t>Контрола документације теретног превозника на Дољевачкој петљи</w:t>
      </w:r>
    </w:p>
    <w:p w:rsidR="00BC2D49" w:rsidRDefault="00BC2D49" w:rsidP="00BC2D49">
      <w:pPr>
        <w:rPr>
          <w:lang w:val="sr-Cyrl-RS"/>
        </w:rPr>
      </w:pPr>
      <w:r>
        <w:rPr>
          <w:noProof/>
        </w:rPr>
        <w:lastRenderedPageBreak/>
        <w:drawing>
          <wp:inline distT="0" distB="0" distL="0" distR="0">
            <wp:extent cx="3714750" cy="6459855"/>
            <wp:effectExtent l="0" t="0" r="0" b="0"/>
            <wp:docPr id="21" name="Picture 21" descr="20180419_12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80419_122742"/>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755627" cy="6530939"/>
                    </a:xfrm>
                    <a:prstGeom prst="rect">
                      <a:avLst/>
                    </a:prstGeom>
                    <a:noFill/>
                    <a:ln>
                      <a:noFill/>
                    </a:ln>
                  </pic:spPr>
                </pic:pic>
              </a:graphicData>
            </a:graphic>
          </wp:inline>
        </w:drawing>
      </w:r>
    </w:p>
    <w:p w:rsidR="00BC2D49" w:rsidRDefault="007213A6" w:rsidP="00BC2D49">
      <w:pPr>
        <w:rPr>
          <w:lang w:val="sr-Cyrl-RS"/>
        </w:rPr>
      </w:pPr>
      <w:r>
        <w:rPr>
          <w:lang w:val="sr-Cyrl-RS"/>
        </w:rPr>
        <w:t>Искључење нелегалних такси-превозника у Владичином Хану</w:t>
      </w:r>
    </w:p>
    <w:p w:rsidR="007213A6" w:rsidRDefault="00BC2D49" w:rsidP="00BC2D49">
      <w:pPr>
        <w:jc w:val="center"/>
        <w:rPr>
          <w:lang w:val="sr-Cyrl-RS"/>
        </w:rPr>
      </w:pPr>
      <w:r>
        <w:rPr>
          <w:noProof/>
        </w:rPr>
        <w:lastRenderedPageBreak/>
        <w:drawing>
          <wp:inline distT="0" distB="0" distL="0" distR="0">
            <wp:extent cx="3181350" cy="5667375"/>
            <wp:effectExtent l="0" t="0" r="0" b="9525"/>
            <wp:docPr id="20" name="Picture 20" descr="cid:image004.jpg@01D3DDAE.2BE7B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image004.jpg@01D3DDAE.2BE7B5D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181350" cy="5667375"/>
                    </a:xfrm>
                    <a:prstGeom prst="rect">
                      <a:avLst/>
                    </a:prstGeom>
                    <a:noFill/>
                    <a:ln>
                      <a:noFill/>
                    </a:ln>
                  </pic:spPr>
                </pic:pic>
              </a:graphicData>
            </a:graphic>
          </wp:inline>
        </w:drawing>
      </w:r>
    </w:p>
    <w:p w:rsidR="007213A6" w:rsidRPr="007213A6" w:rsidRDefault="007213A6" w:rsidP="007213A6">
      <w:pPr>
        <w:rPr>
          <w:lang w:val="sr-Cyrl-RS"/>
        </w:rPr>
      </w:pPr>
    </w:p>
    <w:p w:rsidR="007213A6" w:rsidRDefault="007213A6" w:rsidP="007213A6">
      <w:pPr>
        <w:rPr>
          <w:lang w:val="sr-Cyrl-RS"/>
        </w:rPr>
      </w:pPr>
    </w:p>
    <w:p w:rsidR="00BC2D49" w:rsidRPr="007213A6" w:rsidRDefault="007213A6" w:rsidP="007213A6">
      <w:pPr>
        <w:ind w:firstLine="720"/>
        <w:rPr>
          <w:lang w:val="sr-Cyrl-RS"/>
        </w:rPr>
      </w:pPr>
      <w:r>
        <w:rPr>
          <w:lang w:val="sr-Cyrl-RS"/>
        </w:rPr>
        <w:t>Контрола међународног превоза путника на Дољевачкој петљи</w:t>
      </w:r>
    </w:p>
    <w:p w:rsidR="007213A6" w:rsidRDefault="00BC2D49" w:rsidP="00BC2D49">
      <w:pPr>
        <w:jc w:val="center"/>
        <w:rPr>
          <w:lang w:val="sr-Cyrl-RS"/>
        </w:rPr>
      </w:pPr>
      <w:r>
        <w:rPr>
          <w:noProof/>
        </w:rPr>
        <w:lastRenderedPageBreak/>
        <w:drawing>
          <wp:inline distT="0" distB="0" distL="0" distR="0">
            <wp:extent cx="6286500" cy="6267450"/>
            <wp:effectExtent l="0" t="0" r="0" b="0"/>
            <wp:docPr id="19" name="Picture 19" descr="cid:image005.jpg@01D3DDAE.2BE7B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5.jpg@01D3DDAE.2BE7B5D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286500" cy="6267450"/>
                    </a:xfrm>
                    <a:prstGeom prst="rect">
                      <a:avLst/>
                    </a:prstGeom>
                    <a:noFill/>
                    <a:ln>
                      <a:noFill/>
                    </a:ln>
                  </pic:spPr>
                </pic:pic>
              </a:graphicData>
            </a:graphic>
          </wp:inline>
        </w:drawing>
      </w:r>
    </w:p>
    <w:p w:rsidR="007213A6" w:rsidRPr="007213A6" w:rsidRDefault="007213A6" w:rsidP="007213A6">
      <w:pPr>
        <w:rPr>
          <w:lang w:val="sr-Cyrl-RS"/>
        </w:rPr>
      </w:pPr>
    </w:p>
    <w:p w:rsidR="007213A6" w:rsidRDefault="007213A6" w:rsidP="007213A6">
      <w:pPr>
        <w:rPr>
          <w:lang w:val="sr-Cyrl-RS"/>
        </w:rPr>
      </w:pPr>
    </w:p>
    <w:p w:rsidR="00BC2D49" w:rsidRPr="007213A6" w:rsidRDefault="007213A6" w:rsidP="007213A6">
      <w:pPr>
        <w:rPr>
          <w:lang w:val="sr-Cyrl-RS"/>
        </w:rPr>
      </w:pPr>
      <w:r>
        <w:rPr>
          <w:lang w:val="sr-Cyrl-RS"/>
        </w:rPr>
        <w:t xml:space="preserve">Добра сарадња Републичке инспекције за друмски саобраћај са ПС Владичин Хан </w:t>
      </w:r>
    </w:p>
    <w:p w:rsidR="007213A6" w:rsidRDefault="00BC2D49" w:rsidP="00BC2D49">
      <w:pPr>
        <w:jc w:val="center"/>
        <w:rPr>
          <w:lang w:val="sr-Cyrl-RS"/>
        </w:rPr>
      </w:pPr>
      <w:r>
        <w:rPr>
          <w:noProof/>
        </w:rPr>
        <w:lastRenderedPageBreak/>
        <w:drawing>
          <wp:inline distT="0" distB="0" distL="0" distR="0">
            <wp:extent cx="4552950" cy="6067425"/>
            <wp:effectExtent l="0" t="0" r="0" b="9525"/>
            <wp:docPr id="18" name="Picture 18" descr="cid:image006.jpg@01D3DDAE.2BE7B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6.jpg@01D3DDAE.2BE7B5D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552950" cy="6067425"/>
                    </a:xfrm>
                    <a:prstGeom prst="rect">
                      <a:avLst/>
                    </a:prstGeom>
                    <a:noFill/>
                    <a:ln>
                      <a:noFill/>
                    </a:ln>
                  </pic:spPr>
                </pic:pic>
              </a:graphicData>
            </a:graphic>
          </wp:inline>
        </w:drawing>
      </w:r>
    </w:p>
    <w:p w:rsidR="007213A6" w:rsidRDefault="007213A6" w:rsidP="007213A6">
      <w:pPr>
        <w:rPr>
          <w:lang w:val="sr-Cyrl-RS"/>
        </w:rPr>
      </w:pPr>
    </w:p>
    <w:p w:rsidR="00BC2D49" w:rsidRPr="007213A6" w:rsidRDefault="007213A6" w:rsidP="007213A6">
      <w:pPr>
        <w:tabs>
          <w:tab w:val="left" w:pos="1365"/>
        </w:tabs>
        <w:rPr>
          <w:lang w:val="sr-Cyrl-RS"/>
        </w:rPr>
      </w:pPr>
      <w:r>
        <w:rPr>
          <w:lang w:val="sr-Cyrl-RS"/>
        </w:rPr>
        <w:t>Контрола међумесног</w:t>
      </w:r>
      <w:r w:rsidR="004D2B2C">
        <w:rPr>
          <w:lang w:val="sr-Cyrl-RS"/>
        </w:rPr>
        <w:t xml:space="preserve"> </w:t>
      </w:r>
      <w:r>
        <w:rPr>
          <w:lang w:val="sr-Cyrl-RS"/>
        </w:rPr>
        <w:t>линијског превоза путника на наплатној рампи „НАИС“</w:t>
      </w:r>
    </w:p>
    <w:p w:rsidR="00BC2D49" w:rsidRDefault="00BC2D49" w:rsidP="00BC2D49">
      <w:pPr>
        <w:jc w:val="center"/>
        <w:rPr>
          <w:lang w:val="sr-Cyrl-RS"/>
        </w:rPr>
      </w:pPr>
      <w:r>
        <w:rPr>
          <w:noProof/>
        </w:rPr>
        <w:lastRenderedPageBreak/>
        <w:drawing>
          <wp:inline distT="0" distB="0" distL="0" distR="0">
            <wp:extent cx="3933825" cy="5238750"/>
            <wp:effectExtent l="0" t="0" r="9525" b="0"/>
            <wp:docPr id="17" name="Picture 17" descr="cid:image007.jpg@01D3DDAE.2BE7B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7.jpg@01D3DDAE.2BE7B5D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933825" cy="5238750"/>
                    </a:xfrm>
                    <a:prstGeom prst="rect">
                      <a:avLst/>
                    </a:prstGeom>
                    <a:noFill/>
                    <a:ln>
                      <a:noFill/>
                    </a:ln>
                  </pic:spPr>
                </pic:pic>
              </a:graphicData>
            </a:graphic>
          </wp:inline>
        </w:drawing>
      </w:r>
    </w:p>
    <w:p w:rsidR="00BC2D49" w:rsidRDefault="00BC2D49" w:rsidP="00BC2D49">
      <w:pPr>
        <w:rPr>
          <w:lang w:val="sr-Cyrl-RS"/>
        </w:rPr>
      </w:pPr>
    </w:p>
    <w:p w:rsidR="00BC2D49" w:rsidRDefault="00BC2D49" w:rsidP="00BC2D49">
      <w:pPr>
        <w:rPr>
          <w:lang w:val="sr-Cyrl-RS"/>
        </w:rPr>
      </w:pPr>
    </w:p>
    <w:p w:rsidR="00BC2D49" w:rsidRDefault="00BC2D49" w:rsidP="00BC2D49">
      <w:pPr>
        <w:rPr>
          <w:lang w:val="sr-Cyrl-RS"/>
        </w:rPr>
      </w:pPr>
    </w:p>
    <w:p w:rsidR="00BC2D49" w:rsidRDefault="007213A6" w:rsidP="00BC2D49">
      <w:pPr>
        <w:rPr>
          <w:lang w:val="sr-Cyrl-RS"/>
        </w:rPr>
      </w:pPr>
      <w:r>
        <w:rPr>
          <w:lang w:val="sr-Cyrl-RS"/>
        </w:rPr>
        <w:t>Контрола међумесног линијског превоза путника на наплатној рампи „НАИС“</w:t>
      </w:r>
    </w:p>
    <w:p w:rsidR="00BC2D49" w:rsidRDefault="00BC2D49" w:rsidP="00BC2D49">
      <w:pPr>
        <w:rPr>
          <w:lang w:val="sr-Cyrl-RS"/>
        </w:rPr>
      </w:pPr>
    </w:p>
    <w:p w:rsidR="00E74805" w:rsidRDefault="00E74805" w:rsidP="00BC2D49">
      <w:pPr>
        <w:rPr>
          <w:noProof/>
        </w:rPr>
      </w:pPr>
    </w:p>
    <w:p w:rsidR="00BC2D49" w:rsidRDefault="00BC2D49" w:rsidP="00BC2D49">
      <w:pPr>
        <w:rPr>
          <w:lang w:val="sr-Cyrl-RS"/>
        </w:rPr>
      </w:pPr>
      <w:r>
        <w:rPr>
          <w:noProof/>
        </w:rPr>
        <w:lastRenderedPageBreak/>
        <w:drawing>
          <wp:inline distT="0" distB="0" distL="0" distR="0">
            <wp:extent cx="5915025" cy="3228868"/>
            <wp:effectExtent l="0" t="0" r="0" b="0"/>
            <wp:docPr id="16" name="Picture 16" descr="20180419_09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80419_094859"/>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92066" cy="3270923"/>
                    </a:xfrm>
                    <a:prstGeom prst="rect">
                      <a:avLst/>
                    </a:prstGeom>
                    <a:noFill/>
                    <a:ln>
                      <a:noFill/>
                    </a:ln>
                  </pic:spPr>
                </pic:pic>
              </a:graphicData>
            </a:graphic>
          </wp:inline>
        </w:drawing>
      </w:r>
    </w:p>
    <w:p w:rsidR="00BC2D49" w:rsidRDefault="00BC2D49" w:rsidP="00BC2D49">
      <w:pPr>
        <w:rPr>
          <w:lang w:val="sr-Cyrl-RS"/>
        </w:rPr>
      </w:pPr>
    </w:p>
    <w:p w:rsidR="00BC2D49" w:rsidRDefault="007213A6" w:rsidP="00BC2D49">
      <w:pPr>
        <w:rPr>
          <w:lang w:val="sr-Cyrl-RS"/>
        </w:rPr>
      </w:pPr>
      <w:r>
        <w:rPr>
          <w:lang w:val="sr-Cyrl-RS"/>
        </w:rPr>
        <w:t>Заустављање превозника на наплатној рампи Дољевац</w:t>
      </w:r>
    </w:p>
    <w:p w:rsidR="00E74805" w:rsidRDefault="00E74805" w:rsidP="00BC2D49">
      <w:pPr>
        <w:rPr>
          <w:lang w:val="sr-Cyrl-RS"/>
        </w:rPr>
      </w:pPr>
    </w:p>
    <w:p w:rsidR="00BC2D49" w:rsidRDefault="00BC2D49" w:rsidP="00BC2D49">
      <w:pPr>
        <w:rPr>
          <w:lang w:val="sr-Cyrl-RS"/>
        </w:rPr>
      </w:pPr>
    </w:p>
    <w:p w:rsidR="00BC2D49" w:rsidRDefault="005D3BA6" w:rsidP="00BC2D49">
      <w:pPr>
        <w:rPr>
          <w:lang w:val="sr-Cyrl-RS"/>
        </w:rPr>
      </w:pPr>
      <w:r>
        <w:rPr>
          <w:noProof/>
        </w:rPr>
        <w:lastRenderedPageBreak/>
        <w:drawing>
          <wp:inline distT="0" distB="0" distL="0" distR="0" wp14:anchorId="29C66C5B" wp14:editId="3C37B1A2">
            <wp:extent cx="5943600" cy="4459265"/>
            <wp:effectExtent l="0" t="0" r="0" b="0"/>
            <wp:docPr id="50" name="Picture 50" descr="DSC0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943"/>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943600" cy="4459265"/>
                    </a:xfrm>
                    <a:prstGeom prst="rect">
                      <a:avLst/>
                    </a:prstGeom>
                    <a:noFill/>
                    <a:ln>
                      <a:noFill/>
                    </a:ln>
                  </pic:spPr>
                </pic:pic>
              </a:graphicData>
            </a:graphic>
          </wp:inline>
        </w:drawing>
      </w:r>
    </w:p>
    <w:p w:rsidR="00BC2D49" w:rsidRDefault="007213A6" w:rsidP="00BC2D49">
      <w:pPr>
        <w:rPr>
          <w:lang w:val="sr-Cyrl-RS"/>
        </w:rPr>
      </w:pPr>
      <w:r>
        <w:rPr>
          <w:lang w:val="sr-Cyrl-RS"/>
        </w:rPr>
        <w:t>Контрола нелегалног такси-превозника у Владичином Хану</w:t>
      </w:r>
    </w:p>
    <w:p w:rsidR="007213A6" w:rsidRDefault="007213A6" w:rsidP="00BC2D49">
      <w:pPr>
        <w:rPr>
          <w:lang w:val="sr-Cyrl-RS"/>
        </w:rPr>
      </w:pPr>
    </w:p>
    <w:p w:rsidR="007213A6" w:rsidRDefault="007213A6" w:rsidP="00BC2D49">
      <w:pPr>
        <w:rPr>
          <w:lang w:val="sr-Cyrl-RS"/>
        </w:rPr>
      </w:pPr>
    </w:p>
    <w:p w:rsidR="007213A6" w:rsidRDefault="007213A6" w:rsidP="00BC2D49">
      <w:pPr>
        <w:rPr>
          <w:lang w:val="sr-Cyrl-RS"/>
        </w:rPr>
      </w:pPr>
    </w:p>
    <w:p w:rsidR="007213A6" w:rsidRDefault="00BC2D49" w:rsidP="00BC2D49">
      <w:pPr>
        <w:rPr>
          <w:lang w:val="sr-Cyrl-RS"/>
        </w:rPr>
      </w:pPr>
      <w:r>
        <w:rPr>
          <w:noProof/>
        </w:rPr>
        <w:lastRenderedPageBreak/>
        <w:drawing>
          <wp:inline distT="0" distB="0" distL="0" distR="0">
            <wp:extent cx="6201272" cy="4647547"/>
            <wp:effectExtent l="0" t="0" r="0" b="1270"/>
            <wp:docPr id="14" name="Picture 14" descr="DSC0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925"/>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6231495" cy="4670198"/>
                    </a:xfrm>
                    <a:prstGeom prst="rect">
                      <a:avLst/>
                    </a:prstGeom>
                    <a:noFill/>
                    <a:ln>
                      <a:noFill/>
                    </a:ln>
                  </pic:spPr>
                </pic:pic>
              </a:graphicData>
            </a:graphic>
          </wp:inline>
        </w:drawing>
      </w:r>
    </w:p>
    <w:p w:rsidR="007213A6" w:rsidRPr="007213A6" w:rsidRDefault="007213A6" w:rsidP="007213A6">
      <w:pPr>
        <w:rPr>
          <w:lang w:val="sr-Cyrl-RS"/>
        </w:rPr>
      </w:pPr>
    </w:p>
    <w:p w:rsidR="007213A6" w:rsidRDefault="007213A6" w:rsidP="007213A6">
      <w:pPr>
        <w:rPr>
          <w:lang w:val="sr-Cyrl-RS"/>
        </w:rPr>
      </w:pPr>
    </w:p>
    <w:p w:rsidR="00BC2D49" w:rsidRPr="007213A6" w:rsidRDefault="007213A6" w:rsidP="007213A6">
      <w:pPr>
        <w:rPr>
          <w:lang w:val="sr-Cyrl-RS"/>
        </w:rPr>
      </w:pPr>
      <w:r>
        <w:rPr>
          <w:lang w:val="sr-Cyrl-RS"/>
        </w:rPr>
        <w:t>Контрола међународног линијског превоза путника на наплатној рампи „НАИС“</w:t>
      </w:r>
    </w:p>
    <w:p w:rsidR="007213A6" w:rsidRDefault="00BC2D49" w:rsidP="00BC2D49">
      <w:pPr>
        <w:rPr>
          <w:lang w:val="sr-Cyrl-RS"/>
        </w:rPr>
      </w:pPr>
      <w:r>
        <w:rPr>
          <w:noProof/>
        </w:rPr>
        <w:lastRenderedPageBreak/>
        <w:drawing>
          <wp:inline distT="0" distB="0" distL="0" distR="0">
            <wp:extent cx="6113643" cy="4590287"/>
            <wp:effectExtent l="0" t="0" r="1905" b="1270"/>
            <wp:docPr id="13" name="Picture 13" descr="DSC0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964"/>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134578" cy="4606006"/>
                    </a:xfrm>
                    <a:prstGeom prst="rect">
                      <a:avLst/>
                    </a:prstGeom>
                    <a:noFill/>
                    <a:ln>
                      <a:noFill/>
                    </a:ln>
                  </pic:spPr>
                </pic:pic>
              </a:graphicData>
            </a:graphic>
          </wp:inline>
        </w:drawing>
      </w:r>
    </w:p>
    <w:p w:rsidR="007213A6" w:rsidRPr="007213A6" w:rsidRDefault="007213A6" w:rsidP="007213A6">
      <w:pPr>
        <w:rPr>
          <w:lang w:val="sr-Cyrl-RS"/>
        </w:rPr>
      </w:pPr>
    </w:p>
    <w:p w:rsidR="007213A6" w:rsidRDefault="007213A6" w:rsidP="007213A6">
      <w:pPr>
        <w:rPr>
          <w:lang w:val="sr-Cyrl-RS"/>
        </w:rPr>
      </w:pPr>
    </w:p>
    <w:p w:rsidR="00BC2D49" w:rsidRPr="007213A6" w:rsidRDefault="007213A6" w:rsidP="007213A6">
      <w:pPr>
        <w:rPr>
          <w:lang w:val="sr-Cyrl-RS"/>
        </w:rPr>
      </w:pPr>
      <w:r>
        <w:rPr>
          <w:lang w:val="sr-Cyrl-RS"/>
        </w:rPr>
        <w:t>Контрола посебног линијског превоза путника на петљи код Владичиног Хана</w:t>
      </w:r>
    </w:p>
    <w:p w:rsidR="00BC2D49" w:rsidRDefault="00BC2D49" w:rsidP="00BC2D49">
      <w:pPr>
        <w:autoSpaceDE w:val="0"/>
        <w:autoSpaceDN w:val="0"/>
        <w:spacing w:line="252" w:lineRule="auto"/>
        <w:jc w:val="center"/>
        <w:rPr>
          <w:b/>
          <w:bCs/>
          <w:color w:val="000000"/>
          <w:lang w:val="sr-Cyrl-CS"/>
        </w:rPr>
      </w:pPr>
      <w:r>
        <w:rPr>
          <w:b/>
          <w:bCs/>
          <w:noProof/>
          <w:color w:val="000000"/>
        </w:rPr>
        <w:lastRenderedPageBreak/>
        <w:drawing>
          <wp:inline distT="0" distB="0" distL="0" distR="0">
            <wp:extent cx="5095875" cy="6353175"/>
            <wp:effectExtent l="0" t="0" r="9525" b="9525"/>
            <wp:docPr id="12" name="Picture 12" descr="IMG_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878"/>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095875" cy="6353175"/>
                    </a:xfrm>
                    <a:prstGeom prst="rect">
                      <a:avLst/>
                    </a:prstGeom>
                    <a:noFill/>
                    <a:ln>
                      <a:noFill/>
                    </a:ln>
                  </pic:spPr>
                </pic:pic>
              </a:graphicData>
            </a:graphic>
          </wp:inline>
        </w:drawing>
      </w:r>
    </w:p>
    <w:p w:rsidR="0028080D" w:rsidRDefault="0028080D" w:rsidP="00BC2D49">
      <w:pPr>
        <w:autoSpaceDE w:val="0"/>
        <w:autoSpaceDN w:val="0"/>
        <w:spacing w:line="252" w:lineRule="auto"/>
        <w:jc w:val="center"/>
        <w:rPr>
          <w:b/>
          <w:bCs/>
          <w:color w:val="000000"/>
          <w:lang w:val="sr-Cyrl-CS"/>
        </w:rPr>
      </w:pPr>
    </w:p>
    <w:p w:rsidR="0028080D" w:rsidRDefault="0028080D" w:rsidP="00BC2D49">
      <w:pPr>
        <w:autoSpaceDE w:val="0"/>
        <w:autoSpaceDN w:val="0"/>
        <w:spacing w:line="252" w:lineRule="auto"/>
        <w:jc w:val="center"/>
        <w:rPr>
          <w:b/>
          <w:bCs/>
          <w:color w:val="000000"/>
          <w:lang w:val="sr-Cyrl-CS"/>
        </w:rPr>
      </w:pPr>
    </w:p>
    <w:p w:rsidR="0028080D" w:rsidRDefault="0028080D" w:rsidP="00BC2D49">
      <w:pPr>
        <w:autoSpaceDE w:val="0"/>
        <w:autoSpaceDN w:val="0"/>
        <w:spacing w:line="252" w:lineRule="auto"/>
        <w:jc w:val="center"/>
        <w:rPr>
          <w:b/>
          <w:bCs/>
          <w:color w:val="000000"/>
          <w:lang w:val="sr-Cyrl-CS"/>
        </w:rPr>
      </w:pPr>
    </w:p>
    <w:p w:rsidR="0028080D" w:rsidRDefault="00E74805" w:rsidP="00BC2D49">
      <w:pPr>
        <w:autoSpaceDE w:val="0"/>
        <w:autoSpaceDN w:val="0"/>
        <w:spacing w:line="252" w:lineRule="auto"/>
        <w:jc w:val="center"/>
        <w:rPr>
          <w:b/>
          <w:bCs/>
          <w:color w:val="000000"/>
          <w:lang w:val="sr-Cyrl-CS"/>
        </w:rPr>
      </w:pPr>
      <w:r>
        <w:rPr>
          <w:b/>
          <w:bCs/>
          <w:color w:val="000000"/>
          <w:lang w:val="sr-Cyrl-CS"/>
        </w:rPr>
        <w:t>Добри резултати инспектора</w:t>
      </w:r>
    </w:p>
    <w:p w:rsidR="0028080D" w:rsidRDefault="0028080D" w:rsidP="00BC2D49">
      <w:pPr>
        <w:autoSpaceDE w:val="0"/>
        <w:autoSpaceDN w:val="0"/>
        <w:spacing w:line="252" w:lineRule="auto"/>
        <w:jc w:val="center"/>
        <w:rPr>
          <w:b/>
          <w:bCs/>
          <w:color w:val="000000"/>
          <w:lang w:val="sr-Cyrl-CS"/>
        </w:rPr>
      </w:pPr>
    </w:p>
    <w:p w:rsidR="0028080D" w:rsidRDefault="0028080D" w:rsidP="00BC2D49">
      <w:pPr>
        <w:autoSpaceDE w:val="0"/>
        <w:autoSpaceDN w:val="0"/>
        <w:spacing w:line="252" w:lineRule="auto"/>
        <w:jc w:val="center"/>
        <w:rPr>
          <w:b/>
          <w:bCs/>
          <w:color w:val="000000"/>
          <w:lang w:val="sr-Cyrl-CS"/>
        </w:rPr>
      </w:pPr>
    </w:p>
    <w:p w:rsidR="0028080D" w:rsidRDefault="0028080D" w:rsidP="00BC2D49">
      <w:pPr>
        <w:autoSpaceDE w:val="0"/>
        <w:autoSpaceDN w:val="0"/>
        <w:spacing w:line="252" w:lineRule="auto"/>
        <w:jc w:val="center"/>
        <w:rPr>
          <w:b/>
          <w:bCs/>
          <w:color w:val="000000"/>
          <w:lang w:val="sr-Cyrl-CS"/>
        </w:rPr>
      </w:pPr>
    </w:p>
    <w:p w:rsidR="0028080D" w:rsidRDefault="0028080D" w:rsidP="00BC2D49">
      <w:pPr>
        <w:autoSpaceDE w:val="0"/>
        <w:autoSpaceDN w:val="0"/>
        <w:spacing w:line="252" w:lineRule="auto"/>
        <w:jc w:val="center"/>
        <w:rPr>
          <w:b/>
          <w:bCs/>
          <w:color w:val="000000"/>
          <w:lang w:val="sr-Cyrl-CS"/>
        </w:rPr>
      </w:pPr>
    </w:p>
    <w:p w:rsidR="0028080D" w:rsidRDefault="0028080D" w:rsidP="00BC2D49">
      <w:pPr>
        <w:autoSpaceDE w:val="0"/>
        <w:autoSpaceDN w:val="0"/>
        <w:spacing w:line="252" w:lineRule="auto"/>
        <w:jc w:val="center"/>
        <w:rPr>
          <w:b/>
          <w:bCs/>
          <w:color w:val="000000"/>
          <w:lang w:val="sr-Cyrl-CS"/>
        </w:rPr>
      </w:pPr>
    </w:p>
    <w:p w:rsidR="0028080D" w:rsidRDefault="0028080D" w:rsidP="00BC2D49">
      <w:pPr>
        <w:autoSpaceDE w:val="0"/>
        <w:autoSpaceDN w:val="0"/>
        <w:spacing w:line="252" w:lineRule="auto"/>
        <w:jc w:val="center"/>
        <w:rPr>
          <w:b/>
          <w:bCs/>
          <w:color w:val="000000"/>
          <w:lang w:val="sr-Cyrl-CS"/>
        </w:rPr>
      </w:pPr>
    </w:p>
    <w:p w:rsidR="00BC2D49" w:rsidRDefault="00BC2D49" w:rsidP="00BC2D49">
      <w:pPr>
        <w:autoSpaceDE w:val="0"/>
        <w:autoSpaceDN w:val="0"/>
        <w:spacing w:line="252" w:lineRule="auto"/>
        <w:jc w:val="center"/>
        <w:rPr>
          <w:b/>
          <w:bCs/>
          <w:color w:val="000000"/>
          <w:lang w:val="sr-Cyrl-CS"/>
        </w:rPr>
      </w:pPr>
      <w:r>
        <w:rPr>
          <w:b/>
          <w:bCs/>
          <w:color w:val="000000"/>
          <w:lang w:val="sr-Cyrl-CS"/>
        </w:rPr>
        <w:lastRenderedPageBreak/>
        <w:t>2.-ГРУПА ЗА ИНСПЕКЦИЈСКЕ ПОСЛОВЕ ЖЕЛЕЗНИЦЕ-</w:t>
      </w:r>
    </w:p>
    <w:p w:rsidR="00BC2D49" w:rsidRDefault="00BC2D49" w:rsidP="00BC2D49">
      <w:pPr>
        <w:overflowPunct w:val="0"/>
        <w:autoSpaceDE w:val="0"/>
        <w:autoSpaceDN w:val="0"/>
        <w:spacing w:line="276" w:lineRule="auto"/>
        <w:jc w:val="both"/>
        <w:textAlignment w:val="baseline"/>
        <w:rPr>
          <w:lang w:val="sr-Cyrl-CS"/>
        </w:rPr>
      </w:pPr>
    </w:p>
    <w:p w:rsidR="00BC2D49" w:rsidRDefault="00E74805" w:rsidP="00BC2D49">
      <w:pPr>
        <w:jc w:val="both"/>
        <w:rPr>
          <w:lang w:val="sr-Cyrl-RS"/>
        </w:rPr>
      </w:pPr>
      <w:r w:rsidRPr="00E74805">
        <w:rPr>
          <w:b/>
          <w:lang w:val="sr-Cyrl-RS"/>
        </w:rPr>
        <w:t>Инспекција за послове железнице</w:t>
      </w:r>
      <w:r>
        <w:rPr>
          <w:lang w:val="sr-Cyrl-RS"/>
        </w:rPr>
        <w:t xml:space="preserve"> је </w:t>
      </w:r>
      <w:r w:rsidR="00BC2D49">
        <w:rPr>
          <w:lang w:val="sr-Cyrl-RS"/>
        </w:rPr>
        <w:t xml:space="preserve">у сарадњи са </w:t>
      </w:r>
      <w:r w:rsidR="00BC2D49" w:rsidRPr="00E74805">
        <w:rPr>
          <w:b/>
          <w:lang w:val="sr-Cyrl-RS"/>
        </w:rPr>
        <w:t>инспекцијом за државне путеве</w:t>
      </w:r>
      <w:r>
        <w:rPr>
          <w:lang w:val="sr-Cyrl-RS"/>
        </w:rPr>
        <w:t xml:space="preserve"> и </w:t>
      </w:r>
      <w:r w:rsidR="00BC2D49" w:rsidRPr="00E74805">
        <w:rPr>
          <w:b/>
          <w:lang w:val="sr-Cyrl-RS"/>
        </w:rPr>
        <w:t>инспекцијом за комуналне послове</w:t>
      </w:r>
      <w:r w:rsidR="007213A6">
        <w:rPr>
          <w:lang w:val="sr-Cyrl-RS"/>
        </w:rPr>
        <w:t>,</w:t>
      </w:r>
      <w:r w:rsidR="00BC2D49">
        <w:rPr>
          <w:lang w:val="sr-Cyrl-RS"/>
        </w:rPr>
        <w:t xml:space="preserve"> </w:t>
      </w:r>
      <w:r>
        <w:rPr>
          <w:lang w:val="sr-Cyrl-RS"/>
        </w:rPr>
        <w:t>извршила</w:t>
      </w:r>
      <w:r w:rsidR="00BC2D49">
        <w:rPr>
          <w:lang w:val="sr-Cyrl-RS"/>
        </w:rPr>
        <w:t xml:space="preserve"> инспекцијске надзоре на следећим локацијама: </w:t>
      </w:r>
    </w:p>
    <w:p w:rsidR="00B434D7" w:rsidRDefault="00B434D7" w:rsidP="00BC2D49">
      <w:pPr>
        <w:jc w:val="both"/>
        <w:rPr>
          <w:lang w:val="sr-Cyrl-RS"/>
        </w:rPr>
      </w:pPr>
    </w:p>
    <w:p w:rsidR="00BC2D49" w:rsidRPr="00E74805" w:rsidRDefault="00BC2D49" w:rsidP="00BC2D49">
      <w:pPr>
        <w:jc w:val="both"/>
        <w:rPr>
          <w:u w:val="single"/>
          <w:lang w:val="sr-Cyrl-CS"/>
        </w:rPr>
      </w:pPr>
      <w:r w:rsidRPr="00E74805">
        <w:rPr>
          <w:u w:val="single"/>
          <w:lang w:val="sr-Cyrl-CS"/>
        </w:rPr>
        <w:t>Стања места укрштања пруге и пута у истом нивоу (путног  прелаза):</w:t>
      </w:r>
    </w:p>
    <w:p w:rsidR="00E74805" w:rsidRDefault="00E74805" w:rsidP="00BC2D49">
      <w:pPr>
        <w:jc w:val="both"/>
        <w:rPr>
          <w:lang w:val="sr-Cyrl-CS"/>
        </w:rPr>
      </w:pPr>
    </w:p>
    <w:p w:rsidR="00BC2D49" w:rsidRPr="00E74805" w:rsidRDefault="00BC2D49" w:rsidP="00BC2D49">
      <w:pPr>
        <w:pStyle w:val="ListParagraph"/>
        <w:numPr>
          <w:ilvl w:val="0"/>
          <w:numId w:val="2"/>
        </w:numPr>
        <w:spacing w:after="0" w:line="276" w:lineRule="auto"/>
        <w:jc w:val="both"/>
        <w:rPr>
          <w:rFonts w:ascii="Times New Roman" w:hAnsi="Times New Roman" w:cs="Times New Roman"/>
          <w:b/>
          <w:color w:val="000000"/>
          <w:sz w:val="24"/>
          <w:szCs w:val="24"/>
        </w:rPr>
      </w:pPr>
      <w:r w:rsidRPr="00E74805">
        <w:rPr>
          <w:rFonts w:ascii="Times New Roman" w:hAnsi="Times New Roman" w:cs="Times New Roman"/>
          <w:b/>
          <w:color w:val="000000"/>
          <w:sz w:val="24"/>
          <w:szCs w:val="24"/>
          <w:lang w:val="sr-Cyrl-RS"/>
        </w:rPr>
        <w:t xml:space="preserve">У км: </w:t>
      </w:r>
      <w:r w:rsidRPr="00E74805">
        <w:rPr>
          <w:rFonts w:ascii="Times New Roman" w:hAnsi="Times New Roman" w:cs="Times New Roman"/>
          <w:b/>
          <w:color w:val="000000"/>
          <w:sz w:val="24"/>
          <w:szCs w:val="24"/>
        </w:rPr>
        <w:t xml:space="preserve">268+318 </w:t>
      </w:r>
      <w:r w:rsidRPr="00E74805">
        <w:rPr>
          <w:rFonts w:ascii="Times New Roman" w:hAnsi="Times New Roman" w:cs="Times New Roman"/>
          <w:b/>
          <w:color w:val="000000"/>
          <w:sz w:val="24"/>
          <w:szCs w:val="24"/>
          <w:lang w:val="sr-Cyrl-RS"/>
        </w:rPr>
        <w:t> у месту</w:t>
      </w:r>
      <w:r>
        <w:rPr>
          <w:rFonts w:ascii="Times New Roman" w:hAnsi="Times New Roman" w:cs="Times New Roman"/>
          <w:color w:val="000000"/>
          <w:sz w:val="24"/>
          <w:szCs w:val="24"/>
          <w:lang w:val="sr-Cyrl-RS"/>
        </w:rPr>
        <w:t xml:space="preserve">  </w:t>
      </w:r>
      <w:r w:rsidRPr="00E74805">
        <w:rPr>
          <w:rFonts w:ascii="Times New Roman" w:hAnsi="Times New Roman" w:cs="Times New Roman"/>
          <w:b/>
          <w:color w:val="000000"/>
          <w:sz w:val="24"/>
          <w:szCs w:val="24"/>
          <w:lang w:val="sr-Cyrl-RS"/>
        </w:rPr>
        <w:t>Брестовац код Лесковца,  на пруз</w:t>
      </w:r>
      <w:r w:rsidR="00E74805" w:rsidRPr="00E74805">
        <w:rPr>
          <w:rFonts w:ascii="Times New Roman" w:hAnsi="Times New Roman" w:cs="Times New Roman"/>
          <w:b/>
          <w:color w:val="000000"/>
          <w:sz w:val="24"/>
          <w:szCs w:val="24"/>
          <w:lang w:val="sr-Cyrl-RS"/>
        </w:rPr>
        <w:t>и  Београд –Лапово-Ниш-држ- граница.</w:t>
      </w:r>
    </w:p>
    <w:p w:rsidR="00E74805" w:rsidRPr="00E74805" w:rsidRDefault="00BC2D49" w:rsidP="00E74805">
      <w:pPr>
        <w:pStyle w:val="ListParagraph"/>
        <w:numPr>
          <w:ilvl w:val="0"/>
          <w:numId w:val="2"/>
        </w:numPr>
        <w:spacing w:after="0" w:line="276" w:lineRule="auto"/>
        <w:jc w:val="both"/>
        <w:rPr>
          <w:rFonts w:ascii="Times New Roman" w:hAnsi="Times New Roman" w:cs="Times New Roman"/>
          <w:b/>
          <w:color w:val="000000"/>
          <w:sz w:val="24"/>
          <w:szCs w:val="24"/>
        </w:rPr>
      </w:pPr>
      <w:r w:rsidRPr="00E74805">
        <w:rPr>
          <w:rFonts w:ascii="Times New Roman" w:hAnsi="Times New Roman" w:cs="Times New Roman"/>
          <w:b/>
          <w:color w:val="000000"/>
          <w:sz w:val="24"/>
          <w:szCs w:val="24"/>
          <w:lang w:val="sr-Cyrl-RS"/>
        </w:rPr>
        <w:t xml:space="preserve">У км: </w:t>
      </w:r>
      <w:r w:rsidRPr="00E74805">
        <w:rPr>
          <w:rFonts w:ascii="Times New Roman" w:hAnsi="Times New Roman" w:cs="Times New Roman"/>
          <w:b/>
          <w:color w:val="000000"/>
          <w:sz w:val="24"/>
          <w:szCs w:val="24"/>
        </w:rPr>
        <w:t xml:space="preserve">273+221 </w:t>
      </w:r>
      <w:r w:rsidRPr="00E74805">
        <w:rPr>
          <w:rFonts w:ascii="Times New Roman" w:hAnsi="Times New Roman" w:cs="Times New Roman"/>
          <w:b/>
          <w:color w:val="000000"/>
          <w:sz w:val="24"/>
          <w:szCs w:val="24"/>
          <w:lang w:val="sr-Cyrl-RS"/>
        </w:rPr>
        <w:t> између</w:t>
      </w:r>
      <w:r>
        <w:rPr>
          <w:rFonts w:ascii="Times New Roman" w:hAnsi="Times New Roman" w:cs="Times New Roman"/>
          <w:color w:val="000000"/>
          <w:sz w:val="24"/>
          <w:szCs w:val="24"/>
          <w:lang w:val="sr-Cyrl-RS"/>
        </w:rPr>
        <w:t xml:space="preserve"> </w:t>
      </w:r>
      <w:r w:rsidRPr="00E74805">
        <w:rPr>
          <w:rFonts w:ascii="Times New Roman" w:hAnsi="Times New Roman" w:cs="Times New Roman"/>
          <w:b/>
          <w:color w:val="000000"/>
          <w:sz w:val="24"/>
          <w:szCs w:val="24"/>
          <w:lang w:val="sr-Cyrl-RS"/>
        </w:rPr>
        <w:t xml:space="preserve">Липовице и Печењеваца  на прузи  Београд –Лапово-Ниш-државна граница. </w:t>
      </w:r>
    </w:p>
    <w:p w:rsidR="00E74805" w:rsidRPr="00E74805" w:rsidRDefault="00E74805" w:rsidP="00E74805">
      <w:pPr>
        <w:spacing w:line="276" w:lineRule="auto"/>
        <w:ind w:left="360"/>
        <w:jc w:val="both"/>
        <w:rPr>
          <w:b/>
          <w:color w:val="000000"/>
        </w:rPr>
      </w:pPr>
    </w:p>
    <w:p w:rsidR="00E74805" w:rsidRDefault="00BC2D49" w:rsidP="00BC2D49">
      <w:pPr>
        <w:jc w:val="both"/>
        <w:rPr>
          <w:lang w:val="sr-Cyrl-RS"/>
        </w:rPr>
      </w:pPr>
      <w:r>
        <w:rPr>
          <w:lang w:val="sr-Cyrl-RS"/>
        </w:rPr>
        <w:t>Планирани инспекцијски надзори обављени су у складу са з</w:t>
      </w:r>
      <w:r w:rsidR="00E74805">
        <w:rPr>
          <w:lang w:val="sr-Cyrl-RS"/>
        </w:rPr>
        <w:t>аконом о инспекцијском надзору.</w:t>
      </w:r>
    </w:p>
    <w:p w:rsidR="00E74805" w:rsidRDefault="00E74805" w:rsidP="00BC2D49">
      <w:pPr>
        <w:jc w:val="both"/>
        <w:rPr>
          <w:lang w:val="sr-Cyrl-RS"/>
        </w:rPr>
      </w:pPr>
    </w:p>
    <w:p w:rsidR="00BC2D49" w:rsidRDefault="00BC2D49" w:rsidP="00BC2D49">
      <w:pPr>
        <w:jc w:val="both"/>
        <w:rPr>
          <w:lang w:val="sr-Cyrl-RS"/>
        </w:rPr>
      </w:pPr>
      <w:r>
        <w:rPr>
          <w:lang w:val="sr-Cyrl-RS"/>
        </w:rPr>
        <w:t>Приликом одржавања инспекцијског надзора на наведеним локацијама</w:t>
      </w:r>
      <w:r w:rsidR="00E74805">
        <w:rPr>
          <w:lang w:val="sr-Cyrl-RS"/>
        </w:rPr>
        <w:t>,</w:t>
      </w:r>
      <w:r>
        <w:rPr>
          <w:lang w:val="sr-Cyrl-RS"/>
        </w:rPr>
        <w:t xml:space="preserve"> шеф секције ЗОП-а Ниш</w:t>
      </w:r>
      <w:r w:rsidR="00E74805">
        <w:rPr>
          <w:lang w:val="sr-Cyrl-RS"/>
        </w:rPr>
        <w:t>,</w:t>
      </w:r>
      <w:r>
        <w:rPr>
          <w:lang w:val="sr-Cyrl-RS"/>
        </w:rPr>
        <w:t xml:space="preserve"> пријавио је</w:t>
      </w:r>
      <w:r w:rsidR="00E74805">
        <w:rPr>
          <w:lang w:val="sr-Cyrl-RS"/>
        </w:rPr>
        <w:t>,</w:t>
      </w:r>
      <w:r>
        <w:rPr>
          <w:lang w:val="sr-Cyrl-RS"/>
        </w:rPr>
        <w:t xml:space="preserve"> да су на путном прелазу у </w:t>
      </w:r>
      <w:r w:rsidRPr="00E74805">
        <w:rPr>
          <w:b/>
          <w:lang w:val="sr-Cyrl-RS"/>
        </w:rPr>
        <w:t>селу Пуковац</w:t>
      </w:r>
      <w:r w:rsidR="00E74805">
        <w:rPr>
          <w:lang w:val="sr-Cyrl-RS"/>
        </w:rPr>
        <w:t>,</w:t>
      </w:r>
      <w:r>
        <w:rPr>
          <w:lang w:val="sr-Cyrl-RS"/>
        </w:rPr>
        <w:t xml:space="preserve"> на стационажи </w:t>
      </w:r>
      <w:r w:rsidRPr="00E74805">
        <w:rPr>
          <w:b/>
          <w:lang w:val="sr-Cyrl-RS"/>
        </w:rPr>
        <w:t>км. 265+866 исте пруге, на 3-4 м од возне ш</w:t>
      </w:r>
      <w:r w:rsidR="00E74805" w:rsidRPr="00E74805">
        <w:rPr>
          <w:b/>
          <w:lang w:val="sr-Cyrl-RS"/>
        </w:rPr>
        <w:t>и</w:t>
      </w:r>
      <w:r w:rsidRPr="00E74805">
        <w:rPr>
          <w:b/>
          <w:lang w:val="sr-Cyrl-RS"/>
        </w:rPr>
        <w:t>не (у пружном појасу)</w:t>
      </w:r>
      <w:r>
        <w:rPr>
          <w:lang w:val="sr-Cyrl-RS"/>
        </w:rPr>
        <w:t>  постављени конт</w:t>
      </w:r>
      <w:r w:rsidR="00E74805">
        <w:rPr>
          <w:lang w:val="sr-Cyrl-RS"/>
        </w:rPr>
        <w:t>ј</w:t>
      </w:r>
      <w:r>
        <w:rPr>
          <w:lang w:val="sr-Cyrl-RS"/>
        </w:rPr>
        <w:t>енери за комунални отпад (смеће)</w:t>
      </w:r>
      <w:r w:rsidR="00E74805">
        <w:rPr>
          <w:lang w:val="sr-Cyrl-RS"/>
        </w:rPr>
        <w:t>.  Инспекција је, у наведеном саставу,</w:t>
      </w:r>
      <w:r>
        <w:rPr>
          <w:lang w:val="sr-Cyrl-RS"/>
        </w:rPr>
        <w:t xml:space="preserve"> извршила  инспекцијски надзор </w:t>
      </w:r>
      <w:r w:rsidR="00E74805">
        <w:rPr>
          <w:lang w:val="sr-Cyrl-RS"/>
        </w:rPr>
        <w:t xml:space="preserve">предметног </w:t>
      </w:r>
      <w:r>
        <w:rPr>
          <w:lang w:val="sr-Cyrl-RS"/>
        </w:rPr>
        <w:t xml:space="preserve"> путног прелаза и установила да су информације тачне</w:t>
      </w:r>
      <w:r w:rsidR="00E74805">
        <w:rPr>
          <w:lang w:val="sr-Cyrl-RS"/>
        </w:rPr>
        <w:t>, те је у</w:t>
      </w:r>
      <w:r>
        <w:rPr>
          <w:lang w:val="sr-Cyrl-RS"/>
        </w:rPr>
        <w:t xml:space="preserve"> складу са утврђеним чињеницама</w:t>
      </w:r>
      <w:r w:rsidR="00E74805">
        <w:rPr>
          <w:lang w:val="sr-Cyrl-RS"/>
        </w:rPr>
        <w:t>,</w:t>
      </w:r>
      <w:r>
        <w:rPr>
          <w:lang w:val="sr-Cyrl-RS"/>
        </w:rPr>
        <w:t xml:space="preserve"> направила записнике којима су наложене одговарајуће мере.</w:t>
      </w:r>
    </w:p>
    <w:p w:rsidR="00B434D7" w:rsidRDefault="00B434D7" w:rsidP="00BC2D49">
      <w:pPr>
        <w:jc w:val="both"/>
        <w:rPr>
          <w:lang w:val="sr-Cyrl-RS"/>
        </w:rPr>
      </w:pPr>
    </w:p>
    <w:p w:rsidR="00BC2D49" w:rsidRDefault="00BC2D49" w:rsidP="00BC2D49">
      <w:pPr>
        <w:jc w:val="both"/>
        <w:rPr>
          <w:lang w:val="sr-Cyrl-RS"/>
        </w:rPr>
      </w:pPr>
      <w:r>
        <w:rPr>
          <w:lang w:val="sr-Cyrl-RS"/>
        </w:rPr>
        <w:t>Другог дана заједничког инс</w:t>
      </w:r>
      <w:r w:rsidR="00E74805">
        <w:rPr>
          <w:lang w:val="sr-Cyrl-RS"/>
        </w:rPr>
        <w:t>пекцијског надзора инспекција је,</w:t>
      </w:r>
      <w:r>
        <w:rPr>
          <w:lang w:val="sr-Cyrl-RS"/>
        </w:rPr>
        <w:t xml:space="preserve"> у </w:t>
      </w:r>
      <w:r w:rsidR="00E74805">
        <w:rPr>
          <w:lang w:val="sr-Cyrl-RS"/>
        </w:rPr>
        <w:t>наведеном</w:t>
      </w:r>
      <w:r>
        <w:rPr>
          <w:lang w:val="sr-Cyrl-RS"/>
        </w:rPr>
        <w:t xml:space="preserve"> саставу</w:t>
      </w:r>
      <w:r w:rsidR="00E74805">
        <w:rPr>
          <w:lang w:val="sr-Cyrl-RS"/>
        </w:rPr>
        <w:t>, извршила савето</w:t>
      </w:r>
      <w:r>
        <w:rPr>
          <w:lang w:val="sr-Cyrl-RS"/>
        </w:rPr>
        <w:t>давн</w:t>
      </w:r>
      <w:r w:rsidR="00E74805">
        <w:rPr>
          <w:lang w:val="sr-Cyrl-RS"/>
        </w:rPr>
        <w:t>е инспекцијске надзоре на следећ</w:t>
      </w:r>
      <w:r>
        <w:rPr>
          <w:lang w:val="sr-Cyrl-RS"/>
        </w:rPr>
        <w:t>им локацијама;</w:t>
      </w:r>
    </w:p>
    <w:p w:rsidR="00B434D7" w:rsidRDefault="00B434D7" w:rsidP="00BC2D49">
      <w:pPr>
        <w:jc w:val="both"/>
        <w:rPr>
          <w:lang w:val="sr-Cyrl-RS"/>
        </w:rPr>
      </w:pPr>
    </w:p>
    <w:p w:rsidR="00BC2D49" w:rsidRPr="00E74805" w:rsidRDefault="00BC2D49" w:rsidP="00E74805">
      <w:pPr>
        <w:pStyle w:val="ListParagraph"/>
        <w:spacing w:after="0"/>
        <w:ind w:left="360"/>
        <w:jc w:val="both"/>
        <w:rPr>
          <w:rFonts w:ascii="Times New Roman" w:hAnsi="Times New Roman" w:cs="Times New Roman"/>
          <w:b/>
          <w:sz w:val="24"/>
          <w:szCs w:val="24"/>
          <w:lang w:val="sr-Cyrl-RS"/>
        </w:rPr>
      </w:pPr>
      <w:r w:rsidRPr="00E74805">
        <w:rPr>
          <w:rFonts w:ascii="Times New Roman" w:hAnsi="Times New Roman" w:cs="Times New Roman"/>
          <w:b/>
          <w:sz w:val="24"/>
          <w:szCs w:val="24"/>
          <w:lang w:val="sr-Cyrl-RS"/>
        </w:rPr>
        <w:t>1.„Хански“ тунел   км:  328+292 -328+641, пруга  Београд-Ниш-Прешево-државна граница</w:t>
      </w:r>
      <w:r w:rsidR="00E74805">
        <w:rPr>
          <w:rFonts w:ascii="Times New Roman" w:hAnsi="Times New Roman" w:cs="Times New Roman"/>
          <w:b/>
          <w:sz w:val="24"/>
          <w:szCs w:val="24"/>
          <w:lang w:val="sr-Cyrl-RS"/>
        </w:rPr>
        <w:t xml:space="preserve"> </w:t>
      </w:r>
      <w:r w:rsidRPr="00E74805">
        <w:rPr>
          <w:rFonts w:ascii="Times New Roman" w:hAnsi="Times New Roman" w:cs="Times New Roman"/>
          <w:sz w:val="24"/>
          <w:szCs w:val="24"/>
          <w:lang w:val="sr-Cyrl-RS"/>
        </w:rPr>
        <w:t xml:space="preserve">(стање тунела, дивља депонија поред општинског пута изнад тунела), </w:t>
      </w:r>
      <w:r w:rsidRPr="00E74805">
        <w:rPr>
          <w:rFonts w:ascii="Times New Roman" w:hAnsi="Times New Roman" w:cs="Times New Roman"/>
          <w:b/>
          <w:sz w:val="24"/>
          <w:szCs w:val="24"/>
          <w:lang w:val="sr-Cyrl-RS"/>
        </w:rPr>
        <w:t>Село Црнче</w:t>
      </w:r>
      <w:r w:rsidR="00E74805" w:rsidRPr="00E74805">
        <w:rPr>
          <w:rFonts w:ascii="Times New Roman" w:hAnsi="Times New Roman" w:cs="Times New Roman"/>
          <w:b/>
          <w:sz w:val="24"/>
          <w:szCs w:val="24"/>
          <w:lang w:val="sr-Cyrl-RS"/>
        </w:rPr>
        <w:t>, у Сић</w:t>
      </w:r>
      <w:r w:rsidRPr="00E74805">
        <w:rPr>
          <w:rFonts w:ascii="Times New Roman" w:hAnsi="Times New Roman" w:cs="Times New Roman"/>
          <w:b/>
          <w:sz w:val="24"/>
          <w:szCs w:val="24"/>
          <w:lang w:val="sr-Cyrl-RS"/>
        </w:rPr>
        <w:t>евачкој клисури</w:t>
      </w:r>
      <w:r w:rsidR="00E74805">
        <w:rPr>
          <w:rFonts w:ascii="Times New Roman" w:hAnsi="Times New Roman" w:cs="Times New Roman"/>
          <w:sz w:val="24"/>
          <w:szCs w:val="24"/>
          <w:lang w:val="sr-Cyrl-RS"/>
        </w:rPr>
        <w:t>, где је</w:t>
      </w:r>
      <w:r w:rsidRPr="00E74805">
        <w:rPr>
          <w:rFonts w:ascii="Times New Roman" w:hAnsi="Times New Roman" w:cs="Times New Roman"/>
          <w:sz w:val="24"/>
          <w:szCs w:val="24"/>
          <w:lang w:val="sr-Cyrl-RS"/>
        </w:rPr>
        <w:t xml:space="preserve">  </w:t>
      </w:r>
      <w:r w:rsidRPr="00E74805">
        <w:rPr>
          <w:rFonts w:ascii="Times New Roman" w:hAnsi="Times New Roman" w:cs="Times New Roman"/>
          <w:b/>
          <w:sz w:val="24"/>
          <w:szCs w:val="24"/>
          <w:lang w:val="sr-Cyrl-RS"/>
        </w:rPr>
        <w:t>река Нишава</w:t>
      </w:r>
      <w:r w:rsidRPr="00E74805">
        <w:rPr>
          <w:rFonts w:ascii="Times New Roman" w:hAnsi="Times New Roman" w:cs="Times New Roman"/>
          <w:sz w:val="24"/>
          <w:szCs w:val="24"/>
          <w:lang w:val="sr-Cyrl-RS"/>
        </w:rPr>
        <w:t xml:space="preserve"> однела део пута</w:t>
      </w:r>
      <w:r w:rsidR="00E74805">
        <w:rPr>
          <w:rFonts w:ascii="Times New Roman" w:hAnsi="Times New Roman" w:cs="Times New Roman"/>
          <w:sz w:val="24"/>
          <w:szCs w:val="24"/>
          <w:lang w:val="sr-Cyrl-RS"/>
        </w:rPr>
        <w:t>, који је</w:t>
      </w:r>
      <w:r w:rsidRPr="00E74805">
        <w:rPr>
          <w:rFonts w:ascii="Times New Roman" w:hAnsi="Times New Roman" w:cs="Times New Roman"/>
          <w:sz w:val="24"/>
          <w:szCs w:val="24"/>
          <w:lang w:val="sr-Cyrl-RS"/>
        </w:rPr>
        <w:t xml:space="preserve"> мање од 1 м удаљен од возне шине,  и сада је претња по труп пруге </w:t>
      </w:r>
      <w:r w:rsidRPr="00E74805">
        <w:rPr>
          <w:rFonts w:ascii="Times New Roman" w:hAnsi="Times New Roman" w:cs="Times New Roman"/>
          <w:b/>
          <w:sz w:val="24"/>
          <w:szCs w:val="24"/>
          <w:lang w:val="sr-Cyrl-RS"/>
        </w:rPr>
        <w:t>Ниш-Димитровград-државна граница</w:t>
      </w:r>
      <w:r w:rsidR="00E74805">
        <w:rPr>
          <w:rFonts w:ascii="Times New Roman" w:hAnsi="Times New Roman" w:cs="Times New Roman"/>
          <w:b/>
          <w:sz w:val="24"/>
          <w:szCs w:val="24"/>
          <w:lang w:val="sr-Cyrl-RS"/>
        </w:rPr>
        <w:t>.</w:t>
      </w:r>
    </w:p>
    <w:p w:rsidR="00B434D7" w:rsidRDefault="00B434D7" w:rsidP="00BC2D49">
      <w:pPr>
        <w:pStyle w:val="ListParagraph"/>
        <w:spacing w:after="0"/>
        <w:ind w:left="360"/>
        <w:jc w:val="both"/>
        <w:rPr>
          <w:rFonts w:ascii="Times New Roman" w:hAnsi="Times New Roman" w:cs="Times New Roman"/>
          <w:sz w:val="24"/>
          <w:szCs w:val="24"/>
          <w:lang w:val="sr-Cyrl-RS"/>
        </w:rPr>
      </w:pPr>
    </w:p>
    <w:p w:rsidR="00BC2D49" w:rsidRDefault="00BC2D49" w:rsidP="00BC2D49">
      <w:pPr>
        <w:rPr>
          <w:lang w:val="sr-Cyrl-RS"/>
        </w:rPr>
      </w:pPr>
      <w:r>
        <w:rPr>
          <w:lang w:val="sr-Cyrl-RS"/>
        </w:rPr>
        <w:t xml:space="preserve">Приликом </w:t>
      </w:r>
      <w:r w:rsidR="00E74805">
        <w:rPr>
          <w:lang w:val="sr-Cyrl-RS"/>
        </w:rPr>
        <w:t>предметних</w:t>
      </w:r>
      <w:r>
        <w:rPr>
          <w:lang w:val="sr-Cyrl-RS"/>
        </w:rPr>
        <w:t xml:space="preserve"> инспекцијских надзора сачињени су записници:-Записник бр. 340-06-205/2018-18,  и Записник  бр. 340-06-206/201</w:t>
      </w:r>
      <w:r w:rsidR="00E74805">
        <w:rPr>
          <w:lang w:val="sr-Cyrl-RS"/>
        </w:rPr>
        <w:t>8-01</w:t>
      </w:r>
      <w:r w:rsidR="0028080D">
        <w:rPr>
          <w:lang w:val="sr-Cyrl-RS"/>
        </w:rPr>
        <w:t>.</w:t>
      </w:r>
    </w:p>
    <w:p w:rsidR="0028080D" w:rsidRDefault="0028080D" w:rsidP="00BC2D49">
      <w:pPr>
        <w:rPr>
          <w:lang w:val="sr-Cyrl-RS"/>
        </w:rPr>
      </w:pPr>
    </w:p>
    <w:p w:rsidR="00BC2D49" w:rsidRDefault="00BC2D49" w:rsidP="00BC2D49">
      <w:pPr>
        <w:rPr>
          <w:b/>
          <w:bCs/>
          <w:lang w:val="sr-Cyrl-RS"/>
        </w:rPr>
      </w:pPr>
    </w:p>
    <w:p w:rsidR="00BC2D49" w:rsidRDefault="00BC2D49" w:rsidP="00BC2D49">
      <w:pPr>
        <w:rPr>
          <w:b/>
          <w:bCs/>
          <w:lang w:val="sr-Cyrl-RS"/>
        </w:rPr>
      </w:pPr>
    </w:p>
    <w:p w:rsidR="00BC2D49" w:rsidRDefault="00BC2D49" w:rsidP="00BC2D49">
      <w:pPr>
        <w:rPr>
          <w:b/>
          <w:bCs/>
          <w:lang w:val="sr-Cyrl-RS"/>
        </w:rPr>
      </w:pPr>
      <w:r>
        <w:rPr>
          <w:b/>
          <w:bCs/>
          <w:noProof/>
        </w:rPr>
        <w:lastRenderedPageBreak/>
        <w:drawing>
          <wp:inline distT="0" distB="0" distL="0" distR="0">
            <wp:extent cx="6204760" cy="3485515"/>
            <wp:effectExtent l="0" t="0" r="5715" b="635"/>
            <wp:docPr id="11" name="Picture 11" descr="20180419_10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80419_103427"/>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224620" cy="3496671"/>
                    </a:xfrm>
                    <a:prstGeom prst="rect">
                      <a:avLst/>
                    </a:prstGeom>
                    <a:noFill/>
                    <a:ln>
                      <a:noFill/>
                    </a:ln>
                  </pic:spPr>
                </pic:pic>
              </a:graphicData>
            </a:graphic>
          </wp:inline>
        </w:drawing>
      </w:r>
    </w:p>
    <w:p w:rsidR="00BC2D49" w:rsidRDefault="00BC2D49" w:rsidP="00BC2D49">
      <w:pPr>
        <w:rPr>
          <w:b/>
          <w:bCs/>
          <w:lang w:val="sr-Cyrl-RS"/>
        </w:rPr>
      </w:pPr>
    </w:p>
    <w:p w:rsidR="00E74805" w:rsidRPr="00E74805" w:rsidRDefault="00E74805" w:rsidP="00E74805">
      <w:pPr>
        <w:jc w:val="both"/>
        <w:rPr>
          <w:lang w:val="sr-Cyrl-CS"/>
        </w:rPr>
      </w:pPr>
      <w:r>
        <w:rPr>
          <w:lang w:val="sr-Cyrl-CS"/>
        </w:rPr>
        <w:t>Контрола стања места укрштања пруге и пута у истом нивоу (путног  прелаза) у</w:t>
      </w:r>
      <w:r w:rsidRPr="00E74805">
        <w:rPr>
          <w:color w:val="000000"/>
          <w:lang w:val="sr-Cyrl-RS"/>
        </w:rPr>
        <w:t xml:space="preserve"> км: </w:t>
      </w:r>
      <w:r w:rsidRPr="00E74805">
        <w:rPr>
          <w:color w:val="000000"/>
        </w:rPr>
        <w:t xml:space="preserve">268+318 </w:t>
      </w:r>
      <w:r w:rsidRPr="00E74805">
        <w:rPr>
          <w:color w:val="000000"/>
          <w:lang w:val="sr-Cyrl-RS"/>
        </w:rPr>
        <w:t> у месту  Брестовац код Лесковца,  на пру</w:t>
      </w:r>
      <w:r>
        <w:rPr>
          <w:color w:val="000000"/>
          <w:lang w:val="sr-Cyrl-RS"/>
        </w:rPr>
        <w:t>зи  Београд –Лапово-Ниш-државна граница</w:t>
      </w:r>
    </w:p>
    <w:p w:rsidR="00BC2D49" w:rsidRDefault="00BC2D49" w:rsidP="00BC2D49">
      <w:pPr>
        <w:rPr>
          <w:b/>
          <w:bCs/>
          <w:lang w:val="sr-Cyrl-RS"/>
        </w:rPr>
      </w:pPr>
    </w:p>
    <w:p w:rsidR="00BC2D49" w:rsidRDefault="00BC2D49" w:rsidP="00BC2D49">
      <w:pPr>
        <w:rPr>
          <w:b/>
          <w:bCs/>
          <w:lang w:val="sr-Cyrl-RS"/>
        </w:rPr>
      </w:pPr>
    </w:p>
    <w:p w:rsidR="00BC2D49" w:rsidRDefault="00BC2D49" w:rsidP="00BC2D49">
      <w:pPr>
        <w:rPr>
          <w:b/>
          <w:bCs/>
          <w:lang w:val="sr-Cyrl-RS"/>
        </w:rPr>
      </w:pPr>
    </w:p>
    <w:p w:rsidR="0028080D" w:rsidRDefault="00BC2D49" w:rsidP="00BC2D49">
      <w:pPr>
        <w:rPr>
          <w:b/>
          <w:bCs/>
          <w:lang w:val="sr-Cyrl-RS"/>
        </w:rPr>
      </w:pPr>
      <w:r>
        <w:rPr>
          <w:b/>
          <w:bCs/>
          <w:noProof/>
        </w:rPr>
        <w:drawing>
          <wp:inline distT="0" distB="0" distL="0" distR="0">
            <wp:extent cx="5695000" cy="3200287"/>
            <wp:effectExtent l="0" t="0" r="1270" b="635"/>
            <wp:docPr id="10" name="Picture 10" descr="20180419_10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80419_103358"/>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710120" cy="3208783"/>
                    </a:xfrm>
                    <a:prstGeom prst="rect">
                      <a:avLst/>
                    </a:prstGeom>
                    <a:noFill/>
                    <a:ln>
                      <a:noFill/>
                    </a:ln>
                  </pic:spPr>
                </pic:pic>
              </a:graphicData>
            </a:graphic>
          </wp:inline>
        </w:drawing>
      </w:r>
    </w:p>
    <w:p w:rsidR="0028080D" w:rsidRDefault="0028080D" w:rsidP="00BC2D49">
      <w:pPr>
        <w:rPr>
          <w:b/>
          <w:bCs/>
          <w:lang w:val="sr-Cyrl-RS"/>
        </w:rPr>
      </w:pPr>
    </w:p>
    <w:p w:rsidR="0028080D" w:rsidRDefault="0028080D" w:rsidP="00BC2D49">
      <w:pPr>
        <w:rPr>
          <w:b/>
          <w:bCs/>
          <w:lang w:val="sr-Cyrl-RS"/>
        </w:rPr>
      </w:pPr>
    </w:p>
    <w:p w:rsidR="00BC2D49" w:rsidRDefault="00BC2D49" w:rsidP="00BC2D49">
      <w:pPr>
        <w:rPr>
          <w:b/>
          <w:bCs/>
          <w:lang w:val="sr-Cyrl-RS"/>
        </w:rPr>
      </w:pPr>
    </w:p>
    <w:p w:rsidR="00BC2D49" w:rsidRDefault="00BC2D49" w:rsidP="00BC2D49">
      <w:pPr>
        <w:rPr>
          <w:b/>
          <w:bCs/>
          <w:lang w:val="sr-Cyrl-RS"/>
        </w:rPr>
      </w:pPr>
    </w:p>
    <w:p w:rsidR="00BC2D49" w:rsidRDefault="00BC2D49" w:rsidP="00BC2D49">
      <w:pPr>
        <w:spacing w:after="160" w:line="252" w:lineRule="auto"/>
        <w:jc w:val="center"/>
        <w:rPr>
          <w:lang w:val="sr-Cyrl-RS"/>
        </w:rPr>
      </w:pPr>
      <w:r>
        <w:rPr>
          <w:b/>
          <w:bCs/>
          <w:lang w:val="sr-Cyrl-RS"/>
        </w:rPr>
        <w:t>3.-ИНСПЕКЦИЈА ЗА ТРАНСПОРТ ОПАСНЕ РОБЕ-</w:t>
      </w:r>
    </w:p>
    <w:p w:rsidR="00B434D7" w:rsidRDefault="00B434D7" w:rsidP="00BC2D49">
      <w:pPr>
        <w:rPr>
          <w:lang w:val="sr-Cyrl-RS"/>
        </w:rPr>
      </w:pPr>
    </w:p>
    <w:p w:rsidR="00BC2D49" w:rsidRDefault="00BC2D49" w:rsidP="00BC2D49">
      <w:pPr>
        <w:jc w:val="both"/>
        <w:rPr>
          <w:lang w:val="sr-Cyrl-RS"/>
        </w:rPr>
      </w:pPr>
      <w:r>
        <w:rPr>
          <w:lang w:val="sr-Cyrl-RS"/>
        </w:rPr>
        <w:t>           </w:t>
      </w:r>
      <w:r w:rsidR="00E74805">
        <w:rPr>
          <w:lang w:val="sr-Cyrl-RS"/>
        </w:rPr>
        <w:t>П</w:t>
      </w:r>
      <w:r w:rsidR="00E74805">
        <w:rPr>
          <w:lang w:val="sr-Latn-RS"/>
        </w:rPr>
        <w:t xml:space="preserve">редмет инспекцијског надзора </w:t>
      </w:r>
      <w:r>
        <w:rPr>
          <w:lang w:val="sr-Cyrl-RS"/>
        </w:rPr>
        <w:t xml:space="preserve">била </w:t>
      </w:r>
      <w:r w:rsidR="00E74805">
        <w:rPr>
          <w:lang w:val="sr-Cyrl-RS"/>
        </w:rPr>
        <w:t xml:space="preserve">је </w:t>
      </w:r>
      <w:r>
        <w:rPr>
          <w:lang w:val="sr-Cyrl-RS"/>
        </w:rPr>
        <w:t>редовна контрола општих услова и обавеза за обављање транспорта  у друмском саобраћају надзираних субјек</w:t>
      </w:r>
      <w:r w:rsidR="00E74805">
        <w:rPr>
          <w:lang w:val="sr-Cyrl-RS"/>
        </w:rPr>
        <w:t>а</w:t>
      </w:r>
      <w:r>
        <w:rPr>
          <w:lang w:val="sr-Cyrl-RS"/>
        </w:rPr>
        <w:t>та Бензинс</w:t>
      </w:r>
      <w:r w:rsidR="00E74805">
        <w:rPr>
          <w:lang w:val="sr-Cyrl-RS"/>
        </w:rPr>
        <w:t>к</w:t>
      </w:r>
      <w:r>
        <w:rPr>
          <w:lang w:val="sr-Cyrl-RS"/>
        </w:rPr>
        <w:t>их</w:t>
      </w:r>
      <w:r>
        <w:rPr>
          <w:lang w:val="sr-Cyrl-RS" w:eastAsia="sr-Cyrl-CS"/>
        </w:rPr>
        <w:t xml:space="preserve"> станица </w:t>
      </w:r>
      <w:r>
        <w:rPr>
          <w:lang w:val="sr-Cyrl-RS"/>
        </w:rPr>
        <w:t>за обављање делатности трговине</w:t>
      </w:r>
      <w:r w:rsidR="00C2020D">
        <w:rPr>
          <w:lang w:val="sr-Cyrl-RS"/>
        </w:rPr>
        <w:t>,</w:t>
      </w:r>
      <w:r>
        <w:rPr>
          <w:lang w:val="sr-Cyrl-RS"/>
        </w:rPr>
        <w:t xml:space="preserve"> моторним и другим горивима на станицама за снабдевање превозних средстава и испуњености услова за друмски транспорт</w:t>
      </w:r>
      <w:r w:rsidR="00C2020D">
        <w:rPr>
          <w:lang w:val="sr-Cyrl-RS"/>
        </w:rPr>
        <w:t>,</w:t>
      </w:r>
      <w:r>
        <w:rPr>
          <w:lang w:val="sr-Cyrl-RS"/>
        </w:rPr>
        <w:t xml:space="preserve"> као учесника у транспорту опасне робе</w:t>
      </w:r>
      <w:r w:rsidR="00C2020D">
        <w:rPr>
          <w:lang w:val="sr-Cyrl-RS"/>
        </w:rPr>
        <w:t>,</w:t>
      </w:r>
      <w:r>
        <w:rPr>
          <w:lang w:val="sr-Cyrl-RS"/>
        </w:rPr>
        <w:t xml:space="preserve"> као примаоца и пошиљаоца, те коришћења и стављања у промет покретне опреме под притиском.</w:t>
      </w:r>
    </w:p>
    <w:p w:rsidR="00B434D7" w:rsidRDefault="00B434D7" w:rsidP="00BC2D49">
      <w:pPr>
        <w:jc w:val="both"/>
        <w:rPr>
          <w:lang w:val="sr-Cyrl-RS"/>
        </w:rPr>
      </w:pPr>
    </w:p>
    <w:p w:rsidR="00BC2D49" w:rsidRDefault="00BC2D49" w:rsidP="00BC2D49">
      <w:pPr>
        <w:jc w:val="both"/>
        <w:rPr>
          <w:lang w:val="sr-Cyrl-RS"/>
        </w:rPr>
      </w:pPr>
      <w:r>
        <w:rPr>
          <w:lang w:val="sr-Cyrl-RS"/>
        </w:rPr>
        <w:t xml:space="preserve">            </w:t>
      </w:r>
      <w:r>
        <w:rPr>
          <w:lang w:val="sr-Latn-RS"/>
        </w:rPr>
        <w:t>На</w:t>
      </w:r>
      <w:r>
        <w:rPr>
          <w:lang w:val="sr-Cyrl-RS"/>
        </w:rPr>
        <w:t xml:space="preserve"> основу члана 17. став 4. </w:t>
      </w:r>
      <w:r>
        <w:rPr>
          <w:lang w:val="sr-Latn-RS"/>
        </w:rPr>
        <w:t>Закона о инспекцијском</w:t>
      </w:r>
      <w:r>
        <w:rPr>
          <w:i/>
          <w:iCs/>
          <w:lang w:val="sr-Latn-RS"/>
        </w:rPr>
        <w:t xml:space="preserve"> </w:t>
      </w:r>
      <w:r>
        <w:rPr>
          <w:lang w:val="sr-Latn-RS"/>
        </w:rPr>
        <w:t>надзору</w:t>
      </w:r>
      <w:r w:rsidR="00C2020D">
        <w:rPr>
          <w:lang w:val="sr-Cyrl-RS"/>
        </w:rPr>
        <w:t>,</w:t>
      </w:r>
      <w:r>
        <w:rPr>
          <w:lang w:val="sr-Latn-RS"/>
        </w:rPr>
        <w:t xml:space="preserve"> </w:t>
      </w:r>
      <w:r>
        <w:rPr>
          <w:lang w:val="sr-Cyrl-RS"/>
        </w:rPr>
        <w:t>на</w:t>
      </w:r>
      <w:r>
        <w:rPr>
          <w:lang w:val="sr-Latn-RS"/>
        </w:rPr>
        <w:t>дзиран</w:t>
      </w:r>
      <w:r>
        <w:rPr>
          <w:lang w:val="sr-Cyrl-RS"/>
        </w:rPr>
        <w:t>им</w:t>
      </w:r>
      <w:r>
        <w:rPr>
          <w:lang w:val="sr-Latn-RS"/>
        </w:rPr>
        <w:t xml:space="preserve"> субјект</w:t>
      </w:r>
      <w:r>
        <w:rPr>
          <w:lang w:val="sr-Cyrl-RS"/>
        </w:rPr>
        <w:t xml:space="preserve">има није </w:t>
      </w:r>
      <w:r>
        <w:rPr>
          <w:lang w:val="sr-Latn-RS"/>
        </w:rPr>
        <w:t>достављ</w:t>
      </w:r>
      <w:r>
        <w:rPr>
          <w:lang w:val="sr-Cyrl-RS"/>
        </w:rPr>
        <w:t>ено</w:t>
      </w:r>
      <w:r>
        <w:rPr>
          <w:lang w:val="sr-Latn-RS"/>
        </w:rPr>
        <w:t xml:space="preserve"> обавештење о предстојећем инспекцијском надзору</w:t>
      </w:r>
      <w:r w:rsidR="00C2020D">
        <w:rPr>
          <w:lang w:val="sr-Cyrl-RS"/>
        </w:rPr>
        <w:t>,</w:t>
      </w:r>
      <w:r>
        <w:rPr>
          <w:lang w:val="sr-Cyrl-RS"/>
        </w:rPr>
        <w:t xml:space="preserve"> јер су </w:t>
      </w:r>
      <w:r>
        <w:t>постој</w:t>
      </w:r>
      <w:r>
        <w:rPr>
          <w:lang w:val="sr-Cyrl-RS"/>
        </w:rPr>
        <w:t xml:space="preserve">али </w:t>
      </w:r>
      <w:r>
        <w:t>разлози за неодложно поступање или оправдана бојазан да би обавештење умањило остварење циља инспекцијског надзора</w:t>
      </w:r>
      <w:r>
        <w:rPr>
          <w:lang w:val="sr-Latn-RS"/>
        </w:rPr>
        <w:t>, а ради</w:t>
      </w:r>
      <w:r>
        <w:t xml:space="preserve"> отклањањ</w:t>
      </w:r>
      <w:r>
        <w:rPr>
          <w:lang w:val="sr-Cyrl-RS"/>
        </w:rPr>
        <w:t>а</w:t>
      </w:r>
      <w:r>
        <w:t xml:space="preserve"> опасности по живот или здравље људи</w:t>
      </w:r>
      <w:r w:rsidR="00C2020D">
        <w:rPr>
          <w:lang w:val="sr-Cyrl-RS"/>
        </w:rPr>
        <w:t>,</w:t>
      </w:r>
      <w:r>
        <w:rPr>
          <w:lang w:val="sr-Cyrl-RS"/>
        </w:rPr>
        <w:t xml:space="preserve"> односно о</w:t>
      </w:r>
      <w:r>
        <w:t>пасност од наступања последица у транспорту опасне робе I</w:t>
      </w:r>
      <w:r>
        <w:rPr>
          <w:lang w:val="sr-Cyrl-RS"/>
        </w:rPr>
        <w:t xml:space="preserve">, </w:t>
      </w:r>
      <w:r>
        <w:rPr>
          <w:lang w:val="sr-Latn-RS"/>
        </w:rPr>
        <w:t xml:space="preserve">II </w:t>
      </w:r>
      <w:r>
        <w:rPr>
          <w:lang w:val="sr-Cyrl-RS"/>
        </w:rPr>
        <w:t>или</w:t>
      </w:r>
      <w:r>
        <w:rPr>
          <w:lang w:val="sr-Latn-RS"/>
        </w:rPr>
        <w:t xml:space="preserve"> III</w:t>
      </w:r>
      <w:r>
        <w:t xml:space="preserve"> категорије</w:t>
      </w:r>
      <w:r w:rsidR="00C2020D">
        <w:rPr>
          <w:lang w:val="sr-Cyrl-RS"/>
        </w:rPr>
        <w:t>,</w:t>
      </w:r>
      <w:r>
        <w:t xml:space="preserve"> због непримењивања </w:t>
      </w:r>
      <w:r>
        <w:rPr>
          <w:lang w:val="sr-Cyrl-RS"/>
        </w:rPr>
        <w:t xml:space="preserve">Закона о транспорту опасне робе </w:t>
      </w:r>
      <w:r>
        <w:t>и подзаконских аката</w:t>
      </w:r>
      <w:r w:rsidR="00C2020D">
        <w:rPr>
          <w:lang w:val="sr-Cyrl-RS"/>
        </w:rPr>
        <w:t>,</w:t>
      </w:r>
      <w:r>
        <w:t xml:space="preserve"> донетих на основу овог закона</w:t>
      </w:r>
      <w:r>
        <w:rPr>
          <w:lang w:val="sr-Cyrl-RS"/>
        </w:rPr>
        <w:t xml:space="preserve"> и  Европског споразума о међународном друмском превозу опасне робе ( ADR), већ су им уручивани Налози за инспекцијски надзор пре започињања самог инспекцијског надзора.</w:t>
      </w:r>
    </w:p>
    <w:p w:rsidR="00B434D7" w:rsidRDefault="00B434D7" w:rsidP="00BC2D49">
      <w:pPr>
        <w:jc w:val="both"/>
        <w:rPr>
          <w:lang w:val="sr-Cyrl-RS"/>
        </w:rPr>
      </w:pPr>
    </w:p>
    <w:p w:rsidR="00BC2D49" w:rsidRDefault="00BC2D49" w:rsidP="00BC2D49">
      <w:pPr>
        <w:jc w:val="both"/>
        <w:rPr>
          <w:lang w:val="sr-Cyrl-RS"/>
        </w:rPr>
      </w:pPr>
      <w:r>
        <w:rPr>
          <w:lang w:val="sr-Cyrl-RS"/>
        </w:rPr>
        <w:t xml:space="preserve">            Извршен је инспекцијски надзор код четири надзирана субјекта Бензинске станице на подручју општина </w:t>
      </w:r>
      <w:r w:rsidRPr="00C2020D">
        <w:rPr>
          <w:b/>
          <w:lang w:val="sr-Cyrl-RS"/>
        </w:rPr>
        <w:t>Владичин Хан и Сурдулица</w:t>
      </w:r>
      <w:r>
        <w:rPr>
          <w:lang w:val="sr-Cyrl-RS"/>
        </w:rPr>
        <w:t>.</w:t>
      </w:r>
    </w:p>
    <w:p w:rsidR="00B434D7" w:rsidRDefault="00B434D7" w:rsidP="00BC2D49">
      <w:pPr>
        <w:jc w:val="both"/>
        <w:rPr>
          <w:lang w:val="sr-Cyrl-RS"/>
        </w:rPr>
      </w:pPr>
    </w:p>
    <w:p w:rsidR="00BC2D49" w:rsidRDefault="00BC2D49" w:rsidP="00BC2D49">
      <w:pPr>
        <w:jc w:val="both"/>
        <w:rPr>
          <w:lang w:val="sr-Cyrl-RS"/>
        </w:rPr>
      </w:pPr>
      <w:r>
        <w:rPr>
          <w:lang w:val="sr-Cyrl-RS"/>
        </w:rPr>
        <w:t>            Код два надзирана субјекта</w:t>
      </w:r>
      <w:r>
        <w:rPr>
          <w:lang w:val="sr-Latn-RS"/>
        </w:rPr>
        <w:t xml:space="preserve"> ( </w:t>
      </w:r>
      <w:r>
        <w:rPr>
          <w:lang w:val="sr-Cyrl-RS"/>
        </w:rPr>
        <w:t>„</w:t>
      </w:r>
      <w:r w:rsidR="00C2020D" w:rsidRPr="00C2020D">
        <w:rPr>
          <w:b/>
          <w:lang w:val="sr-Cyrl-RS"/>
        </w:rPr>
        <w:t>Станица за снабдевање моторних возила</w:t>
      </w:r>
      <w:r w:rsidRPr="00C2020D">
        <w:rPr>
          <w:b/>
          <w:lang w:val="sr-Cyrl-CS"/>
        </w:rPr>
        <w:t xml:space="preserve"> </w:t>
      </w:r>
      <w:r w:rsidR="00C2020D" w:rsidRPr="00C2020D">
        <w:rPr>
          <w:b/>
          <w:lang w:val="sr-Cyrl-CS"/>
        </w:rPr>
        <w:t>„</w:t>
      </w:r>
      <w:r w:rsidRPr="00C2020D">
        <w:rPr>
          <w:b/>
          <w:lang w:val="sr-Cyrl-CS"/>
        </w:rPr>
        <w:t>TNG LAGUNA</w:t>
      </w:r>
      <w:r w:rsidR="00C2020D" w:rsidRPr="00C2020D">
        <w:rPr>
          <w:b/>
          <w:lang w:val="sr-Cyrl-CS"/>
        </w:rPr>
        <w:t>“</w:t>
      </w:r>
      <w:r w:rsidRPr="00C2020D">
        <w:rPr>
          <w:b/>
          <w:lang w:val="sr-Cyrl-CS"/>
        </w:rPr>
        <w:t xml:space="preserve"> </w:t>
      </w:r>
      <w:r w:rsidR="00C2020D" w:rsidRPr="00C2020D">
        <w:rPr>
          <w:b/>
          <w:lang w:val="sr-Cyrl-CS"/>
        </w:rPr>
        <w:t>Драган Милошевић, предузетник</w:t>
      </w:r>
      <w:r w:rsidRPr="00C2020D">
        <w:rPr>
          <w:b/>
          <w:lang w:val="sr-Latn-RS"/>
        </w:rPr>
        <w:t xml:space="preserve">, </w:t>
      </w:r>
      <w:r w:rsidRPr="00C2020D">
        <w:rPr>
          <w:b/>
          <w:lang w:val="sr-Cyrl-RS"/>
        </w:rPr>
        <w:t>Житорађе, Владичин Хан и „</w:t>
      </w:r>
      <w:r w:rsidRPr="00C2020D">
        <w:rPr>
          <w:b/>
          <w:lang w:val="sr-Cyrl-CS"/>
        </w:rPr>
        <w:t>Venix Gold d.o.o. Surdulica“ Вука Карађића бб</w:t>
      </w:r>
      <w:r>
        <w:rPr>
          <w:lang w:val="sr-Cyrl-CS"/>
        </w:rPr>
        <w:t>)</w:t>
      </w:r>
      <w:r>
        <w:rPr>
          <w:lang w:val="sr-Cyrl-RS"/>
        </w:rPr>
        <w:t xml:space="preserve"> нађене су неправилности и незаконитости у раду</w:t>
      </w:r>
      <w:r w:rsidR="00C2020D">
        <w:rPr>
          <w:lang w:val="sr-Cyrl-RS"/>
        </w:rPr>
        <w:t>,</w:t>
      </w:r>
      <w:r>
        <w:rPr>
          <w:lang w:val="sr-Cyrl-RS"/>
        </w:rPr>
        <w:t xml:space="preserve"> те је на основу члана 64. Закона о транспорту опасне робе („Службени гласник РС“,бр. 104/2016), наложено укупно </w:t>
      </w:r>
      <w:r w:rsidRPr="00C2020D">
        <w:rPr>
          <w:b/>
          <w:lang w:val="sr-Cyrl-RS"/>
        </w:rPr>
        <w:t>8 (осам)</w:t>
      </w:r>
      <w:r w:rsidR="00C2020D">
        <w:rPr>
          <w:lang w:val="sr-Cyrl-RS"/>
        </w:rPr>
        <w:t xml:space="preserve"> мера и то </w:t>
      </w:r>
      <w:r w:rsidR="00C2020D" w:rsidRPr="00C2020D">
        <w:rPr>
          <w:b/>
          <w:lang w:val="sr-Cyrl-RS"/>
        </w:rPr>
        <w:t>2 (мере</w:t>
      </w:r>
      <w:r w:rsidRPr="00C2020D">
        <w:rPr>
          <w:b/>
          <w:lang w:val="sr-Cyrl-RS"/>
        </w:rPr>
        <w:t>)</w:t>
      </w:r>
      <w:r>
        <w:rPr>
          <w:lang w:val="sr-Cyrl-RS"/>
        </w:rPr>
        <w:t xml:space="preserve"> мере забране руковања опасним материјама и </w:t>
      </w:r>
      <w:r w:rsidRPr="00C2020D">
        <w:rPr>
          <w:b/>
          <w:lang w:val="sr-Cyrl-RS"/>
        </w:rPr>
        <w:t>6 (шест)</w:t>
      </w:r>
      <w:r>
        <w:rPr>
          <w:lang w:val="sr-Cyrl-RS"/>
        </w:rPr>
        <w:t xml:space="preserve"> мера за исправљање утврђених незаконитости.</w:t>
      </w:r>
    </w:p>
    <w:p w:rsidR="00B434D7" w:rsidRDefault="00B434D7" w:rsidP="00BC2D49">
      <w:pPr>
        <w:jc w:val="both"/>
        <w:rPr>
          <w:lang w:val="sr-Cyrl-RS"/>
        </w:rPr>
      </w:pPr>
    </w:p>
    <w:p w:rsidR="00BC2D49" w:rsidRDefault="00BC2D49" w:rsidP="00BC2D49">
      <w:pPr>
        <w:jc w:val="both"/>
        <w:rPr>
          <w:lang w:val="sr-Cyrl-RS"/>
        </w:rPr>
      </w:pPr>
      <w:r>
        <w:rPr>
          <w:lang w:val="sr-Cyrl-RS"/>
        </w:rPr>
        <w:t>            Код  надзираног субјекта „</w:t>
      </w:r>
      <w:r w:rsidR="00C2020D" w:rsidRPr="003A79CF">
        <w:rPr>
          <w:b/>
          <w:lang w:val="sr-Cyrl-RS"/>
        </w:rPr>
        <w:t>Милорад Тасић, предузетник, Трговинско-производно аутопревозничка радња „Универзал“ Сурдулица</w:t>
      </w:r>
      <w:r w:rsidR="003A79CF" w:rsidRPr="003A79CF">
        <w:rPr>
          <w:b/>
          <w:lang w:val="sr-Cyrl-RS"/>
        </w:rPr>
        <w:t>“</w:t>
      </w:r>
      <w:r w:rsidRPr="003A79CF">
        <w:rPr>
          <w:b/>
          <w:lang w:val="sr-Cyrl-RS"/>
        </w:rPr>
        <w:t xml:space="preserve"> на</w:t>
      </w:r>
      <w:r w:rsidRPr="003A79CF">
        <w:rPr>
          <w:b/>
          <w:lang w:val="sr-Cyrl-RS" w:eastAsia="sr-Cyrl-CS"/>
        </w:rPr>
        <w:t xml:space="preserve"> </w:t>
      </w:r>
      <w:r w:rsidR="00C2020D" w:rsidRPr="003A79CF">
        <w:rPr>
          <w:b/>
          <w:lang w:val="sr-Cyrl-RS"/>
        </w:rPr>
        <w:t>Бензинској станици</w:t>
      </w:r>
      <w:r w:rsidRPr="003A79CF">
        <w:rPr>
          <w:b/>
          <w:lang w:val="sr-Cyrl-RS"/>
        </w:rPr>
        <w:t xml:space="preserve"> </w:t>
      </w:r>
      <w:r w:rsidR="003A79CF" w:rsidRPr="003A79CF">
        <w:rPr>
          <w:b/>
          <w:lang w:val="sr-Cyrl-RS"/>
        </w:rPr>
        <w:t>„</w:t>
      </w:r>
      <w:r w:rsidRPr="003A79CF">
        <w:rPr>
          <w:b/>
          <w:lang w:val="sr-Cyrl-RS"/>
        </w:rPr>
        <w:t>БЕЛО ПОЉЕ</w:t>
      </w:r>
      <w:r w:rsidR="003A79CF" w:rsidRPr="003A79CF">
        <w:rPr>
          <w:b/>
          <w:lang w:val="sr-Cyrl-RS"/>
        </w:rPr>
        <w:t>“</w:t>
      </w:r>
      <w:r w:rsidRPr="003A79CF">
        <w:rPr>
          <w:b/>
          <w:lang w:val="sr-Cyrl-RS"/>
        </w:rPr>
        <w:t>,</w:t>
      </w:r>
      <w:r>
        <w:rPr>
          <w:lang w:val="sr-Cyrl-RS"/>
        </w:rPr>
        <w:t xml:space="preserve"> општина </w:t>
      </w:r>
      <w:r w:rsidR="00C2020D">
        <w:rPr>
          <w:lang w:val="sr-Cyrl-RS"/>
        </w:rPr>
        <w:t>Сурдулица</w:t>
      </w:r>
      <w:r w:rsidR="003A79CF">
        <w:rPr>
          <w:lang w:val="sr-Cyrl-RS"/>
        </w:rPr>
        <w:t>,</w:t>
      </w:r>
      <w:r>
        <w:rPr>
          <w:lang w:val="sr-Cyrl-RS"/>
        </w:rPr>
        <w:t xml:space="preserve"> због одсуства власника предузетничке радње</w:t>
      </w:r>
      <w:r w:rsidR="003A79CF">
        <w:rPr>
          <w:lang w:val="sr-Cyrl-RS"/>
        </w:rPr>
        <w:t>,</w:t>
      </w:r>
      <w:r>
        <w:rPr>
          <w:lang w:val="sr-Cyrl-RS"/>
        </w:rPr>
        <w:t xml:space="preserve"> није било могуће обавити инспекцијски надзор</w:t>
      </w:r>
      <w:r w:rsidR="003A79CF">
        <w:rPr>
          <w:lang w:val="sr-Cyrl-RS"/>
        </w:rPr>
        <w:t>,</w:t>
      </w:r>
      <w:r>
        <w:rPr>
          <w:lang w:val="sr-Cyrl-RS"/>
        </w:rPr>
        <w:t xml:space="preserve"> о чему је сачињена службена белешка и у наредном периоду биће контактиран</w:t>
      </w:r>
      <w:r w:rsidR="003A79CF">
        <w:rPr>
          <w:lang w:val="sr-Cyrl-RS"/>
        </w:rPr>
        <w:t>, а</w:t>
      </w:r>
      <w:r>
        <w:rPr>
          <w:lang w:val="sr-Cyrl-RS"/>
        </w:rPr>
        <w:t xml:space="preserve"> ради обављања инспекцијског надзора.</w:t>
      </w:r>
    </w:p>
    <w:p w:rsidR="00BC2D49" w:rsidRDefault="00BC2D49" w:rsidP="00BC2D49">
      <w:pPr>
        <w:jc w:val="both"/>
        <w:rPr>
          <w:lang w:val="sr-Cyrl-RS"/>
        </w:rPr>
      </w:pPr>
    </w:p>
    <w:p w:rsidR="00BC2D49" w:rsidRDefault="00BC2D49" w:rsidP="00BC2D49">
      <w:pPr>
        <w:rPr>
          <w:b/>
          <w:bCs/>
          <w:lang w:val="sr-Cyrl-RS"/>
        </w:rPr>
      </w:pPr>
    </w:p>
    <w:p w:rsidR="00BC2D49" w:rsidRDefault="00BC2D49" w:rsidP="00BC2D49">
      <w:pPr>
        <w:rPr>
          <w:b/>
          <w:bCs/>
          <w:lang w:val="sr-Cyrl-RS"/>
        </w:rPr>
      </w:pPr>
    </w:p>
    <w:p w:rsidR="00BC2D49" w:rsidRDefault="00BC2D49" w:rsidP="00BC2D49">
      <w:pPr>
        <w:rPr>
          <w:b/>
          <w:bCs/>
          <w:lang w:val="sr-Cyrl-RS"/>
        </w:rPr>
      </w:pPr>
    </w:p>
    <w:p w:rsidR="0028080D" w:rsidRDefault="0028080D" w:rsidP="00BC2D49">
      <w:pPr>
        <w:rPr>
          <w:b/>
          <w:bCs/>
          <w:lang w:val="sr-Cyrl-RS"/>
        </w:rPr>
      </w:pPr>
    </w:p>
    <w:p w:rsidR="0028080D" w:rsidRDefault="0028080D" w:rsidP="00BC2D49">
      <w:pPr>
        <w:rPr>
          <w:b/>
          <w:bCs/>
          <w:lang w:val="sr-Cyrl-RS"/>
        </w:rPr>
      </w:pPr>
    </w:p>
    <w:p w:rsidR="0028080D" w:rsidRDefault="0028080D" w:rsidP="00BC2D49">
      <w:pPr>
        <w:rPr>
          <w:b/>
          <w:bCs/>
          <w:lang w:val="sr-Cyrl-RS"/>
        </w:rPr>
      </w:pPr>
    </w:p>
    <w:p w:rsidR="0028080D" w:rsidRDefault="0028080D" w:rsidP="00BC2D49">
      <w:pPr>
        <w:rPr>
          <w:b/>
          <w:bCs/>
          <w:lang w:val="sr-Cyrl-RS"/>
        </w:rPr>
      </w:pPr>
    </w:p>
    <w:p w:rsidR="0028080D" w:rsidRDefault="0028080D" w:rsidP="00BC2D49">
      <w:pPr>
        <w:rPr>
          <w:b/>
          <w:bCs/>
          <w:lang w:val="sr-Cyrl-RS"/>
        </w:rPr>
      </w:pPr>
    </w:p>
    <w:p w:rsidR="00BC2D49" w:rsidRDefault="00BC2D49" w:rsidP="00BC2D49">
      <w:pPr>
        <w:rPr>
          <w:b/>
          <w:bCs/>
          <w:lang w:val="sr-Cyrl-RS"/>
        </w:rPr>
      </w:pPr>
    </w:p>
    <w:p w:rsidR="00BC2D49" w:rsidRDefault="00BC2D49" w:rsidP="00BC2D49">
      <w:pPr>
        <w:jc w:val="center"/>
        <w:rPr>
          <w:b/>
          <w:bCs/>
          <w:lang w:val="sr-Cyrl-RS"/>
        </w:rPr>
      </w:pPr>
      <w:r>
        <w:rPr>
          <w:b/>
          <w:bCs/>
          <w:lang w:val="sr-Cyrl-RS"/>
        </w:rPr>
        <w:t>4.-ИНСПЕКЦИЈА БЕЗБЕДНОСТИ ПЛОВИДБЕ-</w:t>
      </w:r>
    </w:p>
    <w:p w:rsidR="00BC2D49" w:rsidRDefault="00BC2D49" w:rsidP="00BC2D49">
      <w:pPr>
        <w:rPr>
          <w:b/>
          <w:bCs/>
          <w:lang w:val="sr-Cyrl-RS"/>
        </w:rPr>
      </w:pPr>
    </w:p>
    <w:p w:rsidR="00BC2D49" w:rsidRDefault="00BC2D49" w:rsidP="00BC2D49">
      <w:pPr>
        <w:spacing w:after="160" w:line="252" w:lineRule="auto"/>
        <w:jc w:val="both"/>
        <w:rPr>
          <w:lang w:val="sr-Cyrl-RS"/>
        </w:rPr>
      </w:pPr>
      <w:r>
        <w:rPr>
          <w:lang w:val="sr-Cyrl-RS"/>
        </w:rPr>
        <w:t xml:space="preserve">Инспекција безбедности пловидбе извршила је контролу пловила намењених за рекреативне и привредне сврхе на Власинском језеру. Том приликом су </w:t>
      </w:r>
      <w:r w:rsidR="003A79CF">
        <w:rPr>
          <w:lang w:val="sr-Cyrl-RS"/>
        </w:rPr>
        <w:t>реализоване</w:t>
      </w:r>
      <w:r>
        <w:rPr>
          <w:lang w:val="sr-Cyrl-RS"/>
        </w:rPr>
        <w:t xml:space="preserve"> следеће активности:</w:t>
      </w:r>
    </w:p>
    <w:p w:rsidR="00BC2D49" w:rsidRDefault="00BC2D49" w:rsidP="00BC2D49">
      <w:pPr>
        <w:numPr>
          <w:ilvl w:val="0"/>
          <w:numId w:val="3"/>
        </w:numPr>
        <w:spacing w:after="160" w:line="252" w:lineRule="auto"/>
        <w:contextualSpacing/>
        <w:jc w:val="both"/>
        <w:rPr>
          <w:lang w:val="sr-Cyrl-RS"/>
        </w:rPr>
      </w:pPr>
      <w:r>
        <w:rPr>
          <w:lang w:val="sr-Cyrl-RS"/>
        </w:rPr>
        <w:t xml:space="preserve">Одржан је састанак превентивног карактера са </w:t>
      </w:r>
      <w:r w:rsidRPr="003A79CF">
        <w:rPr>
          <w:b/>
          <w:lang w:val="sr-Cyrl-RS"/>
        </w:rPr>
        <w:t>упраљачем језера Туристичком организацијом општине Сурдулица</w:t>
      </w:r>
      <w:r>
        <w:rPr>
          <w:lang w:val="sr-Cyrl-RS"/>
        </w:rPr>
        <w:t xml:space="preserve">. На састанку је договорено да се сагласност за коришћење чамаца на језеру издаје само регистрованим чамцима, у складу са Законом о пловидби и лукама на унутрашњим водама. </w:t>
      </w:r>
    </w:p>
    <w:p w:rsidR="00BC2D49" w:rsidRDefault="00BC2D49" w:rsidP="00BC2D49">
      <w:pPr>
        <w:numPr>
          <w:ilvl w:val="0"/>
          <w:numId w:val="3"/>
        </w:numPr>
        <w:spacing w:after="160" w:line="252" w:lineRule="auto"/>
        <w:contextualSpacing/>
        <w:jc w:val="both"/>
        <w:rPr>
          <w:lang w:val="sr-Cyrl-RS"/>
        </w:rPr>
      </w:pPr>
      <w:r>
        <w:rPr>
          <w:lang w:val="sr-Cyrl-RS"/>
        </w:rPr>
        <w:t>Постављена су видна обавештења на обали и на чамцима, везано за услове коришћења истих на језеру, као и законске обавезе власника.</w:t>
      </w:r>
    </w:p>
    <w:p w:rsidR="00BC2D49" w:rsidRDefault="00BC2D49" w:rsidP="00BC2D49">
      <w:pPr>
        <w:numPr>
          <w:ilvl w:val="0"/>
          <w:numId w:val="3"/>
        </w:numPr>
        <w:spacing w:after="160" w:line="252" w:lineRule="auto"/>
        <w:contextualSpacing/>
        <w:jc w:val="both"/>
        <w:rPr>
          <w:lang w:val="sr-Cyrl-RS"/>
        </w:rPr>
      </w:pPr>
      <w:r>
        <w:rPr>
          <w:lang w:val="sr-Cyrl-RS"/>
        </w:rPr>
        <w:t>Извршен је инспекцијски надзор чамца у власништву управљача језера и констатовано је законито пословање.</w:t>
      </w:r>
    </w:p>
    <w:p w:rsidR="00BC2D49" w:rsidRPr="003A79CF" w:rsidRDefault="00BC2D49" w:rsidP="00BC2D49">
      <w:pPr>
        <w:numPr>
          <w:ilvl w:val="0"/>
          <w:numId w:val="3"/>
        </w:numPr>
        <w:spacing w:after="160" w:line="252" w:lineRule="auto"/>
        <w:contextualSpacing/>
        <w:jc w:val="both"/>
        <w:rPr>
          <w:b/>
          <w:lang w:val="sr-Cyrl-RS"/>
        </w:rPr>
      </w:pPr>
      <w:r>
        <w:rPr>
          <w:lang w:val="sr-Cyrl-RS"/>
        </w:rPr>
        <w:t xml:space="preserve">На обали језера затечен је </w:t>
      </w:r>
      <w:r w:rsidRPr="003A79CF">
        <w:rPr>
          <w:b/>
          <w:lang w:val="sr-Cyrl-RS"/>
        </w:rPr>
        <w:t>један плутајући објекат (сплав) за рекреативне сврхе</w:t>
      </w:r>
      <w:r>
        <w:rPr>
          <w:lang w:val="sr-Cyrl-RS"/>
        </w:rPr>
        <w:t>, који није постављен у складу са Уредбом која регулише активности на пределу изузетних одлика „</w:t>
      </w:r>
      <w:r w:rsidRPr="003A79CF">
        <w:rPr>
          <w:b/>
          <w:lang w:val="sr-Cyrl-RS"/>
        </w:rPr>
        <w:t>ВЛАСИНА</w:t>
      </w:r>
      <w:r>
        <w:rPr>
          <w:lang w:val="sr-Cyrl-RS"/>
        </w:rPr>
        <w:t xml:space="preserve">“, о чему ће бити обавештена </w:t>
      </w:r>
      <w:r w:rsidRPr="003A79CF">
        <w:rPr>
          <w:b/>
          <w:lang w:val="sr-Cyrl-RS"/>
        </w:rPr>
        <w:t>Инспекција за заштиту животне средине.</w:t>
      </w:r>
    </w:p>
    <w:p w:rsidR="00B434D7" w:rsidRDefault="00B434D7" w:rsidP="00B434D7">
      <w:pPr>
        <w:spacing w:after="160" w:line="252" w:lineRule="auto"/>
        <w:ind w:left="1080"/>
        <w:contextualSpacing/>
        <w:jc w:val="both"/>
        <w:rPr>
          <w:lang w:val="sr-Cyrl-RS"/>
        </w:rPr>
      </w:pPr>
    </w:p>
    <w:p w:rsidR="00BC2D49" w:rsidRDefault="00BC2D49" w:rsidP="00BC2D49">
      <w:pPr>
        <w:spacing w:after="160" w:line="252" w:lineRule="auto"/>
        <w:ind w:firstLine="720"/>
        <w:jc w:val="both"/>
        <w:rPr>
          <w:lang w:val="sr-Cyrl-RS"/>
        </w:rPr>
      </w:pPr>
      <w:r>
        <w:rPr>
          <w:lang w:val="sr-Cyrl-RS"/>
        </w:rPr>
        <w:t xml:space="preserve">Договорено је са </w:t>
      </w:r>
      <w:r w:rsidRPr="003A79CF">
        <w:rPr>
          <w:b/>
          <w:lang w:val="sr-Cyrl-RS"/>
        </w:rPr>
        <w:t>Управљачем језера</w:t>
      </w:r>
      <w:r>
        <w:rPr>
          <w:lang w:val="sr-Cyrl-RS"/>
        </w:rPr>
        <w:t xml:space="preserve"> да </w:t>
      </w:r>
      <w:r w:rsidRPr="003A79CF">
        <w:rPr>
          <w:b/>
          <w:lang w:val="sr-Cyrl-RS"/>
        </w:rPr>
        <w:t>Инспекција безбедности пловидбе</w:t>
      </w:r>
      <w:r>
        <w:rPr>
          <w:lang w:val="sr-Cyrl-RS"/>
        </w:rPr>
        <w:t xml:space="preserve"> изврши </w:t>
      </w:r>
      <w:r w:rsidRPr="003A79CF">
        <w:rPr>
          <w:b/>
          <w:lang w:val="sr-Cyrl-RS"/>
        </w:rPr>
        <w:t>још један инспекциј</w:t>
      </w:r>
      <w:r w:rsidR="003A79CF" w:rsidRPr="003A79CF">
        <w:rPr>
          <w:b/>
          <w:lang w:val="sr-Cyrl-RS"/>
        </w:rPr>
        <w:t>с</w:t>
      </w:r>
      <w:r w:rsidRPr="003A79CF">
        <w:rPr>
          <w:b/>
          <w:lang w:val="sr-Cyrl-RS"/>
        </w:rPr>
        <w:t>ки надзор на Власинском језеру током 2018. године</w:t>
      </w:r>
      <w:r>
        <w:rPr>
          <w:lang w:val="sr-Cyrl-RS"/>
        </w:rPr>
        <w:t xml:space="preserve"> и уврсти надзор у наредним годишњим плановима.</w:t>
      </w:r>
    </w:p>
    <w:p w:rsidR="006942DD" w:rsidRDefault="006942DD" w:rsidP="00BC2D49">
      <w:pPr>
        <w:spacing w:after="160" w:line="252" w:lineRule="auto"/>
        <w:ind w:firstLine="720"/>
        <w:jc w:val="both"/>
        <w:rPr>
          <w:lang w:val="sr-Cyrl-RS"/>
        </w:rPr>
      </w:pPr>
    </w:p>
    <w:p w:rsidR="00BC2D49" w:rsidRDefault="00BC2D49" w:rsidP="00BC2D49">
      <w:pPr>
        <w:spacing w:after="160" w:line="252" w:lineRule="auto"/>
        <w:rPr>
          <w:lang w:val="sr-Cyrl-RS"/>
        </w:rPr>
      </w:pPr>
      <w:r>
        <w:rPr>
          <w:noProof/>
        </w:rPr>
        <w:drawing>
          <wp:inline distT="0" distB="0" distL="0" distR="0">
            <wp:extent cx="3857625" cy="2162175"/>
            <wp:effectExtent l="0" t="0" r="9525" b="9525"/>
            <wp:docPr id="9" name="Picture 9" descr="20180419_15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0419_151834"/>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857625" cy="2162175"/>
                    </a:xfrm>
                    <a:prstGeom prst="rect">
                      <a:avLst/>
                    </a:prstGeom>
                    <a:noFill/>
                    <a:ln>
                      <a:noFill/>
                    </a:ln>
                  </pic:spPr>
                </pic:pic>
              </a:graphicData>
            </a:graphic>
          </wp:inline>
        </w:drawing>
      </w:r>
    </w:p>
    <w:p w:rsidR="00BC2D49" w:rsidRDefault="00C2020D" w:rsidP="00BC2D49">
      <w:pPr>
        <w:spacing w:after="160" w:line="252" w:lineRule="auto"/>
        <w:rPr>
          <w:lang w:val="sr-Cyrl-RS"/>
        </w:rPr>
      </w:pPr>
      <w:r>
        <w:rPr>
          <w:lang w:val="sr-Cyrl-RS"/>
        </w:rPr>
        <w:t>Контрола чамца туристичке организације општине Сурдулица на Власинском језеру</w:t>
      </w:r>
    </w:p>
    <w:p w:rsidR="00C2020D" w:rsidRDefault="00BC2D49" w:rsidP="00BC2D49">
      <w:pPr>
        <w:spacing w:after="160" w:line="252" w:lineRule="auto"/>
        <w:rPr>
          <w:lang w:val="sr-Cyrl-RS"/>
        </w:rPr>
      </w:pPr>
      <w:r>
        <w:rPr>
          <w:noProof/>
        </w:rPr>
        <w:lastRenderedPageBreak/>
        <w:drawing>
          <wp:inline distT="0" distB="0" distL="0" distR="0">
            <wp:extent cx="6185388" cy="3857625"/>
            <wp:effectExtent l="0" t="0" r="6350" b="0"/>
            <wp:docPr id="8" name="Picture 8" descr="20180419_15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0419_152357"/>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6195034" cy="3863641"/>
                    </a:xfrm>
                    <a:prstGeom prst="rect">
                      <a:avLst/>
                    </a:prstGeom>
                    <a:noFill/>
                    <a:ln>
                      <a:noFill/>
                    </a:ln>
                  </pic:spPr>
                </pic:pic>
              </a:graphicData>
            </a:graphic>
          </wp:inline>
        </w:drawing>
      </w:r>
    </w:p>
    <w:p w:rsidR="00C2020D" w:rsidRDefault="00C2020D" w:rsidP="00C2020D">
      <w:pPr>
        <w:rPr>
          <w:lang w:val="sr-Cyrl-RS"/>
        </w:rPr>
      </w:pPr>
    </w:p>
    <w:p w:rsidR="00BC2D49" w:rsidRPr="00C2020D" w:rsidRDefault="00C2020D" w:rsidP="00C2020D">
      <w:pPr>
        <w:rPr>
          <w:lang w:val="sr-Cyrl-RS"/>
        </w:rPr>
      </w:pPr>
      <w:r>
        <w:rPr>
          <w:lang w:val="sr-Cyrl-RS"/>
        </w:rPr>
        <w:t>Контрола чамца туристичке организације општине Сурдулица на Власинском језеру</w:t>
      </w:r>
    </w:p>
    <w:p w:rsidR="00C2020D" w:rsidRDefault="00BC2D49" w:rsidP="00BC2D49">
      <w:pPr>
        <w:spacing w:after="160" w:line="252" w:lineRule="auto"/>
        <w:rPr>
          <w:lang w:val="sr-Cyrl-RS"/>
        </w:rPr>
      </w:pPr>
      <w:r>
        <w:rPr>
          <w:noProof/>
        </w:rPr>
        <w:lastRenderedPageBreak/>
        <w:drawing>
          <wp:inline distT="0" distB="0" distL="0" distR="0">
            <wp:extent cx="6153150" cy="6153150"/>
            <wp:effectExtent l="0" t="0" r="0" b="0"/>
            <wp:docPr id="7" name="Picture 7" descr="20180419_15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419_15154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153150" cy="6153150"/>
                    </a:xfrm>
                    <a:prstGeom prst="rect">
                      <a:avLst/>
                    </a:prstGeom>
                    <a:noFill/>
                    <a:ln>
                      <a:noFill/>
                    </a:ln>
                  </pic:spPr>
                </pic:pic>
              </a:graphicData>
            </a:graphic>
          </wp:inline>
        </w:drawing>
      </w:r>
    </w:p>
    <w:p w:rsidR="00C2020D" w:rsidRPr="00C2020D" w:rsidRDefault="00C2020D" w:rsidP="00C2020D">
      <w:pPr>
        <w:rPr>
          <w:lang w:val="sr-Cyrl-RS"/>
        </w:rPr>
      </w:pPr>
    </w:p>
    <w:p w:rsidR="00C2020D" w:rsidRPr="00C2020D" w:rsidRDefault="00C2020D" w:rsidP="00C2020D">
      <w:pPr>
        <w:rPr>
          <w:lang w:val="sr-Cyrl-RS"/>
        </w:rPr>
      </w:pPr>
    </w:p>
    <w:p w:rsidR="00C2020D" w:rsidRDefault="00C2020D" w:rsidP="00C2020D">
      <w:pPr>
        <w:rPr>
          <w:lang w:val="sr-Cyrl-RS"/>
        </w:rPr>
      </w:pPr>
    </w:p>
    <w:p w:rsidR="00C2020D" w:rsidRDefault="00C2020D" w:rsidP="00C2020D">
      <w:pPr>
        <w:rPr>
          <w:lang w:val="sr-Cyrl-RS"/>
        </w:rPr>
      </w:pPr>
    </w:p>
    <w:p w:rsidR="00BC2D49" w:rsidRPr="00C2020D" w:rsidRDefault="00C2020D" w:rsidP="00C2020D">
      <w:pPr>
        <w:rPr>
          <w:lang w:val="sr-Cyrl-RS"/>
        </w:rPr>
      </w:pPr>
      <w:r>
        <w:rPr>
          <w:lang w:val="sr-Cyrl-RS"/>
        </w:rPr>
        <w:t>Превентивне активности обавештавања власника чамаца на Власинском језеру</w:t>
      </w:r>
    </w:p>
    <w:p w:rsidR="00C2020D" w:rsidRDefault="00BC2D49" w:rsidP="00BC2D49">
      <w:pPr>
        <w:spacing w:after="160" w:line="252" w:lineRule="auto"/>
        <w:rPr>
          <w:lang w:val="sr-Cyrl-RS"/>
        </w:rPr>
      </w:pPr>
      <w:r>
        <w:rPr>
          <w:noProof/>
        </w:rPr>
        <w:lastRenderedPageBreak/>
        <w:drawing>
          <wp:inline distT="0" distB="0" distL="0" distR="0">
            <wp:extent cx="6171352" cy="4609678"/>
            <wp:effectExtent l="0" t="0" r="1270" b="635"/>
            <wp:docPr id="6" name="Picture 6" descr="20180419_15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419_15350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6180837" cy="4616763"/>
                    </a:xfrm>
                    <a:prstGeom prst="rect">
                      <a:avLst/>
                    </a:prstGeom>
                    <a:noFill/>
                    <a:ln>
                      <a:noFill/>
                    </a:ln>
                  </pic:spPr>
                </pic:pic>
              </a:graphicData>
            </a:graphic>
          </wp:inline>
        </w:drawing>
      </w:r>
    </w:p>
    <w:p w:rsidR="00C2020D" w:rsidRPr="00C2020D" w:rsidRDefault="00C2020D" w:rsidP="00C2020D">
      <w:pPr>
        <w:rPr>
          <w:lang w:val="sr-Cyrl-RS"/>
        </w:rPr>
      </w:pPr>
    </w:p>
    <w:p w:rsidR="00C2020D" w:rsidRPr="00C2020D" w:rsidRDefault="00C2020D" w:rsidP="00C2020D">
      <w:pPr>
        <w:rPr>
          <w:lang w:val="sr-Cyrl-RS"/>
        </w:rPr>
      </w:pPr>
    </w:p>
    <w:p w:rsidR="00C2020D" w:rsidRDefault="00C2020D" w:rsidP="00C2020D">
      <w:pPr>
        <w:rPr>
          <w:lang w:val="sr-Cyrl-RS"/>
        </w:rPr>
      </w:pPr>
    </w:p>
    <w:p w:rsidR="00C2020D" w:rsidRPr="00C2020D" w:rsidRDefault="00C2020D" w:rsidP="00C2020D">
      <w:pPr>
        <w:rPr>
          <w:lang w:val="sr-Cyrl-RS"/>
        </w:rPr>
      </w:pPr>
      <w:r>
        <w:rPr>
          <w:lang w:val="sr-Cyrl-RS"/>
        </w:rPr>
        <w:t>Превентивне активности обавештавања власника чамаца на Власинском језеру</w:t>
      </w:r>
    </w:p>
    <w:p w:rsidR="00BC2D49" w:rsidRPr="00C2020D" w:rsidRDefault="00BC2D49" w:rsidP="00C2020D">
      <w:pPr>
        <w:rPr>
          <w:lang w:val="sr-Cyrl-RS"/>
        </w:rPr>
      </w:pPr>
    </w:p>
    <w:p w:rsidR="00BC2D49" w:rsidRDefault="00BC2D49" w:rsidP="00BC2D49">
      <w:pPr>
        <w:spacing w:after="160" w:line="252" w:lineRule="auto"/>
        <w:rPr>
          <w:lang w:val="sr-Cyrl-RS"/>
        </w:rPr>
      </w:pPr>
      <w:r>
        <w:rPr>
          <w:noProof/>
        </w:rPr>
        <w:lastRenderedPageBreak/>
        <w:drawing>
          <wp:inline distT="0" distB="0" distL="0" distR="0">
            <wp:extent cx="6264171" cy="4962525"/>
            <wp:effectExtent l="0" t="0" r="3810" b="0"/>
            <wp:docPr id="5" name="Picture 5" descr="20180419_16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419_164547"/>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6270713" cy="4967707"/>
                    </a:xfrm>
                    <a:prstGeom prst="rect">
                      <a:avLst/>
                    </a:prstGeom>
                    <a:noFill/>
                    <a:ln>
                      <a:noFill/>
                    </a:ln>
                  </pic:spPr>
                </pic:pic>
              </a:graphicData>
            </a:graphic>
          </wp:inline>
        </w:drawing>
      </w:r>
    </w:p>
    <w:p w:rsidR="00C2020D" w:rsidRDefault="00C2020D" w:rsidP="00BC2D49">
      <w:pPr>
        <w:spacing w:after="160" w:line="252" w:lineRule="auto"/>
        <w:jc w:val="center"/>
        <w:rPr>
          <w:b/>
          <w:bCs/>
          <w:lang w:val="sr-Cyrl-RS"/>
        </w:rPr>
      </w:pPr>
    </w:p>
    <w:p w:rsidR="00C2020D" w:rsidRPr="00C2020D" w:rsidRDefault="00C2020D" w:rsidP="00C2020D">
      <w:pPr>
        <w:rPr>
          <w:lang w:val="sr-Cyrl-RS"/>
        </w:rPr>
      </w:pPr>
      <w:r>
        <w:rPr>
          <w:lang w:val="sr-Cyrl-RS"/>
        </w:rPr>
        <w:t>Превентивне активности обавештавања власника чамаца на Власинском језеру</w:t>
      </w:r>
    </w:p>
    <w:p w:rsidR="0028080D" w:rsidRPr="00C2020D" w:rsidRDefault="0028080D" w:rsidP="00C2020D">
      <w:pPr>
        <w:tabs>
          <w:tab w:val="left" w:pos="1425"/>
        </w:tabs>
        <w:rPr>
          <w:lang w:val="sr-Cyrl-RS"/>
        </w:rPr>
      </w:pPr>
    </w:p>
    <w:p w:rsidR="0028080D" w:rsidRDefault="00BC2D49" w:rsidP="00BC2D49">
      <w:pPr>
        <w:spacing w:after="160" w:line="252" w:lineRule="auto"/>
        <w:jc w:val="center"/>
        <w:rPr>
          <w:b/>
          <w:bCs/>
          <w:lang w:val="sr-Cyrl-RS"/>
        </w:rPr>
      </w:pPr>
      <w:r>
        <w:rPr>
          <w:b/>
          <w:bCs/>
          <w:noProof/>
        </w:rPr>
        <w:lastRenderedPageBreak/>
        <w:drawing>
          <wp:inline distT="0" distB="0" distL="0" distR="0">
            <wp:extent cx="6060562" cy="4352890"/>
            <wp:effectExtent l="0" t="0" r="0" b="0"/>
            <wp:docPr id="4" name="Picture 4" descr="Kraj Vla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aj Vlasine"/>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6083430" cy="4369314"/>
                    </a:xfrm>
                    <a:prstGeom prst="rect">
                      <a:avLst/>
                    </a:prstGeom>
                    <a:noFill/>
                    <a:ln>
                      <a:noFill/>
                    </a:ln>
                  </pic:spPr>
                </pic:pic>
              </a:graphicData>
            </a:graphic>
          </wp:inline>
        </w:drawing>
      </w:r>
    </w:p>
    <w:p w:rsidR="0028080D" w:rsidRDefault="0028080D" w:rsidP="00BC2D49">
      <w:pPr>
        <w:spacing w:after="160" w:line="252" w:lineRule="auto"/>
        <w:jc w:val="center"/>
        <w:rPr>
          <w:b/>
          <w:bCs/>
          <w:lang w:val="sr-Cyrl-RS"/>
        </w:rPr>
      </w:pPr>
    </w:p>
    <w:p w:rsidR="00C2020D" w:rsidRPr="00C2020D" w:rsidRDefault="00C2020D" w:rsidP="00C2020D">
      <w:pPr>
        <w:rPr>
          <w:lang w:val="sr-Cyrl-RS"/>
        </w:rPr>
      </w:pPr>
      <w:r>
        <w:rPr>
          <w:lang w:val="sr-Cyrl-RS"/>
        </w:rPr>
        <w:t>Превентивне активности обавештавања власника чамаца на Власинском језеру</w:t>
      </w:r>
    </w:p>
    <w:p w:rsidR="0028080D" w:rsidRDefault="0028080D" w:rsidP="00BC2D49">
      <w:pPr>
        <w:spacing w:after="160" w:line="252" w:lineRule="auto"/>
        <w:jc w:val="center"/>
        <w:rPr>
          <w:b/>
          <w:bCs/>
          <w:lang w:val="sr-Cyrl-RS"/>
        </w:rPr>
      </w:pPr>
    </w:p>
    <w:p w:rsidR="0028080D" w:rsidRDefault="0028080D" w:rsidP="00BC2D49">
      <w:pPr>
        <w:spacing w:after="160" w:line="252" w:lineRule="auto"/>
        <w:jc w:val="center"/>
        <w:rPr>
          <w:b/>
          <w:bCs/>
          <w:lang w:val="sr-Cyrl-RS"/>
        </w:rPr>
      </w:pPr>
    </w:p>
    <w:p w:rsidR="00BC2D49" w:rsidRDefault="00BC2D49" w:rsidP="00BC2D49">
      <w:pPr>
        <w:spacing w:after="160" w:line="252" w:lineRule="auto"/>
        <w:jc w:val="center"/>
        <w:rPr>
          <w:b/>
          <w:bCs/>
          <w:lang w:val="sr-Cyrl-RS"/>
        </w:rPr>
      </w:pPr>
      <w:r>
        <w:rPr>
          <w:b/>
          <w:bCs/>
          <w:lang w:val="sr-Cyrl-RS"/>
        </w:rPr>
        <w:t xml:space="preserve">5.ОДСЕК </w:t>
      </w:r>
      <w:r>
        <w:rPr>
          <w:b/>
          <w:bCs/>
          <w:color w:val="000000"/>
          <w:lang w:val="ru-RU"/>
        </w:rPr>
        <w:t xml:space="preserve">ЗА ИНСПЕКЦИЈСКЕ ПОСЛОВЕ </w:t>
      </w:r>
      <w:r>
        <w:rPr>
          <w:b/>
          <w:bCs/>
          <w:color w:val="000000"/>
          <w:lang w:val="sr-Cyrl-RS"/>
        </w:rPr>
        <w:t>У ОБЛАСТИ КОМУНАЛНИХ ДЕЛАТНОСТИ-</w:t>
      </w:r>
    </w:p>
    <w:p w:rsidR="00BC2D49" w:rsidRDefault="00BC2D49" w:rsidP="00BC2D49">
      <w:pPr>
        <w:pStyle w:val="NoSpacing"/>
        <w:jc w:val="center"/>
        <w:rPr>
          <w:rFonts w:ascii="Times New Roman" w:hAnsi="Times New Roman" w:cs="Times New Roman"/>
          <w:b/>
          <w:bCs/>
          <w:sz w:val="24"/>
          <w:szCs w:val="24"/>
        </w:rPr>
      </w:pPr>
    </w:p>
    <w:p w:rsidR="003A79CF" w:rsidRDefault="00BC2D49" w:rsidP="00BC2D49">
      <w:pPr>
        <w:ind w:firstLine="720"/>
        <w:jc w:val="both"/>
        <w:rPr>
          <w:lang w:val="sr-Cyrl-RS"/>
        </w:rPr>
      </w:pPr>
      <w:r>
        <w:rPr>
          <w:lang w:val="sr-Cyrl-RS"/>
        </w:rPr>
        <w:t xml:space="preserve">Републички инспектори </w:t>
      </w:r>
      <w:r w:rsidR="003A79CF">
        <w:rPr>
          <w:lang w:val="sr-Cyrl-RS"/>
        </w:rPr>
        <w:t>у области комуналних делатности</w:t>
      </w:r>
      <w:r>
        <w:rPr>
          <w:lang w:val="sr-Cyrl-RS"/>
        </w:rPr>
        <w:t xml:space="preserve"> Снежана Лакушић, Оливера Марковић, Сњежана Настовић и Верица Стефановић су дана 19.04.2018.године, у 11 часова</w:t>
      </w:r>
      <w:r w:rsidR="003A79CF">
        <w:rPr>
          <w:lang w:val="sr-Cyrl-RS"/>
        </w:rPr>
        <w:t>,</w:t>
      </w:r>
      <w:r>
        <w:rPr>
          <w:lang w:val="sr-Cyrl-RS"/>
        </w:rPr>
        <w:t xml:space="preserve"> извршиле инспекцијски надзор у општини Владичин Хан, ул. Светосавска бр.1. </w:t>
      </w:r>
    </w:p>
    <w:p w:rsidR="00BC2D49" w:rsidRDefault="00BC2D49" w:rsidP="00BC2D49">
      <w:pPr>
        <w:ind w:firstLine="720"/>
        <w:jc w:val="both"/>
        <w:rPr>
          <w:lang w:val="sr-Cyrl-CS"/>
        </w:rPr>
      </w:pPr>
      <w:r>
        <w:rPr>
          <w:lang w:val="sr-Cyrl-RS"/>
        </w:rPr>
        <w:t xml:space="preserve">Предмет контроле је </w:t>
      </w:r>
      <w:r>
        <w:rPr>
          <w:lang w:val="sr-Cyrl-CS"/>
        </w:rPr>
        <w:t>спровођење Закона о комуналним делатностима (''Службени гласник РС" бр.88/2011 и 104/2016) и  Закона о становању и одржавање зграда (''Слжбени гласник РС'', бр. 104/2016) и прописа донетих на основу ових  закона.</w:t>
      </w:r>
    </w:p>
    <w:p w:rsidR="00B434D7" w:rsidRDefault="00B434D7" w:rsidP="00BC2D49">
      <w:pPr>
        <w:ind w:firstLine="720"/>
        <w:jc w:val="both"/>
        <w:rPr>
          <w:lang w:val="sr-Cyrl-CS"/>
        </w:rPr>
      </w:pPr>
    </w:p>
    <w:p w:rsidR="00BC2D49" w:rsidRDefault="00BC2D49" w:rsidP="00BC2D49">
      <w:pPr>
        <w:jc w:val="both"/>
        <w:rPr>
          <w:b/>
          <w:bCs/>
          <w:lang w:val="sr-Cyrl-RS"/>
        </w:rPr>
      </w:pPr>
      <w:r>
        <w:rPr>
          <w:lang w:val="sr-Cyrl-CS"/>
        </w:rPr>
        <w:t>            Примењујући Закон о комуналним делатностима,</w:t>
      </w:r>
      <w:r>
        <w:rPr>
          <w:lang w:val="sr-Cyrl-RS"/>
        </w:rPr>
        <w:t xml:space="preserve"> контролисана су општа и појединачна акта, која прописују начин обављања </w:t>
      </w:r>
      <w:r>
        <w:rPr>
          <w:lang w:val="sr-Cyrl-CS"/>
        </w:rPr>
        <w:t xml:space="preserve">комуналних  делатности: </w:t>
      </w:r>
      <w:r>
        <w:rPr>
          <w:b/>
          <w:bCs/>
          <w:lang w:val="sr-Cyrl-CS"/>
        </w:rPr>
        <w:t xml:space="preserve">снабдевање водом за пиће, пречишћавање и одвођење атмосферских и отпадних вода, производња и дистрибуција топлотне енергије, управљање комуналним отпадом, градски и </w:t>
      </w:r>
      <w:r>
        <w:rPr>
          <w:b/>
          <w:bCs/>
          <w:lang w:val="sr-Cyrl-CS"/>
        </w:rPr>
        <w:lastRenderedPageBreak/>
        <w:t xml:space="preserve">приградски превоз путника, управљање гробљима </w:t>
      </w:r>
      <w:r>
        <w:rPr>
          <w:b/>
          <w:bCs/>
          <w:lang w:val="sr-Cyrl-RS"/>
        </w:rPr>
        <w:t xml:space="preserve">и сахрањивање, </w:t>
      </w:r>
      <w:r>
        <w:rPr>
          <w:b/>
          <w:bCs/>
          <w:lang w:val="sr-Cyrl-CS"/>
        </w:rPr>
        <w:t xml:space="preserve">погребна делатност, управљање јавним паркиралиштима, обезбеђивање јавног осветљења, управљање пијацама, одржавање улица и путева, одржавање чистоће на површинам јавне намене, одржавање јавних зелених површина, димничарске услуге и делатност зоохигијене </w:t>
      </w:r>
      <w:r>
        <w:rPr>
          <w:lang w:val="sr-Cyrl-CS"/>
        </w:rPr>
        <w:t xml:space="preserve"> на територији општине Владичин Хан. </w:t>
      </w:r>
      <w:r>
        <w:rPr>
          <w:b/>
          <w:bCs/>
          <w:lang w:val="sr-Cyrl-CS"/>
        </w:rPr>
        <w:t> </w:t>
      </w:r>
      <w:r>
        <w:rPr>
          <w:lang w:val="sr-Cyrl-RS"/>
        </w:rPr>
        <w:t xml:space="preserve">Код надзираног субјекта је у  току инспекцијског надзора процењен </w:t>
      </w:r>
      <w:r>
        <w:rPr>
          <w:b/>
          <w:bCs/>
          <w:lang w:val="sr-Cyrl-RS"/>
        </w:rPr>
        <w:t xml:space="preserve">критичан ризик. </w:t>
      </w:r>
    </w:p>
    <w:p w:rsidR="00BC2D49" w:rsidRDefault="00BC2D49" w:rsidP="00BC2D49">
      <w:pPr>
        <w:jc w:val="both"/>
        <w:rPr>
          <w:b/>
          <w:bCs/>
          <w:lang w:val="sr-Cyrl-RS"/>
        </w:rPr>
      </w:pPr>
    </w:p>
    <w:p w:rsidR="00BC2D49" w:rsidRDefault="00BC2D49" w:rsidP="00BC2D49">
      <w:pPr>
        <w:jc w:val="both"/>
        <w:rPr>
          <w:b/>
          <w:bCs/>
          <w:i/>
          <w:iCs/>
          <w:u w:val="single"/>
          <w:lang w:val="sr-Cyrl-RS"/>
        </w:rPr>
      </w:pPr>
      <w:r>
        <w:rPr>
          <w:b/>
          <w:bCs/>
          <w:i/>
          <w:iCs/>
          <w:u w:val="single"/>
          <w:lang w:val="sr-Cyrl-RS"/>
        </w:rPr>
        <w:t>Констатовано је:</w:t>
      </w:r>
    </w:p>
    <w:p w:rsidR="00BC2D49" w:rsidRDefault="00BC2D49" w:rsidP="00BC2D49">
      <w:pPr>
        <w:ind w:firstLine="567"/>
        <w:jc w:val="both"/>
        <w:rPr>
          <w:lang w:val="sr-Cyrl-CS"/>
        </w:rPr>
      </w:pPr>
      <w:r>
        <w:rPr>
          <w:lang w:val="sr-Cyrl-RS"/>
        </w:rPr>
        <w:t>Скупштина општине Владичин Хан је одлукама прописала начин обављања, као и општа и посебна права и обавезе вршилаца и корисника услуга на својој територији за следеће комуналне делатности:</w:t>
      </w:r>
      <w:r>
        <w:rPr>
          <w:b/>
          <w:bCs/>
          <w:lang w:val="sr-Cyrl-RS"/>
        </w:rPr>
        <w:t xml:space="preserve"> снабдевање водом за пиће, </w:t>
      </w:r>
      <w:r>
        <w:rPr>
          <w:b/>
          <w:bCs/>
          <w:lang w:val="sr-Cyrl-CS"/>
        </w:rPr>
        <w:t xml:space="preserve">пречишћавање и одвођење атмосферских и отпадних вода, градски и приградски превоз путника, </w:t>
      </w:r>
      <w:r>
        <w:rPr>
          <w:lang w:val="sr-Cyrl-CS"/>
        </w:rPr>
        <w:t>које су у складу са Законом о комуналним делатностима.</w:t>
      </w:r>
    </w:p>
    <w:p w:rsidR="00BC2D49" w:rsidRDefault="00BC2D49" w:rsidP="00BC2D49">
      <w:pPr>
        <w:ind w:firstLine="567"/>
        <w:jc w:val="both"/>
        <w:rPr>
          <w:lang w:val="sr-Cyrl-RS"/>
        </w:rPr>
      </w:pPr>
    </w:p>
    <w:p w:rsidR="00BC2D49" w:rsidRDefault="00BC2D49" w:rsidP="00BC2D49">
      <w:pPr>
        <w:ind w:firstLine="567"/>
        <w:jc w:val="both"/>
        <w:rPr>
          <w:lang w:val="sr-Cyrl-CS"/>
        </w:rPr>
      </w:pPr>
      <w:r>
        <w:rPr>
          <w:lang w:val="sr-Cyrl-RS"/>
        </w:rPr>
        <w:t>Општина Владичин Хан није ускладила општа акта која дефинишу комуналне делатности</w:t>
      </w:r>
      <w:r>
        <w:rPr>
          <w:lang w:val="sr-Cyrl-CS"/>
        </w:rPr>
        <w:t xml:space="preserve">: </w:t>
      </w:r>
      <w:r>
        <w:rPr>
          <w:b/>
          <w:bCs/>
          <w:lang w:val="sr-Cyrl-RS"/>
        </w:rPr>
        <w:t>у</w:t>
      </w:r>
      <w:r>
        <w:rPr>
          <w:b/>
          <w:bCs/>
          <w:lang w:val="sr-Cyrl-CS"/>
        </w:rPr>
        <w:t xml:space="preserve">прављање гробљима </w:t>
      </w:r>
      <w:r>
        <w:rPr>
          <w:b/>
          <w:bCs/>
          <w:lang w:val="sr-Cyrl-RS"/>
        </w:rPr>
        <w:t>и сахрањивање,</w:t>
      </w:r>
      <w:r>
        <w:rPr>
          <w:lang w:val="sr-Cyrl-RS"/>
        </w:rPr>
        <w:t xml:space="preserve"> </w:t>
      </w:r>
      <w:r>
        <w:rPr>
          <w:b/>
          <w:bCs/>
          <w:lang w:val="sr-Cyrl-CS"/>
        </w:rPr>
        <w:t>одржавање улица и путева, одржавање чистоће на површинама јавне намене</w:t>
      </w:r>
      <w:r>
        <w:rPr>
          <w:lang w:val="sr-Cyrl-CS"/>
        </w:rPr>
        <w:t xml:space="preserve">, </w:t>
      </w:r>
      <w:r>
        <w:rPr>
          <w:b/>
          <w:bCs/>
          <w:lang w:val="sr-Cyrl-CS"/>
        </w:rPr>
        <w:t xml:space="preserve">одржавање јавних зелених површина и зоохигијена, </w:t>
      </w:r>
      <w:r>
        <w:rPr>
          <w:lang w:val="sr-Cyrl-RS"/>
        </w:rPr>
        <w:t>са Законом</w:t>
      </w:r>
      <w:r>
        <w:rPr>
          <w:lang w:val="sr-Cyrl-CS"/>
        </w:rPr>
        <w:t>.</w:t>
      </w:r>
    </w:p>
    <w:p w:rsidR="00B434D7" w:rsidRDefault="00B434D7" w:rsidP="00BC2D49">
      <w:pPr>
        <w:ind w:firstLine="567"/>
        <w:jc w:val="both"/>
        <w:rPr>
          <w:lang w:val="sr-Cyrl-RS"/>
        </w:rPr>
      </w:pPr>
    </w:p>
    <w:p w:rsidR="00BC2D49" w:rsidRDefault="00BC2D49" w:rsidP="00BC2D49">
      <w:pPr>
        <w:ind w:firstLine="567"/>
        <w:jc w:val="both"/>
        <w:rPr>
          <w:lang w:val="sr-Cyrl-CS"/>
        </w:rPr>
      </w:pPr>
      <w:r>
        <w:rPr>
          <w:lang w:val="sr-Cyrl-RS"/>
        </w:rPr>
        <w:t>Комунална делатност п</w:t>
      </w:r>
      <w:r>
        <w:rPr>
          <w:b/>
          <w:bCs/>
          <w:lang w:val="sr-Cyrl-CS"/>
        </w:rPr>
        <w:t xml:space="preserve">роизводња, дистрибуција и снабдевање топлотном енергијом и управљање јавним паркиралиштима </w:t>
      </w:r>
      <w:r>
        <w:rPr>
          <w:lang w:val="sr-Cyrl-CS"/>
        </w:rPr>
        <w:t>се не обавља, док се комуналне</w:t>
      </w:r>
      <w:r>
        <w:rPr>
          <w:b/>
          <w:bCs/>
          <w:lang w:val="sr-Cyrl-CS"/>
        </w:rPr>
        <w:t xml:space="preserve"> </w:t>
      </w:r>
      <w:r>
        <w:rPr>
          <w:lang w:val="sr-Cyrl-CS"/>
        </w:rPr>
        <w:t>делатности управљање комуналним отпадом, погребна делатност, обезбеђивање јавног осветљења, управљање пијацама и димничарске услуге обављају на територији општине Владичин Хан, али за њих</w:t>
      </w:r>
      <w:r>
        <w:rPr>
          <w:lang w:val="sr-Cyrl-RS"/>
        </w:rPr>
        <w:t xml:space="preserve"> Скупштина општине Владичин Хан  није донела одлуке,</w:t>
      </w:r>
      <w:r>
        <w:rPr>
          <w:b/>
          <w:bCs/>
          <w:lang w:val="sr-Cyrl-RS"/>
        </w:rPr>
        <w:t xml:space="preserve"> </w:t>
      </w:r>
      <w:r>
        <w:rPr>
          <w:lang w:val="sr-Cyrl-CS"/>
        </w:rPr>
        <w:t>што је у супротности  са чланом 13. Закона о комуналним делатностима.</w:t>
      </w:r>
    </w:p>
    <w:p w:rsidR="00B434D7" w:rsidRDefault="00B434D7" w:rsidP="00BC2D49">
      <w:pPr>
        <w:ind w:firstLine="567"/>
        <w:jc w:val="both"/>
        <w:rPr>
          <w:lang w:val="sr-Cyrl-CS"/>
        </w:rPr>
      </w:pPr>
    </w:p>
    <w:p w:rsidR="00BC2D49" w:rsidRDefault="00BC2D49" w:rsidP="00BC2D49">
      <w:pPr>
        <w:ind w:firstLine="567"/>
        <w:jc w:val="both"/>
        <w:rPr>
          <w:b/>
          <w:bCs/>
          <w:lang w:val="sr-Cyrl-RS"/>
        </w:rPr>
      </w:pPr>
      <w:r>
        <w:rPr>
          <w:lang w:val="ru-RU"/>
        </w:rPr>
        <w:t xml:space="preserve">Инспектор је изрекао меру за  отклањање незаконитости у складу са овлашћењима из Закона о инспекцијском надзору и </w:t>
      </w:r>
      <w:r>
        <w:rPr>
          <w:lang w:val="sr-Cyrl-RS"/>
        </w:rPr>
        <w:t>Закона о комуналним делатностима</w:t>
      </w:r>
      <w:r>
        <w:rPr>
          <w:b/>
          <w:bCs/>
          <w:lang w:val="sr-Cyrl-RS"/>
        </w:rPr>
        <w:t xml:space="preserve">. </w:t>
      </w:r>
    </w:p>
    <w:p w:rsidR="00B434D7" w:rsidRDefault="00B434D7" w:rsidP="00BC2D49">
      <w:pPr>
        <w:ind w:firstLine="567"/>
        <w:jc w:val="both"/>
        <w:rPr>
          <w:lang w:val="sr-Cyrl-RS"/>
        </w:rPr>
      </w:pPr>
    </w:p>
    <w:p w:rsidR="00BC2D49" w:rsidRDefault="00BC2D49" w:rsidP="00BC2D49">
      <w:pPr>
        <w:jc w:val="both"/>
        <w:rPr>
          <w:b/>
          <w:bCs/>
          <w:lang w:val="sr-Cyrl-RS"/>
        </w:rPr>
      </w:pPr>
      <w:r>
        <w:rPr>
          <w:lang w:val="sr-Cyrl-RS"/>
        </w:rPr>
        <w:t>            Што се тиче контроле примене</w:t>
      </w:r>
      <w:r>
        <w:rPr>
          <w:lang w:val="sr-Cyrl-CS"/>
        </w:rPr>
        <w:t xml:space="preserve"> Закона о становању и одржавању зграда у општини Владичин Хан</w:t>
      </w:r>
      <w:r w:rsidR="003A79CF">
        <w:rPr>
          <w:lang w:val="sr-Cyrl-CS"/>
        </w:rPr>
        <w:t>,</w:t>
      </w:r>
      <w:r>
        <w:rPr>
          <w:lang w:val="sr-Cyrl-CS"/>
        </w:rPr>
        <w:t xml:space="preserve"> </w:t>
      </w:r>
      <w:r w:rsidR="003A79CF">
        <w:rPr>
          <w:lang w:val="sr-Cyrl-CS"/>
        </w:rPr>
        <w:t>и</w:t>
      </w:r>
      <w:r>
        <w:rPr>
          <w:lang w:val="sr-Cyrl-CS"/>
        </w:rPr>
        <w:t>нспекцијски надзор је извршен на основу члана 1</w:t>
      </w:r>
      <w:r>
        <w:t>8</w:t>
      </w:r>
      <w:r>
        <w:rPr>
          <w:lang w:val="sr-Cyrl-RS"/>
        </w:rPr>
        <w:t>, 138</w:t>
      </w:r>
      <w:r>
        <w:t>, 61, 62, 76,</w:t>
      </w:r>
      <w:r>
        <w:rPr>
          <w:lang w:val="sr-Cyrl-RS"/>
        </w:rPr>
        <w:t xml:space="preserve"> члан </w:t>
      </w:r>
      <w:r>
        <w:t>108</w:t>
      </w:r>
      <w:r>
        <w:rPr>
          <w:lang w:val="sr-Cyrl-RS"/>
        </w:rPr>
        <w:t>. став 1.</w:t>
      </w:r>
      <w:r>
        <w:t>,</w:t>
      </w:r>
      <w:r>
        <w:rPr>
          <w:lang w:val="sr-Cyrl-RS"/>
        </w:rPr>
        <w:t xml:space="preserve"> члан </w:t>
      </w:r>
      <w:r>
        <w:t> 109</w:t>
      </w:r>
      <w:r>
        <w:rPr>
          <w:lang w:val="sr-Cyrl-RS"/>
        </w:rPr>
        <w:t>. став 1 и 2.</w:t>
      </w:r>
      <w:r>
        <w:t>,</w:t>
      </w:r>
      <w:r>
        <w:rPr>
          <w:lang w:val="sr-Cyrl-RS"/>
        </w:rPr>
        <w:t>члан 1</w:t>
      </w:r>
      <w:r>
        <w:t>15</w:t>
      </w:r>
      <w:r>
        <w:rPr>
          <w:lang w:val="sr-Cyrl-RS"/>
        </w:rPr>
        <w:t xml:space="preserve">. став 1. </w:t>
      </w:r>
      <w:r>
        <w:rPr>
          <w:lang w:val="sr-Cyrl-CS"/>
        </w:rPr>
        <w:t>поменутог закона и Закона о инспекцијском надзору, к</w:t>
      </w:r>
      <w:r>
        <w:rPr>
          <w:lang w:val="sr-Cyrl-RS"/>
        </w:rPr>
        <w:t xml:space="preserve">од надзираног субјекта је у току инспекцијског надзора процењен </w:t>
      </w:r>
      <w:r>
        <w:rPr>
          <w:b/>
          <w:bCs/>
          <w:lang w:val="sr-Cyrl-RS"/>
        </w:rPr>
        <w:t>критичан ризик.</w:t>
      </w:r>
    </w:p>
    <w:p w:rsidR="0028080D" w:rsidRDefault="0028080D" w:rsidP="00BC2D49">
      <w:pPr>
        <w:jc w:val="both"/>
        <w:rPr>
          <w:b/>
          <w:bCs/>
          <w:lang w:val="sr-Cyrl-RS"/>
        </w:rPr>
      </w:pPr>
    </w:p>
    <w:p w:rsidR="0028080D" w:rsidRDefault="0028080D" w:rsidP="00BC2D49">
      <w:pPr>
        <w:jc w:val="both"/>
        <w:rPr>
          <w:lang w:val="sr-Cyrl-RS"/>
        </w:rPr>
      </w:pPr>
    </w:p>
    <w:p w:rsidR="00BC2D49" w:rsidRDefault="00BC2D49" w:rsidP="00BC2D49">
      <w:pPr>
        <w:jc w:val="both"/>
        <w:rPr>
          <w:b/>
          <w:bCs/>
          <w:i/>
          <w:iCs/>
          <w:u w:val="single"/>
          <w:lang w:val="sr-Cyrl-CS"/>
        </w:rPr>
      </w:pPr>
      <w:r>
        <w:rPr>
          <w:lang w:val="sr-Cyrl-CS"/>
        </w:rPr>
        <w:t xml:space="preserve">      </w:t>
      </w:r>
      <w:r>
        <w:rPr>
          <w:b/>
          <w:bCs/>
          <w:i/>
          <w:iCs/>
          <w:u w:val="single"/>
          <w:lang w:val="sr-Cyrl-CS"/>
        </w:rPr>
        <w:t>Констатовано је:</w:t>
      </w:r>
    </w:p>
    <w:p w:rsidR="00BC2D49" w:rsidRDefault="00BC2D49" w:rsidP="00BC2D49">
      <w:pPr>
        <w:pStyle w:val="ListParagraph"/>
        <w:numPr>
          <w:ilvl w:val="0"/>
          <w:numId w:val="4"/>
        </w:numPr>
        <w:spacing w:after="0" w:line="240" w:lineRule="auto"/>
        <w:jc w:val="both"/>
        <w:rPr>
          <w:rFonts w:ascii="Times New Roman" w:hAnsi="Times New Roman" w:cs="Times New Roman"/>
          <w:sz w:val="24"/>
          <w:szCs w:val="24"/>
          <w:lang w:val="sr-Cyrl-CS"/>
        </w:rPr>
      </w:pPr>
      <w:r>
        <w:rPr>
          <w:rFonts w:ascii="Times New Roman" w:hAnsi="Times New Roman" w:cs="Times New Roman"/>
          <w:b/>
          <w:bCs/>
          <w:sz w:val="24"/>
          <w:szCs w:val="24"/>
          <w:lang w:val="sr-Cyrl-RS"/>
        </w:rPr>
        <w:t xml:space="preserve">Регистар стамбених заједница, </w:t>
      </w:r>
      <w:r>
        <w:rPr>
          <w:rFonts w:ascii="Times New Roman" w:hAnsi="Times New Roman" w:cs="Times New Roman"/>
          <w:sz w:val="24"/>
          <w:szCs w:val="24"/>
          <w:lang w:val="sr-Cyrl-RS"/>
        </w:rPr>
        <w:t>у</w:t>
      </w:r>
      <w:r>
        <w:rPr>
          <w:rFonts w:ascii="Times New Roman" w:hAnsi="Times New Roman" w:cs="Times New Roman"/>
          <w:sz w:val="24"/>
          <w:szCs w:val="24"/>
          <w:lang w:val="sr-Cyrl-CS"/>
        </w:rPr>
        <w:t xml:space="preserve"> јединици локалне самоуправе се води Регистар стамбених заједница и организује рад Регистра према својој територијалној надлежности у складу са својим овлашћењима.</w:t>
      </w:r>
    </w:p>
    <w:p w:rsidR="00BC2D49" w:rsidRDefault="00BC2D49" w:rsidP="00BC2D49">
      <w:pPr>
        <w:pStyle w:val="ListParagraph"/>
        <w:numPr>
          <w:ilvl w:val="0"/>
          <w:numId w:val="4"/>
        </w:numPr>
        <w:spacing w:after="0" w:line="240" w:lineRule="auto"/>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Преузимање послова одржавање зграда</w:t>
      </w:r>
      <w:r w:rsidR="003A79CF">
        <w:rPr>
          <w:rFonts w:ascii="Times New Roman" w:hAnsi="Times New Roman" w:cs="Times New Roman"/>
          <w:b/>
          <w:bCs/>
          <w:sz w:val="24"/>
          <w:szCs w:val="24"/>
          <w:lang w:val="sr-Cyrl-RS"/>
        </w:rPr>
        <w:t xml:space="preserve"> </w:t>
      </w:r>
      <w:r>
        <w:rPr>
          <w:rFonts w:ascii="Times New Roman" w:hAnsi="Times New Roman" w:cs="Times New Roman"/>
          <w:b/>
          <w:bCs/>
          <w:sz w:val="24"/>
          <w:szCs w:val="24"/>
          <w:lang w:val="sr-Cyrl-RS"/>
        </w:rPr>
        <w:t>и унапређења својства зграде ради остварења јавног интереса,</w:t>
      </w:r>
      <w:r>
        <w:rPr>
          <w:rFonts w:ascii="Times New Roman" w:hAnsi="Times New Roman" w:cs="Times New Roman"/>
          <w:sz w:val="24"/>
          <w:szCs w:val="24"/>
          <w:lang w:val="sr-Cyrl-CS"/>
        </w:rPr>
        <w:t xml:space="preserve"> општина Владичин Хан је донела Одлуку о утврђивању минималног износа издвајања за текуће и инвенстиционо одржавање заједничких делова зграде и минималног износа накнаде за рад принудно постављеног професионалног управника на територији општине Владичин Хан. </w:t>
      </w:r>
      <w:r>
        <w:rPr>
          <w:rFonts w:ascii="Times New Roman" w:hAnsi="Times New Roman" w:cs="Times New Roman"/>
          <w:sz w:val="24"/>
          <w:szCs w:val="24"/>
          <w:lang w:val="sr-Cyrl-RS"/>
        </w:rPr>
        <w:t xml:space="preserve">Општина Владичин Хан није преузела послове одржавања зграда, такође </w:t>
      </w:r>
      <w:r>
        <w:rPr>
          <w:rFonts w:ascii="Times New Roman" w:hAnsi="Times New Roman" w:cs="Times New Roman"/>
          <w:sz w:val="24"/>
          <w:szCs w:val="24"/>
          <w:lang w:val="sr-Cyrl-RS"/>
        </w:rPr>
        <w:lastRenderedPageBreak/>
        <w:t>није  прописала одлуку, којом се спречава настанак штетних последица по живот и здравље људи, животну средину, привреду или имовину веће вредности, утврдила урбанистичке зоне или блокове за које би прописала обавезу извршења одређених активности у одржавању зграде, односно обавезно инвестиционо одржавање и унапређење својстава зграда, на основу члана 15 овог Закона. Такође, општина Владичин Хан није одлуком,</w:t>
      </w:r>
      <w:r>
        <w:rPr>
          <w:rFonts w:ascii="Times New Roman" w:hAnsi="Times New Roman" w:cs="Times New Roman"/>
          <w:color w:val="000000"/>
          <w:sz w:val="24"/>
          <w:szCs w:val="24"/>
          <w:lang w:val="sr-Cyrl-CS"/>
        </w:rPr>
        <w:t xml:space="preserve"> прописала обавезу одржавања спољног изгледа зграде (фасаде) и забрану промене спољног изгледа (забрана постављања клима-уређаја на видљивом делу зграде и сл.), уз прописивање различитих степена обавезности одржавања спољног изгледа зграде, у зависности од урбанистичке зоне или блока у ком се зграда налази, није </w:t>
      </w:r>
      <w:r>
        <w:rPr>
          <w:rFonts w:ascii="Times New Roman" w:hAnsi="Times New Roman" w:cs="Times New Roman"/>
          <w:sz w:val="24"/>
          <w:szCs w:val="24"/>
          <w:lang w:val="sr-Cyrl-CS"/>
        </w:rPr>
        <w:t>предвидела бесповратно суфинансирање активности на инвестиционом одржавању и унапређењу својстава зграде, односно обезбеђивање средстава у буџету за учешће у пројектима финансирања ових активности. Такође</w:t>
      </w:r>
      <w:r w:rsidR="003A79CF">
        <w:rPr>
          <w:rFonts w:ascii="Times New Roman" w:hAnsi="Times New Roman" w:cs="Times New Roman"/>
          <w:sz w:val="24"/>
          <w:szCs w:val="24"/>
          <w:lang w:val="sr-Cyrl-CS"/>
        </w:rPr>
        <w:t>,</w:t>
      </w:r>
      <w:r>
        <w:rPr>
          <w:rFonts w:ascii="Times New Roman" w:hAnsi="Times New Roman" w:cs="Times New Roman"/>
          <w:sz w:val="24"/>
          <w:szCs w:val="24"/>
          <w:lang w:val="sr-Cyrl-CS"/>
        </w:rPr>
        <w:t xml:space="preserve"> општина Владичин Хан није донела одлуку којом је прописала поступак доделе средстава, проценат учешћа и услове под којима учествује у финансирању ових активности. </w:t>
      </w:r>
    </w:p>
    <w:p w:rsidR="00BC2D49" w:rsidRDefault="00BC2D49" w:rsidP="00BC2D49">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b/>
          <w:bCs/>
          <w:sz w:val="24"/>
          <w:szCs w:val="24"/>
          <w:lang w:val="sr-Cyrl-RS"/>
        </w:rPr>
        <w:t xml:space="preserve">Организацијом којој је поверено обављање послова од јавног интереса у области становања, </w:t>
      </w:r>
      <w:r>
        <w:rPr>
          <w:rFonts w:ascii="Times New Roman" w:hAnsi="Times New Roman" w:cs="Times New Roman"/>
          <w:sz w:val="24"/>
          <w:szCs w:val="24"/>
          <w:lang w:val="sr-Cyrl-RS"/>
        </w:rPr>
        <w:t xml:space="preserve">општина Владичин Хан </w:t>
      </w:r>
      <w:r>
        <w:rPr>
          <w:rFonts w:ascii="Times New Roman" w:hAnsi="Times New Roman" w:cs="Times New Roman"/>
          <w:sz w:val="24"/>
          <w:szCs w:val="24"/>
          <w:lang w:val="sr-Cyrl-CS"/>
        </w:rPr>
        <w:t xml:space="preserve">није </w:t>
      </w:r>
      <w:r>
        <w:rPr>
          <w:rFonts w:ascii="Times New Roman" w:hAnsi="Times New Roman" w:cs="Times New Roman"/>
          <w:sz w:val="24"/>
          <w:szCs w:val="24"/>
          <w:lang w:val="sr-Cyrl-RS"/>
        </w:rPr>
        <w:t>основала правно лице за обављање послова од јавног интереса у области становања.</w:t>
      </w:r>
    </w:p>
    <w:p w:rsidR="00BC2D49" w:rsidRDefault="00BC2D49" w:rsidP="00BC2D49">
      <w:pPr>
        <w:pStyle w:val="NoSpacing"/>
        <w:numPr>
          <w:ilvl w:val="0"/>
          <w:numId w:val="4"/>
        </w:numPr>
        <w:jc w:val="both"/>
        <w:rPr>
          <w:rFonts w:ascii="Times New Roman" w:hAnsi="Times New Roman" w:cs="Times New Roman"/>
          <w:sz w:val="24"/>
          <w:szCs w:val="24"/>
          <w:lang w:val="sr-Cyrl-CS"/>
        </w:rPr>
      </w:pPr>
      <w:r>
        <w:rPr>
          <w:rFonts w:ascii="Times New Roman" w:hAnsi="Times New Roman" w:cs="Times New Roman"/>
          <w:b/>
          <w:bCs/>
          <w:sz w:val="24"/>
          <w:szCs w:val="24"/>
          <w:lang w:val="sr-Cyrl-RS"/>
        </w:rPr>
        <w:t xml:space="preserve">Кућни ред, </w:t>
      </w:r>
      <w:r>
        <w:rPr>
          <w:rFonts w:ascii="Times New Roman" w:hAnsi="Times New Roman" w:cs="Times New Roman"/>
          <w:sz w:val="24"/>
          <w:szCs w:val="24"/>
          <w:lang w:val="sr-Cyrl-CS"/>
        </w:rPr>
        <w:t xml:space="preserve">Одлуком о општим правилима кућног реда у стамбеним и стамбено пословним зградама на територији општине Владичин Хан, прописана су </w:t>
      </w:r>
      <w:r>
        <w:rPr>
          <w:rFonts w:ascii="Times New Roman" w:hAnsi="Times New Roman" w:cs="Times New Roman"/>
          <w:sz w:val="24"/>
          <w:szCs w:val="24"/>
          <w:lang w:val="sr-Cyrl-RS"/>
        </w:rPr>
        <w:t>општа правила кућног реда у стамбеним и стамбено-пословним зградама на територији општине Владичин Хан.</w:t>
      </w:r>
    </w:p>
    <w:p w:rsidR="00BC2D49" w:rsidRDefault="00BC2D49" w:rsidP="00BC2D49">
      <w:pPr>
        <w:pStyle w:val="ListParagraph"/>
        <w:numPr>
          <w:ilvl w:val="0"/>
          <w:numId w:val="4"/>
        </w:numPr>
        <w:spacing w:after="0" w:line="240" w:lineRule="auto"/>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Доношење одлуке о додели стамбене подршке,</w:t>
      </w:r>
      <w:r>
        <w:rPr>
          <w:rFonts w:ascii="Times New Roman" w:hAnsi="Times New Roman" w:cs="Times New Roman"/>
          <w:sz w:val="24"/>
          <w:szCs w:val="24"/>
          <w:lang w:val="sr-Cyrl-CS"/>
        </w:rPr>
        <w:t xml:space="preserve"> Општина Владичин Хан није донела одлуку о додели стамбене подршке,  на основу листе реда првенства</w:t>
      </w:r>
      <w:r w:rsidR="00B51047">
        <w:rPr>
          <w:rFonts w:ascii="Times New Roman" w:hAnsi="Times New Roman" w:cs="Times New Roman"/>
          <w:sz w:val="24"/>
          <w:szCs w:val="24"/>
          <w:lang w:val="sr-Cyrl-CS"/>
        </w:rPr>
        <w:t>.</w:t>
      </w:r>
      <w:r>
        <w:rPr>
          <w:rFonts w:ascii="Times New Roman" w:hAnsi="Times New Roman" w:cs="Times New Roman"/>
          <w:b/>
          <w:bCs/>
          <w:sz w:val="24"/>
          <w:szCs w:val="24"/>
          <w:lang w:val="sr-Cyrl-CS"/>
        </w:rPr>
        <w:t xml:space="preserve"> </w:t>
      </w:r>
    </w:p>
    <w:p w:rsidR="00BC2D49" w:rsidRDefault="00BC2D49" w:rsidP="00BC2D49">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b/>
          <w:bCs/>
          <w:sz w:val="24"/>
          <w:szCs w:val="24"/>
          <w:lang w:val="sr-Cyrl-RS"/>
        </w:rPr>
        <w:t xml:space="preserve">Непрофитна стамбена организација, </w:t>
      </w:r>
      <w:r>
        <w:rPr>
          <w:rFonts w:ascii="Times New Roman" w:hAnsi="Times New Roman" w:cs="Times New Roman"/>
          <w:sz w:val="24"/>
          <w:szCs w:val="24"/>
          <w:lang w:val="sr-Cyrl-RS"/>
        </w:rPr>
        <w:t>Општина Владичин Хан није основала непрофитну стамбену организацију</w:t>
      </w:r>
      <w:r>
        <w:rPr>
          <w:rFonts w:ascii="Times New Roman" w:hAnsi="Times New Roman" w:cs="Times New Roman"/>
          <w:sz w:val="24"/>
          <w:szCs w:val="24"/>
          <w:lang w:val="sr-Cyrl-CS"/>
        </w:rPr>
        <w:t xml:space="preserve"> (стамбену агенцију)</w:t>
      </w:r>
      <w:r>
        <w:rPr>
          <w:rFonts w:ascii="Times New Roman" w:hAnsi="Times New Roman" w:cs="Times New Roman"/>
          <w:sz w:val="24"/>
          <w:szCs w:val="24"/>
        </w:rPr>
        <w:t>,</w:t>
      </w:r>
      <w:r>
        <w:rPr>
          <w:rFonts w:ascii="Times New Roman" w:hAnsi="Times New Roman" w:cs="Times New Roman"/>
          <w:sz w:val="24"/>
          <w:szCs w:val="24"/>
          <w:lang w:val="sr-Cyrl-RS"/>
        </w:rPr>
        <w:t xml:space="preserve"> стамбену задругу </w:t>
      </w:r>
      <w:r>
        <w:rPr>
          <w:rFonts w:ascii="Times New Roman" w:hAnsi="Times New Roman" w:cs="Times New Roman"/>
          <w:sz w:val="24"/>
          <w:szCs w:val="24"/>
          <w:lang w:val="sr-Cyrl-CS"/>
        </w:rPr>
        <w:t>и друге, које се могу оснивати и организовати у складу са законом.  </w:t>
      </w:r>
    </w:p>
    <w:p w:rsidR="0028080D" w:rsidRPr="00B434D7" w:rsidRDefault="00BC2D49" w:rsidP="0028080D">
      <w:pPr>
        <w:pStyle w:val="ListParagraph"/>
        <w:numPr>
          <w:ilvl w:val="0"/>
          <w:numId w:val="4"/>
        </w:numPr>
        <w:spacing w:after="0" w:line="240" w:lineRule="auto"/>
        <w:jc w:val="both"/>
        <w:rPr>
          <w:b/>
          <w:bCs/>
          <w:color w:val="000000"/>
          <w:lang w:val="sr-Cyrl-RS"/>
        </w:rPr>
      </w:pPr>
      <w:r w:rsidRPr="0028080D">
        <w:rPr>
          <w:rFonts w:ascii="Times New Roman" w:hAnsi="Times New Roman" w:cs="Times New Roman"/>
          <w:b/>
          <w:bCs/>
          <w:sz w:val="24"/>
          <w:szCs w:val="24"/>
          <w:lang w:val="sr-Cyrl-RS"/>
        </w:rPr>
        <w:t xml:space="preserve">Локална стамбена стратегија, </w:t>
      </w:r>
      <w:r w:rsidRPr="0028080D">
        <w:rPr>
          <w:rFonts w:ascii="Times New Roman" w:hAnsi="Times New Roman" w:cs="Times New Roman"/>
          <w:sz w:val="24"/>
          <w:szCs w:val="24"/>
          <w:lang w:val="sr-Cyrl-CS"/>
        </w:rPr>
        <w:t>ради</w:t>
      </w:r>
      <w:r w:rsidRPr="0028080D">
        <w:rPr>
          <w:rFonts w:ascii="Times New Roman" w:hAnsi="Times New Roman" w:cs="Times New Roman"/>
          <w:b/>
          <w:bCs/>
          <w:sz w:val="24"/>
          <w:szCs w:val="24"/>
          <w:lang w:val="sr-Cyrl-CS"/>
        </w:rPr>
        <w:t xml:space="preserve"> </w:t>
      </w:r>
      <w:r w:rsidRPr="0028080D">
        <w:rPr>
          <w:rFonts w:ascii="Times New Roman" w:hAnsi="Times New Roman" w:cs="Times New Roman"/>
          <w:sz w:val="24"/>
          <w:szCs w:val="24"/>
          <w:lang w:val="sr-Cyrl-CS"/>
        </w:rPr>
        <w:t>остваривања јавног интереса у области становања и спровођење циљева и мера утврђених Стратегијом и Акционим планом, општина Владичин Хан није донела локалну стамбену стратегију и акциони план за њено спровођење.</w:t>
      </w:r>
      <w:r w:rsidRPr="0028080D">
        <w:rPr>
          <w:rFonts w:ascii="Times New Roman" w:hAnsi="Times New Roman" w:cs="Times New Roman"/>
          <w:sz w:val="24"/>
          <w:szCs w:val="24"/>
          <w:lang w:val="sr-Cyrl-RS"/>
        </w:rPr>
        <w:t xml:space="preserve"> </w:t>
      </w:r>
    </w:p>
    <w:p w:rsidR="0028080D" w:rsidRPr="0028080D" w:rsidRDefault="0028080D" w:rsidP="0028080D">
      <w:pPr>
        <w:jc w:val="both"/>
        <w:rPr>
          <w:b/>
          <w:bCs/>
          <w:color w:val="000000"/>
          <w:lang w:val="sr-Cyrl-RS"/>
        </w:rPr>
      </w:pPr>
    </w:p>
    <w:p w:rsidR="0028080D" w:rsidRDefault="0028080D" w:rsidP="00BC2D49">
      <w:pPr>
        <w:autoSpaceDE w:val="0"/>
        <w:autoSpaceDN w:val="0"/>
        <w:spacing w:after="200" w:line="276" w:lineRule="auto"/>
        <w:rPr>
          <w:b/>
          <w:bCs/>
          <w:color w:val="000000"/>
          <w:lang w:val="sr-Cyrl-RS"/>
        </w:rPr>
      </w:pPr>
    </w:p>
    <w:p w:rsidR="006942DD" w:rsidRDefault="006942DD" w:rsidP="00BC2D49">
      <w:pPr>
        <w:autoSpaceDE w:val="0"/>
        <w:autoSpaceDN w:val="0"/>
        <w:spacing w:after="200" w:line="276" w:lineRule="auto"/>
        <w:rPr>
          <w:b/>
          <w:bCs/>
          <w:color w:val="000000"/>
          <w:lang w:val="sr-Cyrl-RS"/>
        </w:rPr>
      </w:pPr>
    </w:p>
    <w:p w:rsidR="00BC2D49" w:rsidRDefault="00BC2D49" w:rsidP="00BC2D49">
      <w:pPr>
        <w:jc w:val="center"/>
        <w:rPr>
          <w:b/>
          <w:bCs/>
          <w:lang w:val="ru-RU"/>
        </w:rPr>
      </w:pPr>
      <w:r>
        <w:rPr>
          <w:b/>
          <w:bCs/>
          <w:lang w:val="ru-RU"/>
        </w:rPr>
        <w:t>6.- РЕПУБЛИЧКА ИНСПЕКЦИЈА ЗА ДРЖАВНЕ ПУТЕВЕ-</w:t>
      </w:r>
    </w:p>
    <w:p w:rsidR="00BC2D49" w:rsidRDefault="00BC2D49" w:rsidP="00BC2D49">
      <w:pPr>
        <w:rPr>
          <w:b/>
          <w:bCs/>
          <w:lang w:val="ru-RU"/>
        </w:rPr>
      </w:pPr>
    </w:p>
    <w:p w:rsidR="00BC2D49" w:rsidRPr="00F2434A" w:rsidRDefault="00F2434A" w:rsidP="00BC2D49">
      <w:pPr>
        <w:jc w:val="both"/>
        <w:rPr>
          <w:i/>
          <w:lang w:val="sr-Cyrl-RS"/>
        </w:rPr>
      </w:pPr>
      <w:r>
        <w:rPr>
          <w:lang w:val="sr-Cyrl-RS"/>
        </w:rPr>
        <w:t>Инспекција за државне путеве</w:t>
      </w:r>
      <w:r w:rsidR="00BC2D49">
        <w:rPr>
          <w:lang w:val="sr-Cyrl-RS"/>
        </w:rPr>
        <w:t xml:space="preserve"> извршила </w:t>
      </w:r>
      <w:r>
        <w:rPr>
          <w:lang w:val="sr-Cyrl-RS"/>
        </w:rPr>
        <w:t xml:space="preserve">је </w:t>
      </w:r>
      <w:r w:rsidR="00BC2D49" w:rsidRPr="00F2434A">
        <w:rPr>
          <w:b/>
          <w:lang w:val="sr-Cyrl-RS"/>
        </w:rPr>
        <w:t>6</w:t>
      </w:r>
      <w:r w:rsidRPr="00F2434A">
        <w:rPr>
          <w:b/>
          <w:lang w:val="sr-Cyrl-RS"/>
        </w:rPr>
        <w:t xml:space="preserve"> (шест)</w:t>
      </w:r>
      <w:r w:rsidR="00BC2D49">
        <w:rPr>
          <w:lang w:val="sr-Cyrl-RS"/>
        </w:rPr>
        <w:t xml:space="preserve"> </w:t>
      </w:r>
      <w:r w:rsidR="00BC2D49" w:rsidRPr="00F2434A">
        <w:rPr>
          <w:b/>
          <w:lang w:val="sr-Cyrl-RS"/>
        </w:rPr>
        <w:t>инспекцијских надзора</w:t>
      </w:r>
      <w:r w:rsidR="00BC2D49">
        <w:rPr>
          <w:lang w:val="sr-Cyrl-RS"/>
        </w:rPr>
        <w:t xml:space="preserve"> </w:t>
      </w:r>
      <w:r>
        <w:rPr>
          <w:lang w:val="sr-Cyrl-RS"/>
        </w:rPr>
        <w:t xml:space="preserve"> (</w:t>
      </w:r>
      <w:r w:rsidRPr="00F2434A">
        <w:rPr>
          <w:i/>
          <w:lang w:val="sr-Cyrl-RS"/>
        </w:rPr>
        <w:t xml:space="preserve">2 (два) </w:t>
      </w:r>
      <w:r w:rsidR="00BC2D49" w:rsidRPr="00F2434A">
        <w:rPr>
          <w:i/>
          <w:lang w:val="sr-Cyrl-RS"/>
        </w:rPr>
        <w:t xml:space="preserve">самостална  и </w:t>
      </w:r>
      <w:r w:rsidRPr="00F2434A">
        <w:rPr>
          <w:i/>
          <w:lang w:val="sr-Cyrl-RS"/>
        </w:rPr>
        <w:t>4 (</w:t>
      </w:r>
      <w:r w:rsidR="00BC2D49" w:rsidRPr="00F2434A">
        <w:rPr>
          <w:i/>
          <w:lang w:val="sr-Cyrl-RS"/>
        </w:rPr>
        <w:t>четири</w:t>
      </w:r>
      <w:r w:rsidRPr="00F2434A">
        <w:rPr>
          <w:i/>
          <w:lang w:val="sr-Cyrl-RS"/>
        </w:rPr>
        <w:t>)</w:t>
      </w:r>
      <w:r w:rsidR="00BC2D49" w:rsidRPr="00F2434A">
        <w:rPr>
          <w:i/>
          <w:lang w:val="sr-Cyrl-RS"/>
        </w:rPr>
        <w:t xml:space="preserve"> заједничких инспекцијских надзора.</w:t>
      </w:r>
    </w:p>
    <w:p w:rsidR="00B434D7" w:rsidRDefault="00B434D7" w:rsidP="00BC2D49">
      <w:pPr>
        <w:jc w:val="both"/>
        <w:rPr>
          <w:lang w:val="sr-Cyrl-RS"/>
        </w:rPr>
      </w:pPr>
    </w:p>
    <w:p w:rsidR="00BC2D49" w:rsidRDefault="00BC2D49" w:rsidP="00BC2D49">
      <w:pPr>
        <w:jc w:val="both"/>
        <w:rPr>
          <w:lang w:val="sr-Cyrl-RS"/>
        </w:rPr>
      </w:pPr>
      <w:r>
        <w:rPr>
          <w:lang w:val="sr-Cyrl-RS"/>
        </w:rPr>
        <w:t>  У самосталном инспекцијском надзору извршен је и</w:t>
      </w:r>
      <w:r>
        <w:t>нспекцијски преглед стања трупа пута</w:t>
      </w:r>
      <w:r>
        <w:rPr>
          <w:lang w:val="sr-Cyrl-RS"/>
        </w:rPr>
        <w:t xml:space="preserve"> и</w:t>
      </w:r>
      <w:r>
        <w:t xml:space="preserve"> коловоза</w:t>
      </w:r>
      <w:r>
        <w:rPr>
          <w:lang w:val="sr-Cyrl-RS"/>
        </w:rPr>
        <w:t>, стање вертикалне, хоризонталне саобраћајне сигнализације и опреме, као и услова одвијања саобраћаја и безбедности на путевима.</w:t>
      </w:r>
      <w:r w:rsidR="00F2434A">
        <w:rPr>
          <w:lang w:val="sr-Cyrl-RS"/>
        </w:rPr>
        <w:t xml:space="preserve"> И</w:t>
      </w:r>
      <w:r>
        <w:rPr>
          <w:lang w:val="sr-Cyrl-RS"/>
        </w:rPr>
        <w:t>нспекцијски надзори на држа</w:t>
      </w:r>
      <w:r w:rsidR="00F2434A">
        <w:rPr>
          <w:lang w:val="sr-Cyrl-RS"/>
        </w:rPr>
        <w:t xml:space="preserve">вним путевима </w:t>
      </w:r>
      <w:r w:rsidR="00F2434A" w:rsidRPr="00F2434A">
        <w:rPr>
          <w:b/>
          <w:lang w:val="sr-Cyrl-RS"/>
        </w:rPr>
        <w:t>бр.</w:t>
      </w:r>
      <w:r w:rsidRPr="00F2434A">
        <w:rPr>
          <w:b/>
          <w:lang w:val="sr-Cyrl-RS"/>
        </w:rPr>
        <w:t>2</w:t>
      </w:r>
      <w:r w:rsidR="00F2434A">
        <w:rPr>
          <w:b/>
          <w:lang w:val="sr-Cyrl-RS"/>
        </w:rPr>
        <w:t>32  Предејане-Црна Трава, бр.231 Црна Трава-Власина  и бр.</w:t>
      </w:r>
      <w:r w:rsidRPr="00F2434A">
        <w:rPr>
          <w:b/>
          <w:lang w:val="sr-Cyrl-RS"/>
        </w:rPr>
        <w:t>40  Власина- Владичин Хан.</w:t>
      </w:r>
      <w:r w:rsidR="00F2434A">
        <w:rPr>
          <w:lang w:val="sr-Cyrl-RS"/>
        </w:rPr>
        <w:t xml:space="preserve"> Инспекцијски надзор</w:t>
      </w:r>
      <w:r>
        <w:rPr>
          <w:lang w:val="sr-Cyrl-RS"/>
        </w:rPr>
        <w:t xml:space="preserve"> </w:t>
      </w:r>
      <w:r w:rsidR="00F2434A">
        <w:rPr>
          <w:lang w:val="sr-Cyrl-RS"/>
        </w:rPr>
        <w:t xml:space="preserve">је </w:t>
      </w:r>
      <w:r>
        <w:rPr>
          <w:lang w:val="sr-Cyrl-RS"/>
        </w:rPr>
        <w:t xml:space="preserve">извршен у присуству представника надзорне службе управљача пута и извођача радова на редовном одржавању </w:t>
      </w:r>
    </w:p>
    <w:p w:rsidR="00BC2D49" w:rsidRDefault="00BC2D49" w:rsidP="00BC2D49">
      <w:pPr>
        <w:spacing w:after="160" w:line="252" w:lineRule="auto"/>
        <w:jc w:val="both"/>
        <w:rPr>
          <w:lang w:val="sr-Cyrl-RS"/>
        </w:rPr>
      </w:pPr>
      <w:r>
        <w:rPr>
          <w:lang w:val="sr-Cyrl-RS"/>
        </w:rPr>
        <w:lastRenderedPageBreak/>
        <w:t xml:space="preserve">На </w:t>
      </w:r>
      <w:r w:rsidR="00F2434A">
        <w:rPr>
          <w:lang w:val="sr-Cyrl-RS"/>
        </w:rPr>
        <w:t xml:space="preserve">наведеним путним правцима </w:t>
      </w:r>
      <w:r>
        <w:rPr>
          <w:lang w:val="sr-Cyrl-RS"/>
        </w:rPr>
        <w:t xml:space="preserve"> констатовани </w:t>
      </w:r>
      <w:r w:rsidR="00F2434A">
        <w:rPr>
          <w:lang w:val="sr-Cyrl-RS"/>
        </w:rPr>
        <w:t xml:space="preserve">су </w:t>
      </w:r>
      <w:r>
        <w:rPr>
          <w:lang w:val="sr-Cyrl-RS"/>
        </w:rPr>
        <w:t>следећи надостаци:</w:t>
      </w:r>
    </w:p>
    <w:p w:rsidR="00BC2D49" w:rsidRPr="00163A90" w:rsidRDefault="00163A90" w:rsidP="00BC2D49">
      <w:pPr>
        <w:numPr>
          <w:ilvl w:val="0"/>
          <w:numId w:val="5"/>
        </w:numPr>
        <w:spacing w:line="252" w:lineRule="auto"/>
        <w:jc w:val="both"/>
        <w:rPr>
          <w:rFonts w:eastAsia="Times New Roman"/>
          <w:b/>
          <w:lang w:val="sr-Cyrl-RS"/>
        </w:rPr>
      </w:pPr>
      <w:r>
        <w:rPr>
          <w:rFonts w:eastAsia="Times New Roman"/>
          <w:b/>
        </w:rPr>
        <w:t>Д</w:t>
      </w:r>
      <w:r w:rsidR="00BC2D49" w:rsidRPr="00163A90">
        <w:rPr>
          <w:rFonts w:eastAsia="Times New Roman"/>
          <w:b/>
        </w:rPr>
        <w:t>ржавн</w:t>
      </w:r>
      <w:r w:rsidR="00BC2D49" w:rsidRPr="00163A90">
        <w:rPr>
          <w:rFonts w:eastAsia="Times New Roman"/>
          <w:b/>
          <w:lang w:val="sr-Cyrl-RS"/>
        </w:rPr>
        <w:t>и</w:t>
      </w:r>
      <w:r w:rsidR="00BC2D49" w:rsidRPr="00163A90">
        <w:rPr>
          <w:rFonts w:eastAsia="Times New Roman"/>
          <w:b/>
        </w:rPr>
        <w:t xml:space="preserve"> пут IIа реда бр. </w:t>
      </w:r>
      <w:r w:rsidR="00BC2D49" w:rsidRPr="00163A90">
        <w:rPr>
          <w:rFonts w:eastAsia="Times New Roman"/>
          <w:b/>
          <w:lang w:val="sr-Cyrl-RS"/>
        </w:rPr>
        <w:t>231</w:t>
      </w:r>
      <w:r w:rsidR="00BC2D49" w:rsidRPr="00163A90">
        <w:rPr>
          <w:rFonts w:eastAsia="Times New Roman"/>
          <w:b/>
        </w:rPr>
        <w:t xml:space="preserve">, деоница </w:t>
      </w:r>
      <w:r w:rsidR="00BC2D49" w:rsidRPr="00163A90">
        <w:rPr>
          <w:rFonts w:eastAsia="Times New Roman"/>
          <w:b/>
          <w:lang w:val="sr-Cyrl-RS"/>
        </w:rPr>
        <w:t>Црна Трава</w:t>
      </w:r>
      <w:r w:rsidR="00BC2D49" w:rsidRPr="00163A90">
        <w:rPr>
          <w:rFonts w:eastAsia="Times New Roman"/>
          <w:b/>
        </w:rPr>
        <w:t>-</w:t>
      </w:r>
      <w:r w:rsidR="00BC2D49" w:rsidRPr="00163A90">
        <w:rPr>
          <w:rFonts w:eastAsia="Times New Roman"/>
          <w:b/>
          <w:lang w:val="sr-Cyrl-RS"/>
        </w:rPr>
        <w:t>Власина Округлица-Промаја</w:t>
      </w:r>
      <w:r>
        <w:rPr>
          <w:rFonts w:eastAsia="Times New Roman"/>
          <w:b/>
          <w:lang w:val="sr-Cyrl-RS"/>
        </w:rPr>
        <w:t>:</w:t>
      </w:r>
    </w:p>
    <w:p w:rsidR="00BC2D49" w:rsidRDefault="00163A90" w:rsidP="00BC2D49">
      <w:pPr>
        <w:numPr>
          <w:ilvl w:val="0"/>
          <w:numId w:val="6"/>
        </w:numPr>
        <w:spacing w:line="252" w:lineRule="auto"/>
        <w:jc w:val="both"/>
        <w:rPr>
          <w:lang w:val="sr-Cyrl-RS"/>
        </w:rPr>
      </w:pPr>
      <w:r>
        <w:rPr>
          <w:lang w:val="sr-Cyrl-RS"/>
        </w:rPr>
        <w:t>У</w:t>
      </w:r>
      <w:r w:rsidR="00BC2D49">
        <w:rPr>
          <w:lang w:val="sr-Cyrl-RS"/>
        </w:rPr>
        <w:t xml:space="preserve"> делу проласка кроз Предејане ударне рупе, блато и ризла на коловозу, недостаци на вертикалној и хоризонталној сигнализацији, денивелисана банкина</w:t>
      </w:r>
      <w:r>
        <w:rPr>
          <w:lang w:val="sr-Cyrl-RS"/>
        </w:rPr>
        <w:t>;</w:t>
      </w:r>
    </w:p>
    <w:p w:rsidR="00BC2D49" w:rsidRDefault="00163A90" w:rsidP="00BC2D49">
      <w:pPr>
        <w:numPr>
          <w:ilvl w:val="0"/>
          <w:numId w:val="6"/>
        </w:numPr>
        <w:spacing w:line="252" w:lineRule="auto"/>
        <w:jc w:val="both"/>
        <w:rPr>
          <w:lang w:val="sr-Cyrl-RS"/>
        </w:rPr>
      </w:pPr>
      <w:r>
        <w:rPr>
          <w:lang w:val="sr-Cyrl-RS"/>
        </w:rPr>
        <w:t>В</w:t>
      </w:r>
      <w:r w:rsidR="00BC2D49">
        <w:rPr>
          <w:lang w:val="sr-Cyrl-RS"/>
        </w:rPr>
        <w:t>ише отцепљења насипа пута и брдске шкарпе на читавој деоници пута</w:t>
      </w:r>
      <w:r>
        <w:rPr>
          <w:lang w:val="sr-Cyrl-RS"/>
        </w:rPr>
        <w:t>;</w:t>
      </w:r>
    </w:p>
    <w:p w:rsidR="00BC2D49" w:rsidRDefault="00BC2D49" w:rsidP="00BC2D49">
      <w:pPr>
        <w:numPr>
          <w:ilvl w:val="0"/>
          <w:numId w:val="6"/>
        </w:numPr>
        <w:spacing w:line="252" w:lineRule="auto"/>
        <w:jc w:val="both"/>
        <w:rPr>
          <w:lang w:val="sr-Cyrl-RS"/>
        </w:rPr>
      </w:pPr>
      <w:r>
        <w:rPr>
          <w:lang w:val="sr-Cyrl-RS"/>
        </w:rPr>
        <w:t>На две локације са коловозном конструкцијом од виргенованог невезаног материјала је дошло до пролома конструкције и мешања тог материјала са материјалом из насипа</w:t>
      </w:r>
      <w:r w:rsidR="00163A90">
        <w:rPr>
          <w:lang w:val="sr-Cyrl-RS"/>
        </w:rPr>
        <w:t>;</w:t>
      </w:r>
    </w:p>
    <w:p w:rsidR="00BC2D49" w:rsidRDefault="00163A90" w:rsidP="00BC2D49">
      <w:pPr>
        <w:numPr>
          <w:ilvl w:val="0"/>
          <w:numId w:val="6"/>
        </w:numPr>
        <w:spacing w:line="252" w:lineRule="auto"/>
        <w:jc w:val="both"/>
        <w:rPr>
          <w:lang w:val="sr-Cyrl-RS"/>
        </w:rPr>
      </w:pPr>
      <w:r>
        <w:rPr>
          <w:lang w:val="sr-Cyrl-RS"/>
        </w:rPr>
        <w:t>На више цевастих пропуста не</w:t>
      </w:r>
      <w:r w:rsidR="00BC2D49">
        <w:rPr>
          <w:lang w:val="sr-Cyrl-RS"/>
        </w:rPr>
        <w:t>достаје излазна глава пропуста и постоје сужења пута која нису обележена сигнализацијом</w:t>
      </w:r>
      <w:r>
        <w:rPr>
          <w:lang w:val="sr-Cyrl-RS"/>
        </w:rPr>
        <w:t>;</w:t>
      </w:r>
    </w:p>
    <w:p w:rsidR="00BC2D49" w:rsidRDefault="00BC2D49" w:rsidP="00BC2D49">
      <w:pPr>
        <w:numPr>
          <w:ilvl w:val="0"/>
          <w:numId w:val="6"/>
        </w:numPr>
        <w:spacing w:line="252" w:lineRule="auto"/>
        <w:jc w:val="both"/>
        <w:rPr>
          <w:lang w:val="sr-Cyrl-RS"/>
        </w:rPr>
      </w:pPr>
      <w:r>
        <w:rPr>
          <w:lang w:val="sr-Cyrl-RS"/>
        </w:rPr>
        <w:t>На више локација у трупу пута и коловоза постоји пало дрвеће и гране које улазе у саобраћајни профил пута или су на брдским шкарпама и каналу</w:t>
      </w:r>
      <w:r w:rsidR="00163A90">
        <w:rPr>
          <w:lang w:val="sr-Cyrl-RS"/>
        </w:rPr>
        <w:t>;</w:t>
      </w:r>
    </w:p>
    <w:p w:rsidR="00BC2D49" w:rsidRDefault="00BC2D49" w:rsidP="00BC2D49">
      <w:pPr>
        <w:numPr>
          <w:ilvl w:val="0"/>
          <w:numId w:val="6"/>
        </w:numPr>
        <w:spacing w:line="252" w:lineRule="auto"/>
        <w:jc w:val="both"/>
        <w:rPr>
          <w:lang w:val="sr-Cyrl-RS"/>
        </w:rPr>
      </w:pPr>
      <w:r>
        <w:rPr>
          <w:lang w:val="sr-Cyrl-RS"/>
        </w:rPr>
        <w:t>На бројном локацијама постоје одрони и осулине у путном каналу</w:t>
      </w:r>
      <w:r w:rsidR="00163A90">
        <w:rPr>
          <w:lang w:val="sr-Cyrl-RS"/>
        </w:rPr>
        <w:t>.Такође, и у Црној Т</w:t>
      </w:r>
      <w:r>
        <w:rPr>
          <w:lang w:val="sr-Cyrl-RS"/>
        </w:rPr>
        <w:t>рави</w:t>
      </w:r>
      <w:r w:rsidR="00163A90">
        <w:rPr>
          <w:lang w:val="sr-Cyrl-RS"/>
        </w:rPr>
        <w:t>,</w:t>
      </w:r>
      <w:r>
        <w:rPr>
          <w:lang w:val="sr-Cyrl-RS"/>
        </w:rPr>
        <w:t xml:space="preserve"> на два места</w:t>
      </w:r>
      <w:r w:rsidR="00163A90">
        <w:rPr>
          <w:lang w:val="sr-Cyrl-RS"/>
        </w:rPr>
        <w:t xml:space="preserve"> </w:t>
      </w:r>
      <w:r>
        <w:rPr>
          <w:lang w:val="sr-Cyrl-RS"/>
        </w:rPr>
        <w:t>постоје одрони на делу коловоза који нису обележени</w:t>
      </w:r>
      <w:r w:rsidR="00163A90">
        <w:rPr>
          <w:lang w:val="sr-Cyrl-RS"/>
        </w:rPr>
        <w:t>;</w:t>
      </w:r>
    </w:p>
    <w:p w:rsidR="00163A90" w:rsidRDefault="00163A90" w:rsidP="00163A90">
      <w:pPr>
        <w:spacing w:line="252" w:lineRule="auto"/>
        <w:ind w:left="1440"/>
        <w:jc w:val="both"/>
        <w:rPr>
          <w:lang w:val="sr-Cyrl-RS"/>
        </w:rPr>
      </w:pPr>
    </w:p>
    <w:p w:rsidR="00BC2D49" w:rsidRDefault="00163A90" w:rsidP="00BC2D49">
      <w:pPr>
        <w:numPr>
          <w:ilvl w:val="0"/>
          <w:numId w:val="5"/>
        </w:numPr>
        <w:spacing w:line="252" w:lineRule="auto"/>
        <w:jc w:val="both"/>
        <w:rPr>
          <w:rFonts w:eastAsia="Times New Roman"/>
          <w:b/>
          <w:lang w:val="sr-Cyrl-RS"/>
        </w:rPr>
      </w:pPr>
      <w:r>
        <w:rPr>
          <w:rFonts w:eastAsia="Times New Roman"/>
          <w:b/>
        </w:rPr>
        <w:t>Д</w:t>
      </w:r>
      <w:r w:rsidR="00BC2D49" w:rsidRPr="00163A90">
        <w:rPr>
          <w:rFonts w:eastAsia="Times New Roman"/>
          <w:b/>
        </w:rPr>
        <w:t>ржавн</w:t>
      </w:r>
      <w:r w:rsidR="00BC2D49" w:rsidRPr="00163A90">
        <w:rPr>
          <w:rFonts w:eastAsia="Times New Roman"/>
          <w:b/>
          <w:lang w:val="sr-Cyrl-RS"/>
        </w:rPr>
        <w:t>и</w:t>
      </w:r>
      <w:r w:rsidR="00BC2D49" w:rsidRPr="00163A90">
        <w:rPr>
          <w:rFonts w:eastAsia="Times New Roman"/>
          <w:b/>
        </w:rPr>
        <w:t xml:space="preserve"> пут IIа реда бр. </w:t>
      </w:r>
      <w:r w:rsidR="00BC2D49" w:rsidRPr="00163A90">
        <w:rPr>
          <w:rFonts w:eastAsia="Times New Roman"/>
          <w:b/>
          <w:lang w:val="sr-Cyrl-RS"/>
        </w:rPr>
        <w:t>232</w:t>
      </w:r>
      <w:r w:rsidR="00BC2D49" w:rsidRPr="00163A90">
        <w:rPr>
          <w:rFonts w:eastAsia="Times New Roman"/>
          <w:b/>
        </w:rPr>
        <w:t xml:space="preserve">, деоница </w:t>
      </w:r>
      <w:r w:rsidR="00BC2D49" w:rsidRPr="00163A90">
        <w:rPr>
          <w:rFonts w:eastAsia="Times New Roman"/>
          <w:b/>
          <w:lang w:val="sr-Cyrl-RS"/>
        </w:rPr>
        <w:t>Предејане-Црна Трава</w:t>
      </w:r>
      <w:r>
        <w:rPr>
          <w:rFonts w:eastAsia="Times New Roman"/>
          <w:b/>
          <w:lang w:val="sr-Cyrl-RS"/>
        </w:rPr>
        <w:t>:</w:t>
      </w:r>
    </w:p>
    <w:p w:rsidR="00163A90" w:rsidRPr="00163A90" w:rsidRDefault="00163A90" w:rsidP="00163A90">
      <w:pPr>
        <w:spacing w:line="252" w:lineRule="auto"/>
        <w:ind w:left="720"/>
        <w:jc w:val="both"/>
        <w:rPr>
          <w:rFonts w:eastAsia="Times New Roman"/>
          <w:b/>
          <w:lang w:val="sr-Cyrl-RS"/>
        </w:rPr>
      </w:pPr>
    </w:p>
    <w:p w:rsidR="00BC2D49" w:rsidRDefault="00163A90" w:rsidP="00BC2D49">
      <w:pPr>
        <w:numPr>
          <w:ilvl w:val="0"/>
          <w:numId w:val="7"/>
        </w:numPr>
        <w:spacing w:line="252" w:lineRule="auto"/>
        <w:jc w:val="both"/>
        <w:rPr>
          <w:rFonts w:eastAsia="Times New Roman"/>
          <w:lang w:val="sr-Cyrl-RS"/>
        </w:rPr>
      </w:pPr>
      <w:r>
        <w:rPr>
          <w:rFonts w:eastAsia="Times New Roman"/>
          <w:lang w:val="sr-Cyrl-RS"/>
        </w:rPr>
        <w:t>У</w:t>
      </w:r>
      <w:r w:rsidR="00BC2D49">
        <w:rPr>
          <w:rFonts w:eastAsia="Times New Roman"/>
          <w:lang w:val="sr-Cyrl-RS"/>
        </w:rPr>
        <w:t xml:space="preserve"> делу проласка кроз Црну Траву има заостале ризле на коловозу, постоје недостаци на вертикалној и хоризонталној сигнализацији, денивелисана банкина, ригол запуњен</w:t>
      </w:r>
      <w:r>
        <w:rPr>
          <w:rFonts w:eastAsia="Times New Roman"/>
          <w:lang w:val="sr-Cyrl-RS"/>
        </w:rPr>
        <w:t>;</w:t>
      </w:r>
    </w:p>
    <w:p w:rsidR="00BC2D49" w:rsidRDefault="00BC2D49" w:rsidP="00BC2D49">
      <w:pPr>
        <w:numPr>
          <w:ilvl w:val="0"/>
          <w:numId w:val="7"/>
        </w:numPr>
        <w:jc w:val="both"/>
        <w:rPr>
          <w:rFonts w:eastAsia="Times New Roman"/>
          <w:lang w:val="sr-Cyrl-RS"/>
        </w:rPr>
      </w:pPr>
      <w:r>
        <w:rPr>
          <w:rFonts w:eastAsia="Times New Roman"/>
          <w:lang w:val="sr-Cyrl-RS"/>
        </w:rPr>
        <w:t>На више локација у трупу пута и коловоза постоји пало дрвеће и гране које улазе у саобраћајни профил пута или су на брдским шкарпама, каналу или риголу пута</w:t>
      </w:r>
      <w:r w:rsidR="00163A90">
        <w:rPr>
          <w:rFonts w:eastAsia="Times New Roman"/>
          <w:lang w:val="sr-Cyrl-RS"/>
        </w:rPr>
        <w:t>;</w:t>
      </w:r>
    </w:p>
    <w:p w:rsidR="00BC2D49" w:rsidRDefault="00BC2D49" w:rsidP="00BC2D49">
      <w:pPr>
        <w:numPr>
          <w:ilvl w:val="0"/>
          <w:numId w:val="7"/>
        </w:numPr>
        <w:jc w:val="both"/>
        <w:rPr>
          <w:rFonts w:eastAsia="Times New Roman"/>
          <w:lang w:val="sr-Cyrl-RS"/>
        </w:rPr>
      </w:pPr>
      <w:r>
        <w:rPr>
          <w:rFonts w:eastAsia="Times New Roman"/>
          <w:lang w:val="sr-Cyrl-RS"/>
        </w:rPr>
        <w:t>На читавој деоници пута има доста заостале ризле у ивичним тракама коловоза, на тротоарима и у риголима</w:t>
      </w:r>
      <w:r w:rsidR="00163A90">
        <w:rPr>
          <w:rFonts w:eastAsia="Times New Roman"/>
          <w:lang w:val="sr-Cyrl-RS"/>
        </w:rPr>
        <w:t>;</w:t>
      </w:r>
    </w:p>
    <w:p w:rsidR="00BC2D49" w:rsidRDefault="00BC2D49" w:rsidP="00BC2D49">
      <w:pPr>
        <w:numPr>
          <w:ilvl w:val="0"/>
          <w:numId w:val="7"/>
        </w:numPr>
        <w:jc w:val="both"/>
        <w:rPr>
          <w:rFonts w:eastAsia="Times New Roman"/>
          <w:lang w:val="sr-Cyrl-RS"/>
        </w:rPr>
      </w:pPr>
      <w:r>
        <w:rPr>
          <w:rFonts w:eastAsia="Times New Roman"/>
          <w:lang w:val="sr-Cyrl-RS"/>
        </w:rPr>
        <w:t>У делу проласка пута у насељу поред Власинског језера некомп</w:t>
      </w:r>
      <w:r w:rsidR="00163A90">
        <w:rPr>
          <w:rFonts w:eastAsia="Times New Roman"/>
          <w:lang w:val="sr-Cyrl-RS"/>
        </w:rPr>
        <w:t>летна саобраћајна сигнализација-</w:t>
      </w:r>
      <w:r>
        <w:rPr>
          <w:rFonts w:eastAsia="Times New Roman"/>
          <w:lang w:val="sr-Cyrl-RS"/>
        </w:rPr>
        <w:t xml:space="preserve"> нема никаквих ограничења брзине или ознаке за насеља</w:t>
      </w:r>
      <w:r w:rsidR="00163A90">
        <w:rPr>
          <w:rFonts w:eastAsia="Times New Roman"/>
          <w:lang w:val="sr-Cyrl-RS"/>
        </w:rPr>
        <w:t>;</w:t>
      </w:r>
    </w:p>
    <w:p w:rsidR="00BC2D49" w:rsidRDefault="00BC2D49" w:rsidP="00BC2D49">
      <w:pPr>
        <w:numPr>
          <w:ilvl w:val="0"/>
          <w:numId w:val="7"/>
        </w:numPr>
        <w:jc w:val="both"/>
        <w:rPr>
          <w:rFonts w:eastAsia="Times New Roman"/>
          <w:lang w:val="sr-Cyrl-RS"/>
        </w:rPr>
      </w:pPr>
      <w:r>
        <w:rPr>
          <w:rFonts w:eastAsia="Times New Roman"/>
          <w:lang w:val="sr-Cyrl-RS"/>
        </w:rPr>
        <w:t>На више локација не постоји потребна опрема за задржавање возила-одбојна ограда у делу проласка пута поред језера</w:t>
      </w:r>
      <w:r w:rsidR="00163A90">
        <w:rPr>
          <w:rFonts w:eastAsia="Times New Roman"/>
          <w:lang w:val="sr-Cyrl-RS"/>
        </w:rPr>
        <w:t>;</w:t>
      </w:r>
    </w:p>
    <w:p w:rsidR="00163A90" w:rsidRDefault="00163A90" w:rsidP="00163A90">
      <w:pPr>
        <w:ind w:left="720"/>
        <w:jc w:val="both"/>
        <w:rPr>
          <w:rFonts w:eastAsia="Times New Roman"/>
          <w:lang w:val="sr-Cyrl-RS"/>
        </w:rPr>
      </w:pPr>
    </w:p>
    <w:p w:rsidR="00BC2D49" w:rsidRDefault="00163A90" w:rsidP="00BC2D49">
      <w:pPr>
        <w:numPr>
          <w:ilvl w:val="0"/>
          <w:numId w:val="5"/>
        </w:numPr>
        <w:jc w:val="both"/>
        <w:rPr>
          <w:b/>
          <w:lang w:val="sr-Cyrl-RS"/>
        </w:rPr>
      </w:pPr>
      <w:r>
        <w:rPr>
          <w:b/>
        </w:rPr>
        <w:t>Д</w:t>
      </w:r>
      <w:r w:rsidR="00BC2D49" w:rsidRPr="00163A90">
        <w:rPr>
          <w:b/>
        </w:rPr>
        <w:t>ржавн</w:t>
      </w:r>
      <w:r>
        <w:rPr>
          <w:b/>
        </w:rPr>
        <w:t>и пут</w:t>
      </w:r>
      <w:r w:rsidR="00BC2D49" w:rsidRPr="00163A90">
        <w:rPr>
          <w:b/>
        </w:rPr>
        <w:t xml:space="preserve"> I</w:t>
      </w:r>
      <w:r w:rsidR="00BC2D49" w:rsidRPr="00163A90">
        <w:rPr>
          <w:b/>
          <w:lang w:val="sr-Cyrl-RS"/>
        </w:rPr>
        <w:t>б</w:t>
      </w:r>
      <w:r w:rsidR="00BC2D49" w:rsidRPr="00163A90">
        <w:rPr>
          <w:b/>
        </w:rPr>
        <w:t xml:space="preserve"> реда бр. </w:t>
      </w:r>
      <w:r w:rsidR="00BC2D49" w:rsidRPr="00163A90">
        <w:rPr>
          <w:b/>
          <w:lang w:val="sr-Cyrl-RS"/>
        </w:rPr>
        <w:t>40</w:t>
      </w:r>
      <w:r w:rsidR="00BC2D49" w:rsidRPr="00163A90">
        <w:rPr>
          <w:b/>
        </w:rPr>
        <w:t xml:space="preserve">, деоница </w:t>
      </w:r>
      <w:r>
        <w:rPr>
          <w:b/>
          <w:lang w:val="sr-Cyrl-RS"/>
        </w:rPr>
        <w:t>Владичин Хан-Сурдулица-Промаја:</w:t>
      </w:r>
    </w:p>
    <w:p w:rsidR="00163A90" w:rsidRPr="00163A90" w:rsidRDefault="00163A90" w:rsidP="00163A90">
      <w:pPr>
        <w:ind w:left="720"/>
        <w:jc w:val="both"/>
        <w:rPr>
          <w:b/>
          <w:lang w:val="sr-Cyrl-RS"/>
        </w:rPr>
      </w:pPr>
    </w:p>
    <w:p w:rsidR="00BC2D49" w:rsidRDefault="00163A90" w:rsidP="00BC2D49">
      <w:pPr>
        <w:numPr>
          <w:ilvl w:val="0"/>
          <w:numId w:val="8"/>
        </w:numPr>
        <w:jc w:val="both"/>
        <w:rPr>
          <w:lang w:val="sr-Cyrl-RS"/>
        </w:rPr>
      </w:pPr>
      <w:r>
        <w:rPr>
          <w:lang w:val="sr-Cyrl-RS"/>
        </w:rPr>
        <w:t>У</w:t>
      </w:r>
      <w:r w:rsidR="00BC2D49">
        <w:rPr>
          <w:lang w:val="sr-Cyrl-RS"/>
        </w:rPr>
        <w:t xml:space="preserve"> делу пута од места Промаја до Топлог Дола не постоји коректна саобраћа</w:t>
      </w:r>
      <w:r>
        <w:rPr>
          <w:lang w:val="sr-Cyrl-RS"/>
        </w:rPr>
        <w:t>јна сигнализација и опрема пута-</w:t>
      </w:r>
      <w:r w:rsidR="00BC2D49">
        <w:rPr>
          <w:lang w:val="sr-Cyrl-RS"/>
        </w:rPr>
        <w:t>на серпентинам</w:t>
      </w:r>
      <w:r>
        <w:rPr>
          <w:lang w:val="sr-Cyrl-RS"/>
        </w:rPr>
        <w:t>а</w:t>
      </w:r>
      <w:r w:rsidR="00BC2D49">
        <w:rPr>
          <w:lang w:val="sr-Cyrl-RS"/>
        </w:rPr>
        <w:t xml:space="preserve"> не</w:t>
      </w:r>
      <w:r>
        <w:rPr>
          <w:lang w:val="sr-Cyrl-RS"/>
        </w:rPr>
        <w:t xml:space="preserve">ма потребне одбојне ограде, </w:t>
      </w:r>
      <w:r w:rsidR="00BC2D49">
        <w:rPr>
          <w:lang w:val="sr-Cyrl-RS"/>
        </w:rPr>
        <w:t xml:space="preserve"> усмеривача праваца и на читавој деоници нема никакве вертикалне сигнализације. Такође, брдске шкарпе су без икакве заштите за одроне и осулине</w:t>
      </w:r>
      <w:r>
        <w:rPr>
          <w:lang w:val="sr-Cyrl-RS"/>
        </w:rPr>
        <w:t>;</w:t>
      </w:r>
    </w:p>
    <w:p w:rsidR="00BC2D49" w:rsidRDefault="00BC2D49" w:rsidP="00BC2D49">
      <w:pPr>
        <w:numPr>
          <w:ilvl w:val="0"/>
          <w:numId w:val="8"/>
        </w:numPr>
        <w:jc w:val="both"/>
        <w:rPr>
          <w:lang w:val="sr-Cyrl-RS"/>
        </w:rPr>
      </w:pPr>
      <w:r>
        <w:rPr>
          <w:lang w:val="sr-Cyrl-RS"/>
        </w:rPr>
        <w:t>У делу проласка пута кроз Ћирковицу, Сурдулицу, Затужање и Житорађе има заостале ризле на коловозу, на тротоарима, аутобуским стајалиштима и у риголима, а  постоје и недостаци на вертикалној и хоризонталној сигнализацији (избледела бела средња линија, избледели пешачки прелази, недостају бројни саобр</w:t>
      </w:r>
      <w:r w:rsidR="00163A90">
        <w:rPr>
          <w:lang w:val="sr-Cyrl-RS"/>
        </w:rPr>
        <w:t>аћајни знакови или су оштећени);</w:t>
      </w:r>
    </w:p>
    <w:p w:rsidR="00BC2D49" w:rsidRDefault="00163A90" w:rsidP="00BC2D49">
      <w:pPr>
        <w:numPr>
          <w:ilvl w:val="0"/>
          <w:numId w:val="8"/>
        </w:numPr>
        <w:jc w:val="both"/>
        <w:rPr>
          <w:lang w:val="sr-Cyrl-RS"/>
        </w:rPr>
      </w:pPr>
      <w:r>
        <w:rPr>
          <w:lang w:val="sr-Cyrl-RS"/>
        </w:rPr>
        <w:lastRenderedPageBreak/>
        <w:t>У делу прола</w:t>
      </w:r>
      <w:r w:rsidR="00BC2D49">
        <w:rPr>
          <w:lang w:val="sr-Cyrl-RS"/>
        </w:rPr>
        <w:t>ска кроз Ћирковицу, Сурдулицу, Затужање, Житорађе,</w:t>
      </w:r>
      <w:r>
        <w:rPr>
          <w:lang w:val="sr-Cyrl-RS"/>
        </w:rPr>
        <w:t xml:space="preserve"> </w:t>
      </w:r>
      <w:r w:rsidR="00BC2D49">
        <w:rPr>
          <w:lang w:val="sr-Cyrl-RS"/>
        </w:rPr>
        <w:t>Прекодолце, Владичин Хан постоје делимично оштећења коловозног застора: прслине, пукотине, ударне рупе, денивелације и деформације и лоше одводњавање колов</w:t>
      </w:r>
      <w:r w:rsidR="00284B8F">
        <w:rPr>
          <w:lang w:val="sr-Cyrl-RS"/>
        </w:rPr>
        <w:t>оза у делу проласка кроз насеља;</w:t>
      </w:r>
    </w:p>
    <w:p w:rsidR="00284B8F" w:rsidRDefault="00284B8F" w:rsidP="00284B8F">
      <w:pPr>
        <w:ind w:left="720"/>
        <w:jc w:val="both"/>
        <w:rPr>
          <w:lang w:val="sr-Cyrl-RS"/>
        </w:rPr>
      </w:pPr>
    </w:p>
    <w:p w:rsidR="00BC2D49" w:rsidRPr="005D362C" w:rsidRDefault="00BC2D49" w:rsidP="00BC2D49">
      <w:pPr>
        <w:jc w:val="both"/>
        <w:rPr>
          <w:u w:val="single"/>
          <w:lang w:val="sr-Cyrl-RS"/>
        </w:rPr>
      </w:pPr>
      <w:r w:rsidRPr="005D362C">
        <w:rPr>
          <w:u w:val="single"/>
          <w:lang w:val="sr-Cyrl-RS"/>
        </w:rPr>
        <w:t xml:space="preserve">У вези прегледа сачињен </w:t>
      </w:r>
      <w:r w:rsidR="007656F4" w:rsidRPr="005D362C">
        <w:rPr>
          <w:u w:val="single"/>
          <w:lang w:val="sr-Cyrl-RS"/>
        </w:rPr>
        <w:t xml:space="preserve">је </w:t>
      </w:r>
      <w:r w:rsidRPr="005D362C">
        <w:rPr>
          <w:u w:val="single"/>
          <w:lang w:val="sr-Cyrl-RS"/>
        </w:rPr>
        <w:t xml:space="preserve">записник и </w:t>
      </w:r>
      <w:r w:rsidR="007656F4" w:rsidRPr="005D362C">
        <w:rPr>
          <w:u w:val="single"/>
          <w:lang w:val="sr-Cyrl-RS"/>
        </w:rPr>
        <w:t>наложене су мере</w:t>
      </w:r>
      <w:r w:rsidRPr="005D362C">
        <w:rPr>
          <w:u w:val="single"/>
          <w:lang w:val="sr-Cyrl-RS"/>
        </w:rPr>
        <w:t xml:space="preserve"> за отклањање недостатака који битно угрожавају нормално и безбедно одвијање саобраћаја на државним путевима.</w:t>
      </w:r>
    </w:p>
    <w:p w:rsidR="00BC2D49" w:rsidRPr="005D362C" w:rsidRDefault="00BC2D49" w:rsidP="00BC2D49">
      <w:pPr>
        <w:rPr>
          <w:b/>
          <w:bCs/>
          <w:u w:val="single"/>
          <w:lang w:val="sr-Cyrl-CS"/>
        </w:rPr>
      </w:pPr>
    </w:p>
    <w:p w:rsidR="00BC2D49" w:rsidRDefault="00BC2D49" w:rsidP="00BC2D49">
      <w:pPr>
        <w:ind w:firstLine="720"/>
        <w:jc w:val="both"/>
        <w:rPr>
          <w:b/>
          <w:bCs/>
          <w:lang w:val="sr-Cyrl-RS"/>
        </w:rPr>
      </w:pPr>
      <w:r>
        <w:rPr>
          <w:b/>
          <w:bCs/>
          <w:lang w:val="sr-Cyrl-RS"/>
        </w:rPr>
        <w:t>И</w:t>
      </w:r>
      <w:r w:rsidR="00D80763">
        <w:rPr>
          <w:b/>
          <w:bCs/>
          <w:lang w:val="sr-Cyrl-RS"/>
        </w:rPr>
        <w:t xml:space="preserve">нспектори за државне путеве су у </w:t>
      </w:r>
      <w:r>
        <w:rPr>
          <w:b/>
          <w:bCs/>
          <w:lang w:val="sr-Cyrl-RS"/>
        </w:rPr>
        <w:t>заједничком инспекцијском надзору са републичком грађевинском инспекцијом ко</w:t>
      </w:r>
      <w:r w:rsidR="00D80763">
        <w:rPr>
          <w:b/>
          <w:bCs/>
          <w:lang w:val="sr-Cyrl-RS"/>
        </w:rPr>
        <w:t>н</w:t>
      </w:r>
      <w:r>
        <w:rPr>
          <w:b/>
          <w:bCs/>
          <w:lang w:val="sr-Cyrl-RS"/>
        </w:rPr>
        <w:t>статовали следеће:</w:t>
      </w:r>
    </w:p>
    <w:p w:rsidR="00D80763" w:rsidRDefault="00D80763" w:rsidP="00BC2D49">
      <w:pPr>
        <w:ind w:firstLine="720"/>
        <w:jc w:val="both"/>
        <w:rPr>
          <w:b/>
          <w:bCs/>
          <w:lang w:val="sr-Cyrl-RS"/>
        </w:rPr>
      </w:pPr>
    </w:p>
    <w:p w:rsidR="003771E2" w:rsidRDefault="00BC2D49" w:rsidP="00BC2D49">
      <w:pPr>
        <w:ind w:firstLine="720"/>
        <w:jc w:val="both"/>
        <w:rPr>
          <w:b/>
          <w:lang w:val="sr-Cyrl-RS"/>
        </w:rPr>
      </w:pPr>
      <w:r w:rsidRPr="003771E2">
        <w:rPr>
          <w:b/>
          <w:lang w:val="sr-Cyrl-RS"/>
        </w:rPr>
        <w:t>1. На градилишту ЛОТ2</w:t>
      </w:r>
      <w:r w:rsidRPr="003771E2">
        <w:rPr>
          <w:b/>
          <w:lang w:val="sr-Latn-RS"/>
        </w:rPr>
        <w:t xml:space="preserve">: </w:t>
      </w:r>
      <w:r w:rsidRPr="003771E2">
        <w:rPr>
          <w:b/>
          <w:lang w:val="sr-Cyrl-RS"/>
        </w:rPr>
        <w:t xml:space="preserve">Горње поље – тунел Предејане од </w:t>
      </w:r>
      <w:r w:rsidRPr="003771E2">
        <w:rPr>
          <w:b/>
          <w:lang w:val="sr-Latn-RS"/>
        </w:rPr>
        <w:t xml:space="preserve">km </w:t>
      </w:r>
      <w:r w:rsidRPr="003771E2">
        <w:rPr>
          <w:b/>
          <w:color w:val="000000"/>
        </w:rPr>
        <w:t xml:space="preserve">880+861 </w:t>
      </w:r>
      <w:r w:rsidRPr="003771E2">
        <w:rPr>
          <w:b/>
          <w:lang w:val="sr-Cyrl-RS"/>
        </w:rPr>
        <w:t xml:space="preserve">до </w:t>
      </w:r>
      <w:r w:rsidRPr="003771E2">
        <w:rPr>
          <w:b/>
          <w:lang w:val="sr-Latn-RS"/>
        </w:rPr>
        <w:t xml:space="preserve">km </w:t>
      </w:r>
      <w:r w:rsidRPr="003771E2">
        <w:rPr>
          <w:b/>
          <w:color w:val="000000"/>
        </w:rPr>
        <w:t>885+</w:t>
      </w:r>
      <w:r w:rsidRPr="003771E2">
        <w:rPr>
          <w:b/>
          <w:color w:val="000000"/>
          <w:lang w:val="sr-Cyrl-RS"/>
        </w:rPr>
        <w:t xml:space="preserve">500 извршен је обилазак дела косине број 6 која се обрушила 14. и 15.03.2018. године </w:t>
      </w:r>
      <w:r w:rsidRPr="003771E2">
        <w:rPr>
          <w:b/>
          <w:lang w:val="sr-Cyrl-RS"/>
        </w:rPr>
        <w:t xml:space="preserve">на стационажи км 882+600 до км 882+650. </w:t>
      </w:r>
    </w:p>
    <w:p w:rsidR="003771E2" w:rsidRPr="003771E2" w:rsidRDefault="003771E2" w:rsidP="00BC2D49">
      <w:pPr>
        <w:ind w:firstLine="720"/>
        <w:jc w:val="both"/>
        <w:rPr>
          <w:b/>
          <w:lang w:val="sr-Cyrl-RS"/>
        </w:rPr>
      </w:pPr>
    </w:p>
    <w:p w:rsidR="00BC2D49" w:rsidRDefault="00BC2D49" w:rsidP="00BC2D49">
      <w:pPr>
        <w:ind w:firstLine="720"/>
        <w:jc w:val="both"/>
        <w:rPr>
          <w:lang w:val="sr-Cyrl-RS"/>
        </w:rPr>
      </w:pPr>
      <w:r>
        <w:rPr>
          <w:lang w:val="sr-Cyrl-RS"/>
        </w:rPr>
        <w:t>Утврђено је да:</w:t>
      </w:r>
    </w:p>
    <w:p w:rsidR="00BC2D49" w:rsidRDefault="00BC2D49" w:rsidP="00BC2D49">
      <w:pPr>
        <w:numPr>
          <w:ilvl w:val="0"/>
          <w:numId w:val="9"/>
        </w:numPr>
        <w:spacing w:after="200"/>
        <w:contextualSpacing/>
        <w:jc w:val="both"/>
      </w:pPr>
      <w:r>
        <w:rPr>
          <w:lang w:val="sr-Cyrl-RS"/>
        </w:rPr>
        <w:t>За санацију дела косине још увек није урађен пројекат санације. Разматрају се предлози решења која су дали Саобраћајни институт ЦИП д.о.о. Београд,  „</w:t>
      </w:r>
      <w:r>
        <w:rPr>
          <w:lang w:val="sr-Latn-RS"/>
        </w:rPr>
        <w:t>MILMAR GRADNJA</w:t>
      </w:r>
      <w:r>
        <w:rPr>
          <w:lang w:val="sr-Cyrl-RS"/>
        </w:rPr>
        <w:t>“ Београд, као и решење које је предожио извођач радова.</w:t>
      </w:r>
    </w:p>
    <w:p w:rsidR="00BC2D49" w:rsidRDefault="00BC2D49" w:rsidP="00BC2D49">
      <w:pPr>
        <w:numPr>
          <w:ilvl w:val="0"/>
          <w:numId w:val="9"/>
        </w:numPr>
        <w:spacing w:after="200"/>
        <w:contextualSpacing/>
        <w:jc w:val="both"/>
      </w:pPr>
      <w:r>
        <w:rPr>
          <w:lang w:val="sr-Cyrl-RS"/>
        </w:rPr>
        <w:t>Извођач радова је извршио делимично уклањање обрушеног материјала и формирао платформу за рад механизације на коти врха АБ сандука. На тај начин су извршени припремни радови за санацију косине, а радови ће бити изведени по добијању техничког решења.</w:t>
      </w:r>
    </w:p>
    <w:p w:rsidR="00BC2D49" w:rsidRPr="003771E2" w:rsidRDefault="00BC2D49" w:rsidP="00BC2D49">
      <w:pPr>
        <w:numPr>
          <w:ilvl w:val="0"/>
          <w:numId w:val="9"/>
        </w:numPr>
        <w:spacing w:after="200"/>
        <w:contextualSpacing/>
        <w:jc w:val="both"/>
      </w:pPr>
      <w:r>
        <w:rPr>
          <w:lang w:val="sr-Cyrl-RS"/>
        </w:rPr>
        <w:t>Извршен</w:t>
      </w:r>
      <w:r w:rsidR="003771E2">
        <w:rPr>
          <w:lang w:val="sr-Cyrl-RS"/>
        </w:rPr>
        <w:t>а је контрола АБ сандука геодет</w:t>
      </w:r>
      <w:r>
        <w:rPr>
          <w:lang w:val="sr-Cyrl-RS"/>
        </w:rPr>
        <w:t>ским снимањем и утвђено је да није дошло до померања. „Институт за путеве“ АД, Београд је урадио тест интегритета који је потврдио да АБ сандуци нису оштећени.</w:t>
      </w:r>
    </w:p>
    <w:p w:rsidR="003771E2" w:rsidRDefault="003771E2" w:rsidP="003771E2">
      <w:pPr>
        <w:spacing w:after="200"/>
        <w:ind w:left="1080"/>
        <w:contextualSpacing/>
        <w:jc w:val="both"/>
      </w:pPr>
    </w:p>
    <w:p w:rsidR="00BC2D49" w:rsidRPr="003771E2" w:rsidRDefault="00BC2D49" w:rsidP="00BC2D49">
      <w:pPr>
        <w:ind w:firstLine="720"/>
        <w:jc w:val="both"/>
        <w:rPr>
          <w:u w:val="single"/>
          <w:lang w:val="sr-Cyrl-RS"/>
        </w:rPr>
      </w:pPr>
      <w:r w:rsidRPr="003771E2">
        <w:rPr>
          <w:u w:val="single"/>
          <w:lang w:val="sr-Cyrl-RS"/>
        </w:rPr>
        <w:t>Извођачу радова је усмено наложено да републичкој грађевинској инспекцији достави лиценцу за извођење радова, као и примерак теста интегритета АБ сандука који је је урадио „Институт за путеве“ АД, Београд. О свему је сачињен извештај.</w:t>
      </w:r>
    </w:p>
    <w:p w:rsidR="00BC2D49" w:rsidRDefault="00BC2D49" w:rsidP="00BC2D49">
      <w:pPr>
        <w:ind w:firstLine="720"/>
        <w:jc w:val="both"/>
        <w:rPr>
          <w:lang w:val="sr-Cyrl-RS"/>
        </w:rPr>
      </w:pPr>
    </w:p>
    <w:p w:rsidR="003771E2" w:rsidRDefault="00BC2D49" w:rsidP="00BC2D49">
      <w:pPr>
        <w:ind w:firstLine="720"/>
        <w:jc w:val="both"/>
        <w:rPr>
          <w:b/>
          <w:lang w:val="sr-Cyrl-RS"/>
        </w:rPr>
      </w:pPr>
      <w:r w:rsidRPr="003771E2">
        <w:rPr>
          <w:b/>
          <w:lang w:val="sr-Cyrl-RS"/>
        </w:rPr>
        <w:t>2. На градилишту ЛОТ6</w:t>
      </w:r>
      <w:r w:rsidRPr="003771E2">
        <w:rPr>
          <w:b/>
          <w:lang w:val="sr-Latn-RS"/>
        </w:rPr>
        <w:t xml:space="preserve">: </w:t>
      </w:r>
      <w:r w:rsidRPr="003771E2">
        <w:rPr>
          <w:b/>
          <w:lang w:val="sr-Cyrl-RS"/>
        </w:rPr>
        <w:t xml:space="preserve">тунел Манајле – Владичин Хан од </w:t>
      </w:r>
      <w:r w:rsidRPr="003771E2">
        <w:rPr>
          <w:b/>
          <w:lang w:val="sr-Latn-RS"/>
        </w:rPr>
        <w:t xml:space="preserve">km </w:t>
      </w:r>
      <w:r w:rsidRPr="003771E2">
        <w:rPr>
          <w:b/>
          <w:lang w:val="sr-Cyrl-RS"/>
        </w:rPr>
        <w:t>894</w:t>
      </w:r>
      <w:r w:rsidRPr="003771E2">
        <w:rPr>
          <w:b/>
          <w:lang w:val="sr-Latn-RS"/>
        </w:rPr>
        <w:t xml:space="preserve">+328 </w:t>
      </w:r>
      <w:r w:rsidRPr="003771E2">
        <w:rPr>
          <w:b/>
          <w:lang w:val="sr-Cyrl-RS"/>
        </w:rPr>
        <w:t xml:space="preserve">до </w:t>
      </w:r>
      <w:r w:rsidRPr="003771E2">
        <w:rPr>
          <w:b/>
          <w:lang w:val="sr-Latn-RS"/>
        </w:rPr>
        <w:t xml:space="preserve">km </w:t>
      </w:r>
      <w:r w:rsidRPr="003771E2">
        <w:rPr>
          <w:b/>
          <w:lang w:val="sr-Cyrl-RS"/>
        </w:rPr>
        <w:t>900</w:t>
      </w:r>
      <w:r w:rsidRPr="003771E2">
        <w:rPr>
          <w:b/>
          <w:lang w:val="sr-Latn-RS"/>
        </w:rPr>
        <w:t>+100</w:t>
      </w:r>
      <w:r w:rsidRPr="003771E2">
        <w:rPr>
          <w:b/>
          <w:lang w:val="sr-Cyrl-RS"/>
        </w:rPr>
        <w:t xml:space="preserve"> је извршен контролни инспекцијски надзор по решењу републичке грађевинске инспекције број 363-354-00483/2017-18 од 15.11.2017. године на локацији испред моста „Врла“, стационажа од </w:t>
      </w:r>
      <w:r w:rsidRPr="003771E2">
        <w:rPr>
          <w:b/>
          <w:lang w:val="sr-Latn-RS"/>
        </w:rPr>
        <w:t xml:space="preserve">km 896+275 </w:t>
      </w:r>
      <w:r w:rsidRPr="003771E2">
        <w:rPr>
          <w:b/>
          <w:lang w:val="sr-Cyrl-RS"/>
        </w:rPr>
        <w:t xml:space="preserve">до </w:t>
      </w:r>
      <w:r w:rsidRPr="003771E2">
        <w:rPr>
          <w:b/>
          <w:lang w:val="sr-Latn-RS"/>
        </w:rPr>
        <w:t xml:space="preserve">km </w:t>
      </w:r>
      <w:r w:rsidRPr="003771E2">
        <w:rPr>
          <w:b/>
          <w:lang w:val="sr-Cyrl-RS"/>
        </w:rPr>
        <w:t xml:space="preserve">896+425. Поменутим решењем је извођачу радова наложено да уклони сав уграђени материјал који не поседује одговарајућу атесну документацију на делу трасе од </w:t>
      </w:r>
      <w:r w:rsidRPr="003771E2">
        <w:rPr>
          <w:b/>
          <w:lang w:val="sr-Latn-RS"/>
        </w:rPr>
        <w:t xml:space="preserve">km 869+275 </w:t>
      </w:r>
      <w:r w:rsidRPr="003771E2">
        <w:rPr>
          <w:b/>
          <w:lang w:val="sr-Cyrl-RS"/>
        </w:rPr>
        <w:t xml:space="preserve">до </w:t>
      </w:r>
      <w:r w:rsidRPr="003771E2">
        <w:rPr>
          <w:b/>
          <w:lang w:val="sr-Latn-RS"/>
        </w:rPr>
        <w:t xml:space="preserve">km </w:t>
      </w:r>
      <w:r w:rsidRPr="003771E2">
        <w:rPr>
          <w:b/>
          <w:lang w:val="sr-Cyrl-RS"/>
        </w:rPr>
        <w:t xml:space="preserve">896+425 у пуној ширини пројектоване трасе. </w:t>
      </w:r>
    </w:p>
    <w:p w:rsidR="003771E2" w:rsidRPr="003771E2" w:rsidRDefault="003771E2" w:rsidP="00BC2D49">
      <w:pPr>
        <w:ind w:firstLine="720"/>
        <w:jc w:val="both"/>
        <w:rPr>
          <w:b/>
          <w:lang w:val="sr-Cyrl-RS"/>
        </w:rPr>
      </w:pPr>
    </w:p>
    <w:p w:rsidR="00BC2D49" w:rsidRDefault="00BC2D49" w:rsidP="00BC2D49">
      <w:pPr>
        <w:ind w:firstLine="720"/>
        <w:jc w:val="both"/>
        <w:rPr>
          <w:lang w:val="sr-Cyrl-RS"/>
        </w:rPr>
      </w:pPr>
      <w:r>
        <w:rPr>
          <w:lang w:val="sr-Cyrl-RS"/>
        </w:rPr>
        <w:t>Утврђено је да:</w:t>
      </w:r>
    </w:p>
    <w:p w:rsidR="00BC2D49" w:rsidRDefault="00BC2D49" w:rsidP="00BC2D49">
      <w:pPr>
        <w:numPr>
          <w:ilvl w:val="0"/>
          <w:numId w:val="10"/>
        </w:numPr>
        <w:spacing w:after="200"/>
        <w:ind w:left="993"/>
        <w:contextualSpacing/>
        <w:jc w:val="both"/>
        <w:rPr>
          <w:lang w:val="sr-Cyrl-RS"/>
        </w:rPr>
      </w:pPr>
      <w:r>
        <w:rPr>
          <w:lang w:val="sr-Cyrl-RS"/>
        </w:rPr>
        <w:t xml:space="preserve">Извођач радова је поступио по решењу и уклонио сав материјал из насипа од </w:t>
      </w:r>
      <w:r>
        <w:rPr>
          <w:lang w:val="sr-Latn-RS"/>
        </w:rPr>
        <w:t xml:space="preserve">896+275 </w:t>
      </w:r>
      <w:r>
        <w:rPr>
          <w:lang w:val="sr-Cyrl-RS"/>
        </w:rPr>
        <w:t xml:space="preserve">до </w:t>
      </w:r>
      <w:r>
        <w:rPr>
          <w:lang w:val="sr-Latn-RS"/>
        </w:rPr>
        <w:t xml:space="preserve">km </w:t>
      </w:r>
      <w:r>
        <w:rPr>
          <w:lang w:val="sr-Cyrl-RS"/>
        </w:rPr>
        <w:t xml:space="preserve">896+425. </w:t>
      </w:r>
    </w:p>
    <w:p w:rsidR="00BC2D49" w:rsidRDefault="00BC2D49" w:rsidP="00BC2D49">
      <w:pPr>
        <w:numPr>
          <w:ilvl w:val="0"/>
          <w:numId w:val="10"/>
        </w:numPr>
        <w:spacing w:after="200"/>
        <w:ind w:left="993"/>
        <w:contextualSpacing/>
        <w:jc w:val="both"/>
        <w:rPr>
          <w:lang w:val="sr-Cyrl-RS"/>
        </w:rPr>
      </w:pPr>
      <w:r>
        <w:rPr>
          <w:lang w:val="sr-Cyrl-RS"/>
        </w:rPr>
        <w:t xml:space="preserve">Насипање је урађено каменом 0-80мм из каменолома „Момин камен“. Од истог материјала су урађени и слојеви од туцаника 0/63мм и 0/31мм. На деоници је </w:t>
      </w:r>
      <w:r>
        <w:rPr>
          <w:lang w:val="sr-Cyrl-RS"/>
        </w:rPr>
        <w:lastRenderedPageBreak/>
        <w:t>урађен и слој асфалта. О изведеним радовима је на увид пружена фото документација.</w:t>
      </w:r>
    </w:p>
    <w:p w:rsidR="003771E2" w:rsidRDefault="003771E2" w:rsidP="003771E2">
      <w:pPr>
        <w:spacing w:after="200"/>
        <w:ind w:left="993"/>
        <w:contextualSpacing/>
        <w:jc w:val="both"/>
        <w:rPr>
          <w:lang w:val="sr-Cyrl-RS"/>
        </w:rPr>
      </w:pPr>
    </w:p>
    <w:p w:rsidR="00BC2D49" w:rsidRDefault="00BC2D49" w:rsidP="00BC2D49">
      <w:pPr>
        <w:ind w:firstLine="633"/>
        <w:jc w:val="both"/>
        <w:rPr>
          <w:lang w:val="sr-Cyrl-RS"/>
        </w:rPr>
      </w:pPr>
      <w:r w:rsidRPr="003771E2">
        <w:rPr>
          <w:u w:val="single"/>
          <w:lang w:val="sr-Cyrl-RS"/>
        </w:rPr>
        <w:t xml:space="preserve">Извођачу радова је усмено наложено да републичкој грађевинској инспекцији достави копије листова грађевинског дневника, атесте за уграђени материјал и геомеханичка испитивања везано за замену материјла на делу од </w:t>
      </w:r>
      <w:r w:rsidRPr="003771E2">
        <w:rPr>
          <w:u w:val="single"/>
          <w:lang w:val="sr-Latn-RS"/>
        </w:rPr>
        <w:t xml:space="preserve">km 896+275 </w:t>
      </w:r>
      <w:r w:rsidRPr="003771E2">
        <w:rPr>
          <w:u w:val="single"/>
          <w:lang w:val="sr-Cyrl-RS"/>
        </w:rPr>
        <w:t xml:space="preserve">до </w:t>
      </w:r>
      <w:r w:rsidRPr="003771E2">
        <w:rPr>
          <w:u w:val="single"/>
          <w:lang w:val="sr-Latn-RS"/>
        </w:rPr>
        <w:t xml:space="preserve">km </w:t>
      </w:r>
      <w:r w:rsidRPr="003771E2">
        <w:rPr>
          <w:u w:val="single"/>
          <w:lang w:val="sr-Cyrl-RS"/>
        </w:rPr>
        <w:t>896+425. По достави истих биће урађен контролни записник о инспекцијском надзору</w:t>
      </w:r>
      <w:r>
        <w:rPr>
          <w:lang w:val="sr-Cyrl-RS"/>
        </w:rPr>
        <w:t>.</w:t>
      </w:r>
    </w:p>
    <w:p w:rsidR="00BC2D49" w:rsidRDefault="00BC2D49" w:rsidP="00BC2D49">
      <w:pPr>
        <w:rPr>
          <w:b/>
          <w:bCs/>
          <w:lang w:val="sr-Cyrl-CS"/>
        </w:rPr>
      </w:pPr>
    </w:p>
    <w:p w:rsidR="006942DD" w:rsidRDefault="00BC2D49" w:rsidP="00BC2D49">
      <w:pPr>
        <w:spacing w:line="252" w:lineRule="auto"/>
        <w:jc w:val="both"/>
        <w:rPr>
          <w:lang w:val="sr-Cyrl-RS"/>
        </w:rPr>
      </w:pPr>
      <w:r>
        <w:rPr>
          <w:lang w:val="sr-Cyrl-RS"/>
        </w:rPr>
        <w:t>                                                                                                                     </w:t>
      </w:r>
    </w:p>
    <w:p w:rsidR="006942DD" w:rsidRDefault="006942DD" w:rsidP="00BC2D49">
      <w:pPr>
        <w:spacing w:line="252" w:lineRule="auto"/>
        <w:jc w:val="both"/>
        <w:rPr>
          <w:lang w:val="sr-Cyrl-RS"/>
        </w:rPr>
      </w:pPr>
    </w:p>
    <w:p w:rsidR="0028080D" w:rsidRDefault="00B434D7" w:rsidP="00B434D7">
      <w:pPr>
        <w:rPr>
          <w:b/>
          <w:bCs/>
          <w:lang w:val="sr-Cyrl-RS"/>
        </w:rPr>
      </w:pPr>
      <w:r>
        <w:rPr>
          <w:b/>
          <w:bCs/>
          <w:noProof/>
        </w:rPr>
        <w:drawing>
          <wp:inline distT="0" distB="0" distL="0" distR="0" wp14:anchorId="7AF9057B" wp14:editId="3E54382B">
            <wp:extent cx="5943600" cy="4111625"/>
            <wp:effectExtent l="0" t="0" r="0" b="3175"/>
            <wp:docPr id="49" name="Picture 49" descr="IMG-7855b53c04db3cc61c4c9238e5a9a28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7855b53c04db3cc61c4c9238e5a9a286-V"/>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943600" cy="4111625"/>
                    </a:xfrm>
                    <a:prstGeom prst="rect">
                      <a:avLst/>
                    </a:prstGeom>
                    <a:noFill/>
                    <a:ln>
                      <a:noFill/>
                    </a:ln>
                  </pic:spPr>
                </pic:pic>
              </a:graphicData>
            </a:graphic>
          </wp:inline>
        </w:drawing>
      </w:r>
    </w:p>
    <w:p w:rsidR="003771E2" w:rsidRDefault="003771E2" w:rsidP="00BC2D49">
      <w:pPr>
        <w:rPr>
          <w:rFonts w:ascii="Calibri" w:hAnsi="Calibri" w:cs="Calibri"/>
          <w:sz w:val="22"/>
          <w:szCs w:val="22"/>
        </w:rPr>
      </w:pPr>
    </w:p>
    <w:p w:rsidR="003771E2" w:rsidRDefault="003771E2" w:rsidP="00BC2D49">
      <w:pPr>
        <w:rPr>
          <w:rFonts w:ascii="Calibri" w:hAnsi="Calibri" w:cs="Calibri"/>
          <w:sz w:val="22"/>
          <w:szCs w:val="22"/>
        </w:rPr>
      </w:pPr>
    </w:p>
    <w:p w:rsidR="0028080D" w:rsidRPr="0028080D" w:rsidRDefault="0028080D" w:rsidP="0028080D">
      <w:pPr>
        <w:jc w:val="center"/>
        <w:rPr>
          <w:rFonts w:eastAsia="MS Mincho"/>
          <w:b/>
        </w:rPr>
      </w:pPr>
      <w:r w:rsidRPr="0028080D">
        <w:rPr>
          <w:rFonts w:eastAsia="MS Mincho"/>
          <w:b/>
          <w:lang w:val="sr-Cyrl-RS"/>
        </w:rPr>
        <w:t>7.ОДЕЉЕЊЕ РЕПУБЛИЧКЕ УРБАНИСТИЧКО-ГРАЂЕВИНСКЕ</w:t>
      </w:r>
    </w:p>
    <w:p w:rsidR="0028080D" w:rsidRPr="0028080D" w:rsidRDefault="0028080D" w:rsidP="0028080D">
      <w:pPr>
        <w:jc w:val="center"/>
        <w:rPr>
          <w:rFonts w:eastAsia="MS Mincho"/>
          <w:b/>
        </w:rPr>
      </w:pPr>
      <w:r w:rsidRPr="0028080D">
        <w:rPr>
          <w:rFonts w:eastAsia="MS Mincho"/>
          <w:b/>
          <w:lang w:val="sr-Cyrl-RS"/>
        </w:rPr>
        <w:t>ИНСПЕКЦИЈЕ ЗА ИНСПЕКЦИЈСКЕ ПОСЛОВЕ УРБАНИЗМА</w:t>
      </w:r>
    </w:p>
    <w:p w:rsidR="0028080D" w:rsidRPr="0028080D" w:rsidRDefault="0028080D" w:rsidP="0028080D">
      <w:pPr>
        <w:jc w:val="center"/>
        <w:rPr>
          <w:rFonts w:eastAsia="Times New Roman"/>
          <w:b/>
          <w:noProof/>
          <w:lang w:val="sr-Cyrl-RS"/>
        </w:rPr>
      </w:pPr>
      <w:r w:rsidRPr="0028080D">
        <w:rPr>
          <w:rFonts w:eastAsia="MS Mincho"/>
          <w:b/>
          <w:lang w:val="sr-Cyrl-RS"/>
        </w:rPr>
        <w:t>И КОНТРОЛУ ПОВЕРЕНИХ ПОСЛОВА</w:t>
      </w:r>
    </w:p>
    <w:p w:rsidR="0028080D" w:rsidRPr="0028080D" w:rsidRDefault="0028080D" w:rsidP="0028080D">
      <w:pPr>
        <w:rPr>
          <w:rFonts w:eastAsia="Times New Roman"/>
          <w:b/>
          <w:noProof/>
          <w:lang w:val="sr-Cyrl-RS"/>
        </w:rPr>
      </w:pPr>
    </w:p>
    <w:p w:rsidR="0028080D" w:rsidRPr="0028080D" w:rsidRDefault="0028080D" w:rsidP="0028080D">
      <w:pPr>
        <w:rPr>
          <w:rFonts w:eastAsia="Times New Roman"/>
          <w:b/>
          <w:noProof/>
          <w:lang w:val="sr-Cyrl-RS"/>
        </w:rPr>
      </w:pPr>
    </w:p>
    <w:p w:rsidR="0028080D" w:rsidRDefault="0028080D" w:rsidP="0028080D">
      <w:pPr>
        <w:ind w:firstLine="708"/>
        <w:jc w:val="center"/>
        <w:rPr>
          <w:rFonts w:eastAsia="Times New Roman"/>
          <w:b/>
          <w:lang w:val="sr-Cyrl-RS"/>
        </w:rPr>
      </w:pPr>
      <w:r w:rsidRPr="0028080D">
        <w:rPr>
          <w:rFonts w:eastAsia="Times New Roman"/>
          <w:b/>
          <w:lang w:val="sr-Cyrl-RS"/>
        </w:rPr>
        <w:t>1.ИЗВЕШТАЈ О ИЗВРШЕНОЈ КОНТРОЛИ  СПРОВОЂЕЊА ПОВЕРЕНИХ ПОСЛОВА У ОПШТИНСКОЈ УПРАВИ БОСИЛЕГРАД</w:t>
      </w:r>
    </w:p>
    <w:p w:rsidR="0028080D" w:rsidRPr="0028080D" w:rsidRDefault="0028080D" w:rsidP="0028080D">
      <w:pPr>
        <w:ind w:firstLine="708"/>
        <w:jc w:val="center"/>
        <w:rPr>
          <w:rFonts w:eastAsia="Times New Roman"/>
          <w:b/>
          <w:lang w:val="sr-Cyrl-RS"/>
        </w:rPr>
      </w:pPr>
    </w:p>
    <w:p w:rsidR="0028080D" w:rsidRDefault="0028080D" w:rsidP="0028080D">
      <w:pPr>
        <w:ind w:firstLine="708"/>
        <w:jc w:val="both"/>
        <w:rPr>
          <w:rFonts w:eastAsia="Times New Roman"/>
          <w:lang w:val="sr-Cyrl-RS"/>
        </w:rPr>
      </w:pPr>
      <w:r w:rsidRPr="0028080D">
        <w:rPr>
          <w:rFonts w:eastAsia="Times New Roman"/>
          <w:lang w:val="sr-Cyrl-RS"/>
        </w:rPr>
        <w:tab/>
        <w:t xml:space="preserve">Инспекцијски надзор је извршен дана 19. априла 2018. године на основу права и дужности </w:t>
      </w:r>
      <w:r w:rsidRPr="0028080D">
        <w:rPr>
          <w:rFonts w:eastAsia="Times New Roman"/>
          <w:lang w:val="sr-Cyrl-CS"/>
        </w:rPr>
        <w:t>кој</w:t>
      </w:r>
      <w:r w:rsidRPr="0028080D">
        <w:rPr>
          <w:rFonts w:eastAsia="Times New Roman"/>
        </w:rPr>
        <w:t>a</w:t>
      </w:r>
      <w:r w:rsidRPr="0028080D">
        <w:rPr>
          <w:rFonts w:eastAsia="Times New Roman"/>
          <w:lang w:val="sr-Cyrl-CS"/>
        </w:rPr>
        <w:t xml:space="preserve"> произилазе из одредаба члана 17</w:t>
      </w:r>
      <w:r w:rsidRPr="0028080D">
        <w:rPr>
          <w:rFonts w:eastAsia="Times New Roman"/>
          <w:lang w:val="sr-Cyrl-RS"/>
        </w:rPr>
        <w:t>2</w:t>
      </w:r>
      <w:r w:rsidRPr="0028080D">
        <w:rPr>
          <w:rFonts w:eastAsia="Times New Roman"/>
          <w:lang w:val="sr-Cyrl-CS"/>
        </w:rPr>
        <w:t xml:space="preserve">, 173. </w:t>
      </w:r>
      <w:r w:rsidRPr="0028080D">
        <w:rPr>
          <w:rFonts w:eastAsia="Times New Roman"/>
          <w:lang w:val="sr-Cyrl-RS"/>
        </w:rPr>
        <w:t xml:space="preserve">и 175. </w:t>
      </w:r>
      <w:r w:rsidRPr="0028080D">
        <w:rPr>
          <w:rFonts w:eastAsia="Times New Roman"/>
          <w:lang w:val="sr-Cyrl-CS"/>
        </w:rPr>
        <w:t>Закона о планирању и изградњи („Сл. гласник РС“, бр. 72/09</w:t>
      </w:r>
      <w:r w:rsidRPr="0028080D">
        <w:rPr>
          <w:rFonts w:eastAsia="Times New Roman"/>
          <w:lang w:val="sr-Cyrl-RS"/>
        </w:rPr>
        <w:t>,</w:t>
      </w:r>
      <w:r w:rsidRPr="0028080D">
        <w:rPr>
          <w:rFonts w:eastAsia="Times New Roman"/>
          <w:lang w:val="sr-Cyrl-CS"/>
        </w:rPr>
        <w:t xml:space="preserve"> 81/09-исправка</w:t>
      </w:r>
      <w:r w:rsidRPr="0028080D">
        <w:rPr>
          <w:rFonts w:eastAsia="Times New Roman"/>
          <w:lang w:val="sr-Cyrl-RS"/>
        </w:rPr>
        <w:t xml:space="preserve">, 64/10-одлука УС, 24/11, 121/12, 42/13-одлука </w:t>
      </w:r>
      <w:r w:rsidRPr="0028080D">
        <w:rPr>
          <w:rFonts w:eastAsia="Times New Roman"/>
          <w:lang w:val="sr-Cyrl-RS"/>
        </w:rPr>
        <w:lastRenderedPageBreak/>
        <w:t>УС, 50/13-одлука УС, 98/13-одлука УС, 132/14 и 145/14</w:t>
      </w:r>
      <w:r w:rsidRPr="0028080D">
        <w:rPr>
          <w:rFonts w:eastAsia="Times New Roman"/>
          <w:lang w:val="sr-Cyrl-CS"/>
        </w:rPr>
        <w:t>)</w:t>
      </w:r>
      <w:r w:rsidRPr="0028080D">
        <w:rPr>
          <w:rFonts w:eastAsia="Times New Roman"/>
          <w:lang w:val="sr-Cyrl-RS"/>
        </w:rPr>
        <w:t>,</w:t>
      </w:r>
      <w:r w:rsidRPr="0028080D">
        <w:rPr>
          <w:rFonts w:eastAsia="Times New Roman"/>
          <w:lang w:val="sr-Cyrl-CS"/>
        </w:rPr>
        <w:t xml:space="preserve"> </w:t>
      </w:r>
      <w:r w:rsidRPr="0028080D">
        <w:rPr>
          <w:rFonts w:eastAsia="Times New Roman"/>
          <w:lang w:val="sr-Cyrl-RS"/>
        </w:rPr>
        <w:t xml:space="preserve">у складу са одредбама Закона о општем управном поступку </w:t>
      </w:r>
      <w:r w:rsidRPr="0028080D">
        <w:rPr>
          <w:rFonts w:eastAsia="Times New Roman"/>
          <w:lang w:val="sr-Cyrl-CS"/>
        </w:rPr>
        <w:t xml:space="preserve">(„Сл. гласник РС“, бр. </w:t>
      </w:r>
      <w:r w:rsidRPr="0028080D">
        <w:rPr>
          <w:rFonts w:eastAsia="Times New Roman"/>
          <w:lang w:val="sr-Cyrl-RS"/>
        </w:rPr>
        <w:t>18</w:t>
      </w:r>
      <w:r w:rsidRPr="0028080D">
        <w:rPr>
          <w:rFonts w:eastAsia="Times New Roman"/>
          <w:lang w:val="sr-Cyrl-CS"/>
        </w:rPr>
        <w:t>/</w:t>
      </w:r>
      <w:r w:rsidRPr="0028080D">
        <w:rPr>
          <w:rFonts w:eastAsia="Times New Roman"/>
          <w:lang w:val="sr-Cyrl-RS"/>
        </w:rPr>
        <w:t xml:space="preserve">16), </w:t>
      </w:r>
      <w:r w:rsidRPr="0028080D">
        <w:rPr>
          <w:rFonts w:eastAsia="Times New Roman"/>
          <w:lang w:val="sr-Cyrl-CS"/>
        </w:rPr>
        <w:t>одредб</w:t>
      </w:r>
      <w:r w:rsidRPr="0028080D">
        <w:rPr>
          <w:rFonts w:eastAsia="Times New Roman"/>
          <w:lang w:val="sr-Cyrl-RS"/>
        </w:rPr>
        <w:t>ама</w:t>
      </w:r>
      <w:r w:rsidRPr="0028080D">
        <w:rPr>
          <w:rFonts w:eastAsia="Times New Roman"/>
          <w:lang w:val="sr-Cyrl-CS"/>
        </w:rPr>
        <w:t xml:space="preserve"> Закона о државној управи („Сл. гласник РС“, бр. 79/05</w:t>
      </w:r>
      <w:r w:rsidRPr="0028080D">
        <w:rPr>
          <w:rFonts w:eastAsia="Times New Roman"/>
          <w:lang w:val="sr-Cyrl-RS"/>
        </w:rPr>
        <w:t>,</w:t>
      </w:r>
      <w:r w:rsidRPr="0028080D">
        <w:rPr>
          <w:rFonts w:eastAsia="Times New Roman"/>
          <w:lang w:val="sr-Cyrl-CS"/>
        </w:rPr>
        <w:t xml:space="preserve"> 101/07</w:t>
      </w:r>
      <w:r w:rsidRPr="0028080D">
        <w:rPr>
          <w:rFonts w:eastAsia="Times New Roman"/>
          <w:lang w:val="sr-Cyrl-RS"/>
        </w:rPr>
        <w:t>, 95/10 и 99/14</w:t>
      </w:r>
      <w:r w:rsidRPr="0028080D">
        <w:rPr>
          <w:rFonts w:eastAsia="Times New Roman"/>
          <w:lang w:val="sr-Cyrl-CS"/>
        </w:rPr>
        <w:t>)</w:t>
      </w:r>
      <w:r w:rsidRPr="0028080D">
        <w:rPr>
          <w:rFonts w:eastAsia="Times New Roman"/>
          <w:lang w:val="sr-Cyrl-RS"/>
        </w:rPr>
        <w:t xml:space="preserve"> и одредбама члана 6, 16. и 35. Закона о инспекцијском надзору </w:t>
      </w:r>
      <w:r w:rsidRPr="0028080D">
        <w:rPr>
          <w:rFonts w:eastAsia="Times New Roman"/>
          <w:lang w:val="sr-Cyrl-CS"/>
        </w:rPr>
        <w:t xml:space="preserve">(„Сл. гласник РС“, бр. </w:t>
      </w:r>
      <w:r w:rsidRPr="0028080D">
        <w:rPr>
          <w:rFonts w:eastAsia="Times New Roman"/>
          <w:lang w:val="sr-Cyrl-RS"/>
        </w:rPr>
        <w:t>36</w:t>
      </w:r>
      <w:r w:rsidRPr="0028080D">
        <w:rPr>
          <w:rFonts w:eastAsia="Times New Roman"/>
          <w:lang w:val="sr-Cyrl-CS"/>
        </w:rPr>
        <w:t>/</w:t>
      </w:r>
      <w:r w:rsidRPr="0028080D">
        <w:rPr>
          <w:rFonts w:eastAsia="Times New Roman"/>
          <w:lang w:val="sr-Cyrl-RS"/>
        </w:rPr>
        <w:t>15).</w:t>
      </w:r>
    </w:p>
    <w:p w:rsidR="00B434D7" w:rsidRPr="0028080D" w:rsidRDefault="00B434D7" w:rsidP="0028080D">
      <w:pPr>
        <w:ind w:firstLine="708"/>
        <w:jc w:val="both"/>
        <w:rPr>
          <w:rFonts w:eastAsia="Times New Roman"/>
          <w:lang w:val="sr-Cyrl-RS"/>
        </w:rPr>
      </w:pPr>
    </w:p>
    <w:p w:rsidR="0028080D" w:rsidRDefault="0028080D" w:rsidP="0028080D">
      <w:pPr>
        <w:ind w:firstLine="708"/>
        <w:jc w:val="both"/>
        <w:rPr>
          <w:rFonts w:eastAsia="Times New Roman"/>
          <w:lang w:val="sr-Cyrl-RS"/>
        </w:rPr>
      </w:pPr>
      <w:r w:rsidRPr="0028080D">
        <w:rPr>
          <w:rFonts w:eastAsia="Times New Roman"/>
          <w:lang w:val="sr-Cyrl-CS"/>
        </w:rPr>
        <w:t>Инспекцијски надзор су извршили:</w:t>
      </w:r>
      <w:r w:rsidRPr="0028080D">
        <w:rPr>
          <w:rFonts w:eastAsia="Times New Roman"/>
          <w:lang w:val="sr-Cyrl-RS"/>
        </w:rPr>
        <w:t xml:space="preserve"> Драган Ђорђевић, дипл.инг.грађ, Лидија Кесић, дипл.инг.арх, Мирослав Поповић, дипл.инг.арх, и Небојша Петковић, дипл.правник.</w:t>
      </w:r>
    </w:p>
    <w:p w:rsidR="00B434D7" w:rsidRPr="0028080D" w:rsidRDefault="00B434D7" w:rsidP="0028080D">
      <w:pPr>
        <w:ind w:firstLine="708"/>
        <w:jc w:val="both"/>
        <w:rPr>
          <w:rFonts w:eastAsia="Times New Roman"/>
          <w:lang w:val="sr-Cyrl-RS"/>
        </w:rPr>
      </w:pPr>
    </w:p>
    <w:p w:rsidR="0028080D" w:rsidRPr="0028080D" w:rsidRDefault="0028080D" w:rsidP="0028080D">
      <w:pPr>
        <w:ind w:firstLine="708"/>
        <w:jc w:val="both"/>
        <w:rPr>
          <w:rFonts w:eastAsia="Times New Roman"/>
          <w:lang w:val="sr-Cyrl-CS"/>
        </w:rPr>
      </w:pPr>
      <w:r w:rsidRPr="0028080D">
        <w:rPr>
          <w:rFonts w:eastAsia="Times New Roman"/>
          <w:lang w:val="sr-Cyrl-RS"/>
        </w:rPr>
        <w:t xml:space="preserve">Ради давања потребних података испред општинске управе Босилеград, у контроли су учествовали: </w:t>
      </w:r>
      <w:r w:rsidRPr="0028080D">
        <w:rPr>
          <w:rFonts w:eastAsia="Times New Roman"/>
          <w:lang w:val="sr-Cyrl-CS"/>
        </w:rPr>
        <w:t>начелник општинске управе Миодрагом Јакимовим, дипл.правник, грађевински инспектор Ефтим Караџов дипл.инж.грађ, и урбаниста Живко Стоилков дипл.инж.грађ.</w:t>
      </w:r>
    </w:p>
    <w:p w:rsidR="0028080D" w:rsidRPr="0028080D" w:rsidRDefault="0028080D" w:rsidP="0028080D">
      <w:pPr>
        <w:ind w:firstLine="708"/>
        <w:jc w:val="both"/>
        <w:rPr>
          <w:rFonts w:eastAsia="Times New Roman"/>
          <w:lang w:val="sr-Cyrl-RS"/>
        </w:rPr>
      </w:pPr>
    </w:p>
    <w:p w:rsidR="0028080D" w:rsidRPr="0028080D" w:rsidRDefault="0028080D" w:rsidP="0028080D">
      <w:pPr>
        <w:ind w:firstLine="708"/>
        <w:jc w:val="both"/>
        <w:rPr>
          <w:rFonts w:eastAsia="Times New Roman"/>
          <w:lang w:val="sr-Cyrl-RS"/>
        </w:rPr>
      </w:pPr>
      <w:r w:rsidRPr="0028080D">
        <w:rPr>
          <w:rFonts w:eastAsia="Times New Roman"/>
          <w:lang w:val="sr-Cyrl-RS"/>
        </w:rPr>
        <w:t>У делу контроле спровођења поверених послова инспекцијског надзора грађевинске инспекције  контролисано је укупно пет предмета и то:</w:t>
      </w:r>
    </w:p>
    <w:p w:rsidR="0028080D" w:rsidRPr="0028080D" w:rsidRDefault="0028080D" w:rsidP="0028080D">
      <w:pPr>
        <w:numPr>
          <w:ilvl w:val="0"/>
          <w:numId w:val="11"/>
        </w:numPr>
        <w:spacing w:line="276" w:lineRule="auto"/>
        <w:contextualSpacing/>
        <w:jc w:val="both"/>
        <w:rPr>
          <w:rFonts w:eastAsia="Calibri"/>
          <w:lang w:val="sr-Cyrl-RS"/>
        </w:rPr>
      </w:pPr>
      <w:r w:rsidRPr="0028080D">
        <w:rPr>
          <w:rFonts w:eastAsia="Calibri"/>
          <w:lang w:val="sr-Cyrl-RS"/>
        </w:rPr>
        <w:t>354-53/18 од 17.4.2018. године,</w:t>
      </w:r>
    </w:p>
    <w:p w:rsidR="0028080D" w:rsidRPr="0028080D" w:rsidRDefault="0028080D" w:rsidP="0028080D">
      <w:pPr>
        <w:numPr>
          <w:ilvl w:val="0"/>
          <w:numId w:val="11"/>
        </w:numPr>
        <w:spacing w:line="276" w:lineRule="auto"/>
        <w:contextualSpacing/>
        <w:jc w:val="both"/>
        <w:rPr>
          <w:rFonts w:eastAsia="Calibri"/>
          <w:lang w:val="sr-Cyrl-RS"/>
        </w:rPr>
      </w:pPr>
      <w:r w:rsidRPr="0028080D">
        <w:rPr>
          <w:rFonts w:eastAsia="Calibri"/>
          <w:lang w:val="sr-Cyrl-RS"/>
        </w:rPr>
        <w:t>354-115/18 од 11.4.2018. године,</w:t>
      </w:r>
    </w:p>
    <w:p w:rsidR="0028080D" w:rsidRPr="0028080D" w:rsidRDefault="0028080D" w:rsidP="0028080D">
      <w:pPr>
        <w:numPr>
          <w:ilvl w:val="0"/>
          <w:numId w:val="11"/>
        </w:numPr>
        <w:spacing w:line="276" w:lineRule="auto"/>
        <w:contextualSpacing/>
        <w:jc w:val="both"/>
        <w:rPr>
          <w:rFonts w:eastAsia="Calibri"/>
          <w:lang w:val="sr-Cyrl-RS"/>
        </w:rPr>
      </w:pPr>
      <w:r w:rsidRPr="0028080D">
        <w:rPr>
          <w:rFonts w:eastAsia="Calibri"/>
          <w:lang w:val="sr-Cyrl-RS"/>
        </w:rPr>
        <w:t>354-200/17 од 6.9.2017. године,</w:t>
      </w:r>
    </w:p>
    <w:p w:rsidR="0028080D" w:rsidRPr="0028080D" w:rsidRDefault="0028080D" w:rsidP="0028080D">
      <w:pPr>
        <w:numPr>
          <w:ilvl w:val="0"/>
          <w:numId w:val="11"/>
        </w:numPr>
        <w:spacing w:line="276" w:lineRule="auto"/>
        <w:contextualSpacing/>
        <w:jc w:val="both"/>
        <w:rPr>
          <w:rFonts w:eastAsia="Calibri"/>
          <w:lang w:val="sr-Cyrl-RS"/>
        </w:rPr>
      </w:pPr>
      <w:r w:rsidRPr="0028080D">
        <w:rPr>
          <w:rFonts w:eastAsia="Calibri"/>
          <w:lang w:val="sr-Cyrl-RS"/>
        </w:rPr>
        <w:t>354-136/17 од 11.5.2017. годоне и</w:t>
      </w:r>
    </w:p>
    <w:p w:rsidR="0028080D" w:rsidRPr="0028080D" w:rsidRDefault="0028080D" w:rsidP="0028080D">
      <w:pPr>
        <w:numPr>
          <w:ilvl w:val="0"/>
          <w:numId w:val="11"/>
        </w:numPr>
        <w:spacing w:line="276" w:lineRule="auto"/>
        <w:contextualSpacing/>
        <w:jc w:val="both"/>
        <w:rPr>
          <w:rFonts w:eastAsia="Calibri"/>
          <w:lang w:val="sr-Cyrl-RS"/>
        </w:rPr>
      </w:pPr>
      <w:r w:rsidRPr="0028080D">
        <w:rPr>
          <w:rFonts w:eastAsia="Calibri"/>
          <w:lang w:val="sr-Cyrl-RS"/>
        </w:rPr>
        <w:t>354-124/16 од 8.7.2016. године.</w:t>
      </w:r>
    </w:p>
    <w:p w:rsidR="0028080D" w:rsidRPr="0028080D" w:rsidRDefault="0028080D" w:rsidP="0028080D">
      <w:pPr>
        <w:jc w:val="both"/>
        <w:rPr>
          <w:rFonts w:eastAsia="Times New Roman"/>
          <w:lang w:val="sr-Cyrl-RS"/>
        </w:rPr>
      </w:pPr>
    </w:p>
    <w:p w:rsidR="0028080D" w:rsidRDefault="0028080D" w:rsidP="0028080D">
      <w:pPr>
        <w:ind w:firstLine="708"/>
        <w:jc w:val="both"/>
        <w:rPr>
          <w:rFonts w:eastAsia="Times New Roman"/>
          <w:lang w:val="sr-Cyrl-RS"/>
        </w:rPr>
      </w:pPr>
      <w:r w:rsidRPr="0028080D">
        <w:rPr>
          <w:rFonts w:eastAsia="Times New Roman"/>
          <w:lang w:val="sr-Cyrl-RS"/>
        </w:rPr>
        <w:t xml:space="preserve">Уочене су следеће неправилности приликом спровођења инспекцијског надзора: не издају се налози за извршавање инспекцијског надзора и не обавештава се надзирани субјект о предстојећој контроли. </w:t>
      </w:r>
    </w:p>
    <w:p w:rsidR="00B434D7" w:rsidRPr="0028080D" w:rsidRDefault="00B434D7" w:rsidP="0028080D">
      <w:pPr>
        <w:ind w:firstLine="708"/>
        <w:jc w:val="both"/>
        <w:rPr>
          <w:rFonts w:eastAsia="Times New Roman"/>
          <w:lang w:val="sr-Cyrl-RS"/>
        </w:rPr>
      </w:pPr>
    </w:p>
    <w:p w:rsidR="0028080D" w:rsidRDefault="0028080D" w:rsidP="0028080D">
      <w:pPr>
        <w:ind w:firstLine="708"/>
        <w:jc w:val="both"/>
        <w:rPr>
          <w:rFonts w:eastAsia="Times New Roman"/>
          <w:lang w:val="sr-Cyrl-RS"/>
        </w:rPr>
      </w:pPr>
      <w:r w:rsidRPr="0028080D">
        <w:rPr>
          <w:rFonts w:eastAsia="Times New Roman"/>
          <w:lang w:val="sr-Cyrl-RS"/>
        </w:rPr>
        <w:t xml:space="preserve">Такође, извршен је и обилазак насељеног места. Нису уочени никакви грађевински радови. </w:t>
      </w:r>
    </w:p>
    <w:p w:rsidR="00B434D7" w:rsidRPr="0028080D" w:rsidRDefault="00B434D7" w:rsidP="0028080D">
      <w:pPr>
        <w:ind w:firstLine="708"/>
        <w:jc w:val="both"/>
        <w:rPr>
          <w:rFonts w:eastAsia="Times New Roman"/>
          <w:lang w:val="sr-Cyrl-RS"/>
        </w:rPr>
      </w:pPr>
    </w:p>
    <w:p w:rsidR="0028080D" w:rsidRPr="003771E2" w:rsidRDefault="0028080D" w:rsidP="0028080D">
      <w:pPr>
        <w:ind w:firstLine="708"/>
        <w:jc w:val="both"/>
        <w:rPr>
          <w:rFonts w:eastAsia="Times New Roman"/>
          <w:lang w:val="sr-Cyrl-RS"/>
        </w:rPr>
      </w:pPr>
      <w:r w:rsidRPr="0028080D">
        <w:rPr>
          <w:rFonts w:eastAsia="Times New Roman"/>
          <w:lang w:val="sr-Cyrl-RS"/>
        </w:rPr>
        <w:t xml:space="preserve">Приликом обиласка терена, обратио се овој инспекцији Иван Рангелов поводом бесправне градње суседа Ивана Иванова. </w:t>
      </w:r>
      <w:r w:rsidRPr="003771E2">
        <w:rPr>
          <w:rFonts w:eastAsia="Times New Roman"/>
          <w:lang w:val="sr-Cyrl-RS"/>
        </w:rPr>
        <w:t>Након увида на лицу места, издат је усмени налог општинском инспектору, да предметну бесправну градњу процесуира.</w:t>
      </w:r>
    </w:p>
    <w:p w:rsidR="0028080D" w:rsidRDefault="0028080D" w:rsidP="0028080D">
      <w:pPr>
        <w:ind w:firstLine="708"/>
        <w:jc w:val="both"/>
        <w:rPr>
          <w:rFonts w:eastAsia="Times New Roman"/>
          <w:lang w:val="sr-Cyrl-RS"/>
        </w:rPr>
      </w:pPr>
      <w:r w:rsidRPr="0028080D">
        <w:rPr>
          <w:rFonts w:eastAsia="Times New Roman"/>
          <w:lang w:val="sr-Cyrl-RS"/>
        </w:rPr>
        <w:t>Иначе, инспектор испуњава све услове за спровођење поверених послова грађевинског инспекцијског надзора.</w:t>
      </w:r>
    </w:p>
    <w:p w:rsidR="00B434D7" w:rsidRPr="0028080D" w:rsidRDefault="00B434D7" w:rsidP="0028080D">
      <w:pPr>
        <w:ind w:firstLine="708"/>
        <w:jc w:val="both"/>
        <w:rPr>
          <w:rFonts w:eastAsia="Times New Roman"/>
          <w:lang w:val="sr-Cyrl-RS"/>
        </w:rPr>
      </w:pPr>
    </w:p>
    <w:p w:rsidR="0028080D" w:rsidRPr="0028080D" w:rsidRDefault="0028080D" w:rsidP="0028080D">
      <w:pPr>
        <w:ind w:firstLine="708"/>
        <w:jc w:val="both"/>
        <w:rPr>
          <w:rFonts w:eastAsia="Times New Roman"/>
          <w:lang w:val="sr-Cyrl-RS"/>
        </w:rPr>
      </w:pPr>
      <w:r w:rsidRPr="0028080D">
        <w:rPr>
          <w:rFonts w:eastAsia="Times New Roman"/>
          <w:lang w:val="sr-Cyrl-RS"/>
        </w:rPr>
        <w:t xml:space="preserve">За уклањање бесправно саграђених објеката општинска управа није одабрала предузеће, већ по потреби користи услуге ЈП за грађевинско земљиште.  </w:t>
      </w:r>
    </w:p>
    <w:p w:rsidR="0028080D" w:rsidRPr="0028080D" w:rsidRDefault="0028080D" w:rsidP="0028080D">
      <w:pPr>
        <w:ind w:firstLine="708"/>
        <w:jc w:val="both"/>
        <w:rPr>
          <w:rFonts w:eastAsia="Times New Roman"/>
          <w:lang w:val="sr-Cyrl-RS"/>
        </w:rPr>
      </w:pPr>
    </w:p>
    <w:p w:rsidR="0028080D" w:rsidRPr="0028080D" w:rsidRDefault="0028080D" w:rsidP="0028080D">
      <w:pPr>
        <w:ind w:firstLine="708"/>
        <w:jc w:val="both"/>
        <w:rPr>
          <w:rFonts w:eastAsia="Calibri"/>
          <w:u w:val="single"/>
          <w:lang w:val="sr-Cyrl-RS"/>
        </w:rPr>
      </w:pPr>
      <w:r w:rsidRPr="0028080D">
        <w:rPr>
          <w:rFonts w:eastAsia="Times New Roman"/>
          <w:lang w:val="sr-Cyrl-RS"/>
        </w:rPr>
        <w:t xml:space="preserve">Што се тиче контроле употребних дозвола утврђено је </w:t>
      </w:r>
      <w:r w:rsidRPr="0028080D">
        <w:rPr>
          <w:rFonts w:eastAsia="Calibri"/>
          <w:lang w:val="sr-Cyrl-RS"/>
        </w:rPr>
        <w:t>да је Општинска управа Босилеграда у 2017.години издала седам употребних дозвола</w:t>
      </w:r>
      <w:r w:rsidR="003771E2">
        <w:rPr>
          <w:rFonts w:eastAsia="Calibri"/>
          <w:lang w:val="sr-Cyrl-RS"/>
        </w:rPr>
        <w:t>,</w:t>
      </w:r>
      <w:r w:rsidRPr="0028080D">
        <w:rPr>
          <w:rFonts w:eastAsia="Calibri"/>
          <w:lang w:val="sr-Cyrl-RS"/>
        </w:rPr>
        <w:t xml:space="preserve"> а да су у 2018.години две у припреми. </w:t>
      </w:r>
      <w:r w:rsidRPr="0028080D">
        <w:rPr>
          <w:rFonts w:eastAsia="Calibri"/>
          <w:u w:val="single"/>
          <w:lang w:val="sr-Cyrl-RS"/>
        </w:rPr>
        <w:t>Од објеката који су 2017.године добили употребну дозволу два су обиђена и анализирана овим извештајем, док остали због превелике удаљености нису били доступни (трафостаница са два трансформатора, мала хидроелектрана „Вировци“ на Јарешничко-Назаричкој реци, прикључни надземни вод 10 К</w:t>
      </w:r>
      <w:r w:rsidRPr="0028080D">
        <w:rPr>
          <w:rFonts w:eastAsia="Calibri"/>
          <w:u w:val="single"/>
          <w:lang w:val="sr-Latn-BA"/>
        </w:rPr>
        <w:t>V</w:t>
      </w:r>
      <w:r w:rsidRPr="0028080D">
        <w:rPr>
          <w:rFonts w:eastAsia="Calibri"/>
          <w:u w:val="single"/>
          <w:lang w:val="sr-Cyrl-RS"/>
        </w:rPr>
        <w:t xml:space="preserve"> за прикључење мале хидроелектране „Вировци“, типска трафостаница 10/04 КВ). Од употребних дозвола које су у припреми сагледана је зграда општине Босилеград. На лицу места визуелним прегледом фасада анализирана је њихова усаглашеност са фасадама из добијене пројектне документације.</w:t>
      </w:r>
    </w:p>
    <w:p w:rsidR="0028080D" w:rsidRPr="0028080D" w:rsidRDefault="0028080D" w:rsidP="0028080D">
      <w:pPr>
        <w:ind w:firstLine="708"/>
        <w:jc w:val="both"/>
        <w:rPr>
          <w:rFonts w:eastAsia="Calibri"/>
          <w:u w:val="single"/>
          <w:lang w:val="sr-Cyrl-RS"/>
        </w:rPr>
      </w:pPr>
    </w:p>
    <w:p w:rsidR="0028080D" w:rsidRPr="0028080D" w:rsidRDefault="0028080D" w:rsidP="0028080D">
      <w:pPr>
        <w:jc w:val="center"/>
        <w:rPr>
          <w:rFonts w:eastAsia="Calibri"/>
          <w:b/>
          <w:lang w:val="sr-Cyrl-RS"/>
        </w:rPr>
      </w:pPr>
      <w:r w:rsidRPr="0028080D">
        <w:rPr>
          <w:rFonts w:eastAsia="Calibri"/>
          <w:b/>
          <w:lang w:val="sr-Cyrl-RS"/>
        </w:rPr>
        <w:t>УПОТРЕБНЕ ДОЗВОЛЕ</w:t>
      </w:r>
    </w:p>
    <w:p w:rsidR="0028080D" w:rsidRPr="0028080D" w:rsidRDefault="0028080D" w:rsidP="0028080D">
      <w:pPr>
        <w:ind w:firstLine="706"/>
        <w:jc w:val="both"/>
        <w:rPr>
          <w:rFonts w:eastAsia="Calibri"/>
          <w:b/>
          <w:u w:val="single"/>
          <w:lang w:val="sr-Cyrl-RS"/>
        </w:rPr>
      </w:pPr>
      <w:r w:rsidRPr="0028080D">
        <w:rPr>
          <w:rFonts w:eastAsia="Calibri"/>
          <w:b/>
          <w:u w:val="single"/>
        </w:rPr>
        <w:t>I</w:t>
      </w:r>
      <w:r w:rsidRPr="0028080D">
        <w:rPr>
          <w:rFonts w:eastAsia="Calibri"/>
          <w:b/>
          <w:u w:val="single"/>
          <w:lang w:val="sr-Cyrl-RS"/>
        </w:rPr>
        <w:t>/1. ROP-BOS-33214-</w:t>
      </w:r>
      <w:r w:rsidRPr="0028080D">
        <w:rPr>
          <w:rFonts w:eastAsia="Calibri"/>
          <w:b/>
          <w:u w:val="single"/>
        </w:rPr>
        <w:t>IUP</w:t>
      </w:r>
      <w:r w:rsidRPr="0028080D">
        <w:rPr>
          <w:rFonts w:eastAsia="Calibri"/>
          <w:b/>
          <w:u w:val="single"/>
          <w:lang w:val="sr-Cyrl-RS"/>
        </w:rPr>
        <w:t>-1/2017 (Заводни број 351-718/2017) од 27.10.2017.године</w:t>
      </w:r>
    </w:p>
    <w:p w:rsidR="0028080D" w:rsidRDefault="0028080D" w:rsidP="0028080D">
      <w:pPr>
        <w:ind w:firstLine="706"/>
        <w:jc w:val="both"/>
        <w:rPr>
          <w:rFonts w:eastAsia="Calibri"/>
          <w:u w:val="single"/>
          <w:lang w:val="sr-Cyrl-RS"/>
        </w:rPr>
      </w:pPr>
      <w:r w:rsidRPr="0028080D">
        <w:rPr>
          <w:rFonts w:eastAsia="Calibri"/>
          <w:u w:val="single"/>
          <w:lang w:val="sr-Cyrl-RS"/>
        </w:rPr>
        <w:t>Издато Решење о употребној дозволи стамбеног објекта-викенд кућа спратности П+Пк (приземље и поткровље) на катастарској парцели број 4688 КО Босилеград 2 у Босилеграду, инвеститора Стевана Радованов из Тетова, ул. Илинденска б.б.Македонија.</w:t>
      </w:r>
    </w:p>
    <w:p w:rsidR="00B434D7" w:rsidRPr="0028080D" w:rsidRDefault="00B434D7" w:rsidP="0028080D">
      <w:pPr>
        <w:ind w:firstLine="706"/>
        <w:jc w:val="both"/>
        <w:rPr>
          <w:rFonts w:eastAsia="Calibri"/>
          <w:u w:val="single"/>
          <w:lang w:val="sr-Cyrl-RS"/>
        </w:rPr>
      </w:pPr>
    </w:p>
    <w:p w:rsidR="0028080D" w:rsidRPr="0028080D" w:rsidRDefault="0028080D" w:rsidP="0028080D">
      <w:pPr>
        <w:ind w:firstLine="706"/>
        <w:jc w:val="both"/>
        <w:rPr>
          <w:rFonts w:eastAsia="Calibri"/>
          <w:u w:val="single"/>
          <w:lang w:val="sr-Cyrl-RS"/>
        </w:rPr>
      </w:pPr>
      <w:r w:rsidRPr="0028080D">
        <w:rPr>
          <w:rFonts w:eastAsia="Calibri"/>
          <w:u w:val="single"/>
          <w:lang w:val="sr-Cyrl-RS"/>
        </w:rPr>
        <w:t>Потврду о подобности објекта за употребу од 16.10.2017.године је израдио одговорни пројектант Ризе Василев, дипл.инг.грађ. У поменутој потврди је изјавио:“Утврђује се подобност објекта за употребу, те се може издати Решење о употребној дозволи“.</w:t>
      </w:r>
    </w:p>
    <w:p w:rsidR="0028080D" w:rsidRPr="0028080D" w:rsidRDefault="0028080D" w:rsidP="0028080D">
      <w:pPr>
        <w:ind w:firstLine="706"/>
        <w:jc w:val="both"/>
        <w:rPr>
          <w:rFonts w:eastAsia="Calibri"/>
          <w:u w:val="single"/>
          <w:lang w:val="sr-Cyrl-RS"/>
        </w:rPr>
      </w:pPr>
    </w:p>
    <w:p w:rsidR="0028080D" w:rsidRPr="0028080D" w:rsidRDefault="0028080D" w:rsidP="0028080D">
      <w:pPr>
        <w:ind w:firstLine="706"/>
        <w:jc w:val="both"/>
        <w:rPr>
          <w:rFonts w:eastAsia="Calibri"/>
          <w:u w:val="single"/>
          <w:lang w:val="sr-Latn-BA"/>
        </w:rPr>
      </w:pPr>
      <w:r w:rsidRPr="0028080D">
        <w:rPr>
          <w:rFonts w:eastAsia="Calibri"/>
          <w:noProof/>
          <w:u w:val="single"/>
        </w:rPr>
        <w:drawing>
          <wp:inline distT="0" distB="0" distL="0" distR="0">
            <wp:extent cx="4524375" cy="22574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24375" cy="2257425"/>
                    </a:xfrm>
                    <a:prstGeom prst="rect">
                      <a:avLst/>
                    </a:prstGeom>
                    <a:noFill/>
                    <a:ln>
                      <a:noFill/>
                    </a:ln>
                  </pic:spPr>
                </pic:pic>
              </a:graphicData>
            </a:graphic>
          </wp:inline>
        </w:drawing>
      </w:r>
    </w:p>
    <w:p w:rsidR="0028080D" w:rsidRPr="0028080D" w:rsidRDefault="0028080D" w:rsidP="0028080D">
      <w:pPr>
        <w:ind w:firstLine="706"/>
        <w:jc w:val="both"/>
        <w:rPr>
          <w:rFonts w:eastAsia="Calibri"/>
          <w:u w:val="single"/>
          <w:lang w:val="sr-Latn-BA"/>
        </w:rPr>
      </w:pPr>
    </w:p>
    <w:p w:rsidR="0028080D" w:rsidRPr="0028080D" w:rsidRDefault="0028080D" w:rsidP="0028080D">
      <w:pPr>
        <w:rPr>
          <w:rFonts w:eastAsia="Calibri"/>
          <w:i/>
          <w:noProof/>
          <w:lang w:val="sr-Cyrl-RS"/>
        </w:rPr>
      </w:pPr>
      <w:r w:rsidRPr="0028080D">
        <w:rPr>
          <w:rFonts w:eastAsia="Calibri"/>
          <w:i/>
          <w:noProof/>
          <w:lang w:val="sr-Cyrl-RS"/>
        </w:rPr>
        <w:t xml:space="preserve">Слика 1  бочни изглед из пројектне документације објекта </w:t>
      </w:r>
    </w:p>
    <w:p w:rsidR="0028080D" w:rsidRPr="0028080D" w:rsidRDefault="0028080D" w:rsidP="0028080D">
      <w:pPr>
        <w:ind w:firstLine="706"/>
        <w:jc w:val="both"/>
        <w:rPr>
          <w:rFonts w:eastAsia="Calibri"/>
          <w:u w:val="single"/>
          <w:lang w:val="sr-Latn-BA"/>
        </w:rPr>
      </w:pPr>
    </w:p>
    <w:p w:rsidR="0028080D" w:rsidRPr="0028080D" w:rsidRDefault="0028080D" w:rsidP="0028080D">
      <w:pPr>
        <w:ind w:firstLine="706"/>
        <w:jc w:val="both"/>
        <w:rPr>
          <w:rFonts w:eastAsia="Calibri"/>
          <w:u w:val="single"/>
          <w:lang w:val="sr-Cyrl-RS"/>
        </w:rPr>
      </w:pPr>
    </w:p>
    <w:p w:rsidR="0028080D" w:rsidRPr="0028080D" w:rsidRDefault="0028080D" w:rsidP="0028080D">
      <w:pPr>
        <w:ind w:firstLine="706"/>
        <w:jc w:val="center"/>
        <w:rPr>
          <w:rFonts w:eastAsia="Calibri"/>
          <w:lang w:val="sr-Cyrl-RS"/>
        </w:rPr>
      </w:pPr>
      <w:r w:rsidRPr="0028080D">
        <w:rPr>
          <w:rFonts w:eastAsia="Calibri"/>
          <w:noProof/>
        </w:rPr>
        <w:drawing>
          <wp:inline distT="0" distB="0" distL="0" distR="0">
            <wp:extent cx="4591050" cy="23907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91050" cy="2390775"/>
                    </a:xfrm>
                    <a:prstGeom prst="rect">
                      <a:avLst/>
                    </a:prstGeom>
                    <a:noFill/>
                    <a:ln>
                      <a:noFill/>
                    </a:ln>
                  </pic:spPr>
                </pic:pic>
              </a:graphicData>
            </a:graphic>
          </wp:inline>
        </w:drawing>
      </w:r>
    </w:p>
    <w:p w:rsidR="0028080D" w:rsidRPr="0028080D" w:rsidRDefault="0028080D" w:rsidP="0028080D">
      <w:pPr>
        <w:ind w:firstLine="706"/>
        <w:jc w:val="center"/>
        <w:rPr>
          <w:rFonts w:eastAsia="Calibri"/>
          <w:lang w:val="sr-Cyrl-RS"/>
        </w:rPr>
      </w:pPr>
      <w:r w:rsidRPr="0028080D">
        <w:rPr>
          <w:rFonts w:eastAsia="Calibri"/>
          <w:lang w:val="sr-Latn-BA"/>
        </w:rPr>
        <w:tab/>
      </w:r>
      <w:r w:rsidRPr="0028080D">
        <w:rPr>
          <w:rFonts w:eastAsia="Calibri"/>
          <w:lang w:val="sr-Latn-BA"/>
        </w:rPr>
        <w:tab/>
      </w:r>
      <w:r w:rsidRPr="0028080D">
        <w:rPr>
          <w:rFonts w:eastAsia="Times New Roman"/>
          <w:snapToGrid w:val="0"/>
          <w:color w:val="000000"/>
          <w:w w:val="0"/>
          <w:u w:color="000000"/>
          <w:bdr w:val="none" w:sz="0" w:space="0" w:color="000000"/>
          <w:shd w:val="clear" w:color="000000" w:fill="000000"/>
          <w:lang w:val="x-none" w:eastAsia="x-none" w:bidi="x-none"/>
        </w:rPr>
        <w:t xml:space="preserve"> </w:t>
      </w:r>
    </w:p>
    <w:p w:rsidR="0028080D" w:rsidRPr="0028080D" w:rsidRDefault="0028080D" w:rsidP="0028080D">
      <w:pPr>
        <w:rPr>
          <w:rFonts w:eastAsia="Calibri"/>
          <w:i/>
          <w:noProof/>
          <w:lang w:val="sr-Cyrl-RS"/>
        </w:rPr>
      </w:pPr>
      <w:r w:rsidRPr="0028080D">
        <w:rPr>
          <w:rFonts w:eastAsia="Calibri"/>
          <w:i/>
          <w:noProof/>
          <w:lang w:val="sr-Cyrl-RS"/>
        </w:rPr>
        <w:t>Слика 2  бочни изглед  изведеног објекта са терена</w:t>
      </w:r>
    </w:p>
    <w:p w:rsidR="0028080D" w:rsidRPr="0028080D" w:rsidRDefault="0028080D" w:rsidP="0028080D">
      <w:pPr>
        <w:rPr>
          <w:rFonts w:eastAsia="Calibri"/>
          <w:i/>
          <w:noProof/>
          <w:lang w:val="sr-Latn-BA"/>
        </w:rPr>
      </w:pPr>
      <w:r w:rsidRPr="0028080D">
        <w:rPr>
          <w:rFonts w:eastAsia="Calibri"/>
          <w:i/>
          <w:noProof/>
        </w:rPr>
        <w:lastRenderedPageBreak/>
        <w:drawing>
          <wp:inline distT="0" distB="0" distL="0" distR="0">
            <wp:extent cx="3867150" cy="2733675"/>
            <wp:effectExtent l="0" t="0" r="0" b="9525"/>
            <wp:docPr id="45" name="Picture 45" descr="C:\Users\Sanja Nikolic\Desktop\LIDIJA KEZIC\VAZNO !!!!!\BOSILEGRAD 19.04\Skenirano\Vikend kuća P+Pk\zadnji izgl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nja Nikolic\Desktop\LIDIJA KEZIC\VAZNO !!!!!\BOSILEGRAD 19.04\Skenirano\Vikend kuća P+Pk\zadnji izgled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rsidR="0028080D" w:rsidRPr="0028080D" w:rsidRDefault="0028080D" w:rsidP="0028080D">
      <w:pPr>
        <w:rPr>
          <w:rFonts w:eastAsia="Calibri"/>
          <w:i/>
          <w:noProof/>
          <w:lang w:val="sr-Cyrl-RS"/>
        </w:rPr>
      </w:pPr>
      <w:r w:rsidRPr="0028080D">
        <w:rPr>
          <w:rFonts w:eastAsia="Calibri"/>
          <w:i/>
          <w:noProof/>
          <w:lang w:val="sr-Cyrl-RS"/>
        </w:rPr>
        <w:t>Слика 3 - задњи изглед из пројектне документације изведеног објекта</w:t>
      </w:r>
    </w:p>
    <w:p w:rsidR="0028080D" w:rsidRPr="0028080D" w:rsidRDefault="0028080D" w:rsidP="0028080D">
      <w:pPr>
        <w:jc w:val="both"/>
        <w:rPr>
          <w:rFonts w:eastAsia="Calibri"/>
          <w:lang w:val="sr-Latn-BA"/>
        </w:rPr>
      </w:pPr>
      <w:r w:rsidRPr="0028080D">
        <w:rPr>
          <w:rFonts w:eastAsia="Calibri"/>
          <w:lang w:val="sr-Latn-BA"/>
        </w:rPr>
        <w:tab/>
      </w:r>
      <w:r w:rsidRPr="0028080D">
        <w:rPr>
          <w:rFonts w:eastAsia="Calibri"/>
          <w:noProof/>
        </w:rPr>
        <w:drawing>
          <wp:inline distT="0" distB="0" distL="0" distR="0">
            <wp:extent cx="3162300" cy="23907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62300" cy="2390775"/>
                    </a:xfrm>
                    <a:prstGeom prst="rect">
                      <a:avLst/>
                    </a:prstGeom>
                    <a:noFill/>
                    <a:ln>
                      <a:noFill/>
                    </a:ln>
                  </pic:spPr>
                </pic:pic>
              </a:graphicData>
            </a:graphic>
          </wp:inline>
        </w:drawing>
      </w:r>
    </w:p>
    <w:p w:rsidR="0028080D" w:rsidRPr="0028080D" w:rsidRDefault="0028080D" w:rsidP="0028080D">
      <w:pPr>
        <w:rPr>
          <w:rFonts w:eastAsia="Calibri"/>
          <w:i/>
          <w:noProof/>
          <w:lang w:val="sr-Cyrl-RS"/>
        </w:rPr>
      </w:pPr>
      <w:r w:rsidRPr="0028080D">
        <w:rPr>
          <w:rFonts w:eastAsia="Calibri"/>
          <w:i/>
          <w:noProof/>
          <w:lang w:val="sr-Cyrl-RS"/>
        </w:rPr>
        <w:t>Слика 4- задњи изглед изведеног објекта са терена</w:t>
      </w:r>
    </w:p>
    <w:p w:rsidR="0028080D" w:rsidRPr="0028080D" w:rsidRDefault="0028080D" w:rsidP="0028080D">
      <w:pPr>
        <w:ind w:firstLine="720"/>
        <w:jc w:val="both"/>
        <w:rPr>
          <w:rFonts w:eastAsia="Calibri"/>
          <w:b/>
          <w:u w:val="single"/>
          <w:lang w:val="sr-Cyrl-RS"/>
        </w:rPr>
      </w:pPr>
    </w:p>
    <w:p w:rsidR="0028080D" w:rsidRPr="0028080D" w:rsidRDefault="0028080D" w:rsidP="0028080D">
      <w:pPr>
        <w:ind w:firstLine="720"/>
        <w:jc w:val="both"/>
        <w:rPr>
          <w:rFonts w:eastAsia="Calibri"/>
          <w:lang w:val="sr-Cyrl-RS"/>
        </w:rPr>
      </w:pPr>
      <w:r w:rsidRPr="0028080D">
        <w:rPr>
          <w:rFonts w:eastAsia="Calibri"/>
          <w:b/>
          <w:u w:val="single"/>
          <w:lang w:val="sr-Cyrl-RS"/>
        </w:rPr>
        <w:t>Поступање грађевинске инспекције:</w:t>
      </w:r>
      <w:r w:rsidRPr="0028080D">
        <w:rPr>
          <w:rFonts w:eastAsia="Calibri"/>
          <w:b/>
          <w:lang w:val="sr-Cyrl-RS"/>
        </w:rPr>
        <w:t xml:space="preserve"> </w:t>
      </w:r>
      <w:r w:rsidRPr="0028080D">
        <w:rPr>
          <w:rFonts w:eastAsia="Calibri"/>
          <w:lang w:val="sr-Cyrl-RS"/>
        </w:rPr>
        <w:t>Нема података о поступању грађевинске инспекције након издате употребне дозволе.</w:t>
      </w:r>
    </w:p>
    <w:p w:rsidR="0028080D" w:rsidRPr="0028080D" w:rsidRDefault="0028080D" w:rsidP="0028080D">
      <w:pPr>
        <w:ind w:firstLine="720"/>
        <w:jc w:val="both"/>
        <w:rPr>
          <w:rFonts w:eastAsia="Calibri"/>
          <w:b/>
          <w:u w:val="single"/>
          <w:lang w:val="sr-Cyrl-RS"/>
        </w:rPr>
      </w:pPr>
    </w:p>
    <w:p w:rsidR="0028080D" w:rsidRPr="0028080D" w:rsidRDefault="0028080D" w:rsidP="0028080D">
      <w:pPr>
        <w:ind w:firstLine="709"/>
        <w:jc w:val="both"/>
        <w:rPr>
          <w:rFonts w:eastAsia="Calibri"/>
          <w:b/>
          <w:i/>
          <w:u w:val="single"/>
          <w:lang w:val="sr-Cyrl-RS"/>
        </w:rPr>
      </w:pPr>
      <w:r w:rsidRPr="0028080D">
        <w:rPr>
          <w:rFonts w:eastAsia="Calibri"/>
          <w:b/>
          <w:i/>
          <w:u w:val="single"/>
          <w:lang w:val="sr-Cyrl-RS"/>
        </w:rPr>
        <w:t>Констатација</w:t>
      </w:r>
    </w:p>
    <w:p w:rsidR="0028080D" w:rsidRPr="0028080D" w:rsidRDefault="0028080D" w:rsidP="0028080D">
      <w:pPr>
        <w:jc w:val="both"/>
        <w:rPr>
          <w:rFonts w:eastAsia="Calibri"/>
          <w:b/>
          <w:i/>
          <w:lang w:val="sr-Cyrl-RS"/>
        </w:rPr>
      </w:pPr>
      <w:r w:rsidRPr="0028080D">
        <w:rPr>
          <w:rFonts w:eastAsia="Calibri"/>
          <w:b/>
          <w:i/>
          <w:lang w:val="sr-Cyrl-RS"/>
        </w:rPr>
        <w:t>- На лицу места, визуелним прегледом фасада објекта,  утврђено је неслагање изведеног објекта са пројектном документацијом и то:</w:t>
      </w:r>
    </w:p>
    <w:p w:rsidR="0028080D" w:rsidRPr="0028080D" w:rsidRDefault="0028080D" w:rsidP="0028080D">
      <w:pPr>
        <w:jc w:val="both"/>
        <w:rPr>
          <w:rFonts w:eastAsia="Calibri"/>
          <w:b/>
          <w:i/>
          <w:lang w:val="sr-Cyrl-RS"/>
        </w:rPr>
      </w:pPr>
      <w:r w:rsidRPr="0028080D">
        <w:rPr>
          <w:rFonts w:eastAsia="Calibri"/>
          <w:b/>
          <w:i/>
          <w:lang w:val="sr-Cyrl-RS"/>
        </w:rPr>
        <w:t xml:space="preserve">а.- на слици 1 – бочни изглед и на слици 3-задњи изглед, oбе из пројектне документације изведеног обкекта није приказан приземни објекат са двоводним кровом који се на фотографији 2-слика изведеног објекта са терена, налази са десне стране, а на фотографији 4 са леве стране објекта.  </w:t>
      </w:r>
    </w:p>
    <w:p w:rsidR="0028080D" w:rsidRPr="0028080D" w:rsidRDefault="0028080D" w:rsidP="0028080D">
      <w:pPr>
        <w:jc w:val="both"/>
        <w:rPr>
          <w:rFonts w:eastAsia="Calibri"/>
          <w:b/>
          <w:i/>
          <w:lang w:val="sr-Cyrl-RS"/>
        </w:rPr>
      </w:pPr>
      <w:r w:rsidRPr="0028080D">
        <w:rPr>
          <w:rFonts w:eastAsia="Calibri"/>
          <w:b/>
          <w:i/>
          <w:lang w:val="sr-Cyrl-RS"/>
        </w:rPr>
        <w:t xml:space="preserve">б.- на слици 1,бочни изглед из пројектне документације, са десне стране се налази део објекта чија се геометрија крова не поклапа са геометријом крова поменутог дела објекта  који се сагледава  на фотографији 2- слика изведеног објекта на терену. </w:t>
      </w:r>
      <w:r w:rsidRPr="0028080D">
        <w:rPr>
          <w:rFonts w:eastAsia="Calibri"/>
          <w:b/>
          <w:i/>
          <w:lang w:val="sr-Cyrl-RS"/>
        </w:rPr>
        <w:lastRenderedPageBreak/>
        <w:t xml:space="preserve">Неслагање геометрије крова поменутог дела објекта се сагледава и упоређивањем слике 3 и слике 4. </w:t>
      </w:r>
    </w:p>
    <w:p w:rsidR="0028080D" w:rsidRPr="0028080D" w:rsidRDefault="0028080D" w:rsidP="0028080D">
      <w:pPr>
        <w:ind w:firstLine="426"/>
        <w:jc w:val="both"/>
        <w:rPr>
          <w:rFonts w:eastAsia="MS Mincho"/>
          <w:b/>
          <w:i/>
          <w:lang w:val="sr-Cyrl-CS"/>
        </w:rPr>
      </w:pPr>
      <w:r w:rsidRPr="0028080D">
        <w:rPr>
          <w:rFonts w:eastAsia="Times New Roman"/>
          <w:b/>
          <w:i/>
          <w:u w:val="single"/>
          <w:lang w:val="sr-Cyrl-CS"/>
        </w:rPr>
        <w:t>Препорука:</w:t>
      </w:r>
      <w:r w:rsidRPr="0028080D">
        <w:rPr>
          <w:rFonts w:eastAsia="Times New Roman"/>
          <w:b/>
          <w:i/>
          <w:lang w:val="sr-Cyrl-CS"/>
        </w:rPr>
        <w:t xml:space="preserve"> Извршити инспекцијски надзор сагласно овлашћењима прописаним </w:t>
      </w:r>
      <w:r w:rsidRPr="0028080D">
        <w:rPr>
          <w:rFonts w:eastAsia="MS Mincho"/>
          <w:b/>
          <w:i/>
          <w:lang w:val="sr-Cyrl-CS"/>
        </w:rPr>
        <w:t>Законом о планирању и изградњи („Сл. гласник РС“, бр.72/09,81/09-исправка,64/10</w:t>
      </w:r>
      <w:r w:rsidRPr="0028080D">
        <w:rPr>
          <w:rFonts w:eastAsia="MS Mincho"/>
          <w:b/>
          <w:i/>
          <w:lang w:val="sr-Cyrl-RS"/>
        </w:rPr>
        <w:t>-</w:t>
      </w:r>
      <w:r w:rsidRPr="0028080D">
        <w:rPr>
          <w:rFonts w:eastAsia="MS Mincho"/>
          <w:b/>
          <w:i/>
          <w:lang w:val="sr-Cyrl-CS"/>
        </w:rPr>
        <w:t xml:space="preserve">одлука </w:t>
      </w:r>
      <w:r w:rsidRPr="0028080D">
        <w:rPr>
          <w:rFonts w:eastAsia="MS Mincho"/>
          <w:b/>
          <w:i/>
          <w:lang w:val="sr-Cyrl-RS"/>
        </w:rPr>
        <w:t>УС</w:t>
      </w:r>
      <w:r w:rsidRPr="0028080D">
        <w:rPr>
          <w:rFonts w:eastAsia="MS Mincho"/>
          <w:b/>
          <w:i/>
          <w:lang w:val="sr-Cyrl-CS"/>
        </w:rPr>
        <w:t xml:space="preserve">, 24/11, 121/12, 42/13-одлука УС, 50/13-одлука УС, 98/13-одлука УС, 132/14 и 145/14), Законом о инспекцијском надзору („Сл. гласник РС“, број 36/2015), Законом о озакоњењу објеката („Сл. гласник РС“, број 96/2015) и </w:t>
      </w:r>
      <w:r w:rsidRPr="0028080D">
        <w:rPr>
          <w:rFonts w:eastAsia="MS Mincho"/>
          <w:b/>
          <w:bCs/>
          <w:i/>
          <w:iCs/>
          <w:lang w:val="sr-Cyrl-RS"/>
        </w:rPr>
        <w:t xml:space="preserve"> Законom о општем управном поступку </w:t>
      </w:r>
      <w:r w:rsidRPr="0028080D">
        <w:rPr>
          <w:rFonts w:eastAsia="MS Mincho"/>
          <w:b/>
          <w:bCs/>
          <w:i/>
          <w:iCs/>
          <w:lang w:val="sr-Cyrl-CS"/>
        </w:rPr>
        <w:t xml:space="preserve">(„Сл. гласник РС“, бр. </w:t>
      </w:r>
      <w:r w:rsidRPr="0028080D">
        <w:rPr>
          <w:rFonts w:eastAsia="MS Mincho"/>
          <w:b/>
          <w:bCs/>
          <w:i/>
          <w:iCs/>
          <w:lang w:val="sr-Cyrl-RS"/>
        </w:rPr>
        <w:t>18</w:t>
      </w:r>
      <w:r w:rsidRPr="0028080D">
        <w:rPr>
          <w:rFonts w:eastAsia="MS Mincho"/>
          <w:b/>
          <w:bCs/>
          <w:i/>
          <w:iCs/>
          <w:lang w:val="sr-Cyrl-CS"/>
        </w:rPr>
        <w:t>/</w:t>
      </w:r>
      <w:r w:rsidRPr="0028080D">
        <w:rPr>
          <w:rFonts w:eastAsia="MS Mincho"/>
          <w:b/>
          <w:bCs/>
          <w:i/>
          <w:iCs/>
          <w:lang w:val="sr-Cyrl-RS"/>
        </w:rPr>
        <w:t>16)</w:t>
      </w:r>
      <w:r w:rsidRPr="0028080D">
        <w:rPr>
          <w:rFonts w:eastAsia="MS Mincho"/>
          <w:b/>
          <w:bCs/>
          <w:i/>
          <w:iCs/>
          <w:lang w:val="sr-Cyrl-CS"/>
        </w:rPr>
        <w:t xml:space="preserve">, </w:t>
      </w:r>
      <w:r w:rsidRPr="0028080D">
        <w:rPr>
          <w:rFonts w:eastAsia="MS Mincho"/>
          <w:b/>
          <w:i/>
          <w:lang w:val="sr-Cyrl-CS"/>
        </w:rPr>
        <w:t xml:space="preserve">предузети адекватне мере и </w:t>
      </w:r>
      <w:r w:rsidRPr="0028080D">
        <w:rPr>
          <w:rFonts w:eastAsia="Times New Roman"/>
          <w:b/>
          <w:i/>
          <w:lang w:val="sr-Cyrl-CS"/>
        </w:rPr>
        <w:t xml:space="preserve">доставити фотокопију </w:t>
      </w:r>
      <w:r w:rsidRPr="0028080D">
        <w:rPr>
          <w:rFonts w:eastAsia="Times New Roman"/>
          <w:b/>
          <w:i/>
          <w:lang w:val="sr-Cyrl-RS"/>
        </w:rPr>
        <w:t>донетих аката у даљем поступку</w:t>
      </w:r>
      <w:r w:rsidRPr="0028080D">
        <w:rPr>
          <w:rFonts w:eastAsia="Times New Roman"/>
          <w:b/>
          <w:i/>
          <w:lang w:val="sr-Cyrl-CS"/>
        </w:rPr>
        <w:t xml:space="preserve"> и сачинити информацију о поступљеном</w:t>
      </w:r>
      <w:r w:rsidRPr="0028080D">
        <w:rPr>
          <w:rFonts w:eastAsia="MS Mincho"/>
          <w:b/>
          <w:i/>
          <w:lang w:val="sr-Cyrl-CS"/>
        </w:rPr>
        <w:t>.</w:t>
      </w:r>
    </w:p>
    <w:p w:rsidR="0028080D" w:rsidRPr="0028080D" w:rsidRDefault="0028080D" w:rsidP="0028080D">
      <w:pPr>
        <w:jc w:val="both"/>
        <w:rPr>
          <w:rFonts w:eastAsia="Calibri"/>
          <w:b/>
          <w:i/>
          <w:lang w:val="sr-Cyrl-RS"/>
        </w:rPr>
      </w:pPr>
    </w:p>
    <w:p w:rsidR="0028080D" w:rsidRPr="0028080D" w:rsidRDefault="0028080D" w:rsidP="0028080D">
      <w:pPr>
        <w:ind w:firstLine="706"/>
        <w:jc w:val="both"/>
        <w:rPr>
          <w:rFonts w:eastAsia="Calibri"/>
          <w:b/>
          <w:u w:val="single"/>
          <w:lang w:val="sr-Cyrl-RS"/>
        </w:rPr>
      </w:pPr>
      <w:r w:rsidRPr="0028080D">
        <w:rPr>
          <w:rFonts w:eastAsia="Calibri"/>
          <w:b/>
          <w:u w:val="single"/>
        </w:rPr>
        <w:t>I</w:t>
      </w:r>
      <w:r w:rsidRPr="0028080D">
        <w:rPr>
          <w:rFonts w:eastAsia="Calibri"/>
          <w:b/>
          <w:u w:val="single"/>
          <w:lang w:val="sr-Cyrl-RS"/>
        </w:rPr>
        <w:t>/2. ROP-</w:t>
      </w:r>
      <w:r w:rsidRPr="0028080D">
        <w:rPr>
          <w:rFonts w:eastAsia="Calibri"/>
          <w:b/>
          <w:u w:val="single"/>
          <w:lang w:val="sr-Latn-BA"/>
        </w:rPr>
        <w:t>BOS</w:t>
      </w:r>
      <w:r w:rsidRPr="0028080D">
        <w:rPr>
          <w:rFonts w:eastAsia="Calibri"/>
          <w:b/>
          <w:u w:val="single"/>
          <w:lang w:val="sr-Cyrl-RS"/>
        </w:rPr>
        <w:t>-740-</w:t>
      </w:r>
      <w:r w:rsidRPr="0028080D">
        <w:rPr>
          <w:rFonts w:eastAsia="Calibri"/>
          <w:b/>
          <w:u w:val="single"/>
        </w:rPr>
        <w:t>IUP</w:t>
      </w:r>
      <w:r w:rsidRPr="0028080D">
        <w:rPr>
          <w:rFonts w:eastAsia="Calibri"/>
          <w:b/>
          <w:u w:val="single"/>
          <w:lang w:val="sr-Cyrl-RS"/>
        </w:rPr>
        <w:t>-1/2017 (Заводни број 351-</w:t>
      </w:r>
      <w:r w:rsidRPr="0028080D">
        <w:rPr>
          <w:rFonts w:eastAsia="Calibri"/>
          <w:b/>
          <w:u w:val="single"/>
          <w:lang w:val="sr-Latn-RS"/>
        </w:rPr>
        <w:t>6/2017-03</w:t>
      </w:r>
      <w:r w:rsidRPr="0028080D">
        <w:rPr>
          <w:rFonts w:eastAsia="Calibri"/>
          <w:b/>
          <w:u w:val="single"/>
          <w:lang w:val="sr-Cyrl-RS"/>
        </w:rPr>
        <w:t>) од 19.01.2017.године</w:t>
      </w:r>
    </w:p>
    <w:p w:rsidR="0028080D" w:rsidRPr="0028080D" w:rsidRDefault="0028080D" w:rsidP="0028080D">
      <w:pPr>
        <w:ind w:firstLine="706"/>
        <w:jc w:val="both"/>
        <w:rPr>
          <w:rFonts w:eastAsia="Calibri"/>
          <w:u w:val="single"/>
          <w:lang w:val="sr-Cyrl-RS"/>
        </w:rPr>
      </w:pPr>
      <w:r w:rsidRPr="0028080D">
        <w:rPr>
          <w:rFonts w:eastAsia="Calibri"/>
          <w:u w:val="single"/>
          <w:lang w:val="sr-Cyrl-RS"/>
        </w:rPr>
        <w:t>Издато решење о употребној дозволи за мали погон прехрамбене производње на катастарској парцели број 5153 КО Босилеград 2 у Босилеграду, инвеститору –Удружењу „Оптимист“ из с. Рајчиловци Босилеград.</w:t>
      </w:r>
    </w:p>
    <w:p w:rsidR="0028080D" w:rsidRPr="0028080D" w:rsidRDefault="0028080D" w:rsidP="0028080D">
      <w:pPr>
        <w:ind w:firstLine="706"/>
        <w:jc w:val="both"/>
        <w:rPr>
          <w:rFonts w:eastAsia="Calibri"/>
          <w:u w:val="single"/>
          <w:lang w:val="sr-Cyrl-RS"/>
        </w:rPr>
      </w:pPr>
      <w:r w:rsidRPr="0028080D">
        <w:rPr>
          <w:rFonts w:eastAsia="Calibri"/>
          <w:u w:val="single"/>
          <w:lang w:val="sr-Cyrl-RS"/>
        </w:rPr>
        <w:t>Извештај комисије за технички преглед број 04/11-16 од 25.11.2016.године је урадио ПД „Елинг Плус“ доо Врање. Чланови комисије су били Новица Мирчић дипл.инж.грађ. за грађевинске радове и Благоје Пешић дипл.ел.инж. за електро деo.</w:t>
      </w:r>
    </w:p>
    <w:p w:rsidR="0028080D" w:rsidRPr="0028080D" w:rsidRDefault="0028080D" w:rsidP="0028080D">
      <w:pPr>
        <w:ind w:firstLine="706"/>
        <w:jc w:val="both"/>
        <w:rPr>
          <w:rFonts w:eastAsia="Calibri"/>
          <w:u w:val="single"/>
          <w:lang w:val="sr-Cyrl-RS"/>
        </w:rPr>
      </w:pPr>
    </w:p>
    <w:p w:rsidR="0028080D" w:rsidRPr="0028080D" w:rsidRDefault="0028080D" w:rsidP="0028080D">
      <w:pPr>
        <w:ind w:firstLine="706"/>
        <w:jc w:val="both"/>
        <w:rPr>
          <w:rFonts w:eastAsia="Calibri"/>
          <w:u w:val="single"/>
          <w:lang w:val="sr-Latn-BA"/>
        </w:rPr>
      </w:pPr>
      <w:r w:rsidRPr="0028080D">
        <w:rPr>
          <w:rFonts w:eastAsia="Calibri"/>
          <w:noProof/>
          <w:u w:val="single"/>
        </w:rPr>
        <w:drawing>
          <wp:inline distT="0" distB="0" distL="0" distR="0">
            <wp:extent cx="3524250" cy="2809875"/>
            <wp:effectExtent l="0" t="0" r="0" b="9525"/>
            <wp:docPr id="43" name="Picture 43" descr="C:\Users\Sanja Nikolic\Desktop\Mali pogon prehrambene proizvodnje sk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ja Nikolic\Desktop\Mali pogon prehrambene proizvodnje sken 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4250" cy="2809875"/>
                    </a:xfrm>
                    <a:prstGeom prst="rect">
                      <a:avLst/>
                    </a:prstGeom>
                    <a:noFill/>
                    <a:ln>
                      <a:noFill/>
                    </a:ln>
                  </pic:spPr>
                </pic:pic>
              </a:graphicData>
            </a:graphic>
          </wp:inline>
        </w:drawing>
      </w:r>
    </w:p>
    <w:p w:rsidR="0028080D" w:rsidRPr="0028080D" w:rsidRDefault="0028080D" w:rsidP="0028080D">
      <w:pPr>
        <w:rPr>
          <w:rFonts w:eastAsia="Calibri"/>
          <w:noProof/>
          <w:lang w:val="sr-Cyrl-RS"/>
        </w:rPr>
      </w:pPr>
      <w:r w:rsidRPr="0028080D">
        <w:rPr>
          <w:rFonts w:eastAsia="Calibri"/>
          <w:noProof/>
          <w:lang w:val="sr-Cyrl-RS"/>
        </w:rPr>
        <w:t xml:space="preserve">                  </w:t>
      </w:r>
    </w:p>
    <w:p w:rsidR="0028080D" w:rsidRPr="0028080D" w:rsidRDefault="0028080D" w:rsidP="0028080D">
      <w:pPr>
        <w:rPr>
          <w:rFonts w:eastAsia="Calibri"/>
          <w:noProof/>
          <w:lang w:val="sr-Cyrl-RS"/>
        </w:rPr>
      </w:pPr>
      <w:r w:rsidRPr="0028080D">
        <w:rPr>
          <w:rFonts w:eastAsia="Calibri"/>
          <w:i/>
          <w:noProof/>
          <w:lang w:val="sr-Cyrl-RS"/>
        </w:rPr>
        <w:t>Слика 5  jугоисточна  фасада  објекта из пројектне документације изведеног објекта</w:t>
      </w:r>
      <w:r w:rsidRPr="0028080D">
        <w:rPr>
          <w:rFonts w:eastAsia="Calibri"/>
          <w:noProof/>
          <w:lang w:val="sr-Cyrl-RS"/>
        </w:rPr>
        <w:tab/>
      </w:r>
    </w:p>
    <w:p w:rsidR="0028080D" w:rsidRPr="0028080D" w:rsidRDefault="0028080D" w:rsidP="0028080D">
      <w:pPr>
        <w:rPr>
          <w:rFonts w:eastAsia="Calibri"/>
          <w:noProof/>
          <w:lang w:val="sr-Cyrl-RS"/>
        </w:rPr>
      </w:pPr>
      <w:r w:rsidRPr="0028080D">
        <w:rPr>
          <w:rFonts w:eastAsia="Calibri"/>
          <w:noProof/>
          <w:lang w:val="sr-Cyrl-RS"/>
        </w:rPr>
        <w:lastRenderedPageBreak/>
        <w:tab/>
      </w:r>
      <w:r w:rsidRPr="0028080D">
        <w:rPr>
          <w:rFonts w:eastAsia="Calibri"/>
          <w:noProof/>
        </w:rPr>
        <w:drawing>
          <wp:inline distT="0" distB="0" distL="0" distR="0">
            <wp:extent cx="3629025" cy="2447925"/>
            <wp:effectExtent l="0" t="0" r="9525" b="9525"/>
            <wp:docPr id="42" name="Picture 42" descr="C:\Users\Sanja Nikolic\Desktop\mali pogon preh.proiz.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ja Nikolic\Desktop\mali pogon preh.proiz. 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29025" cy="2447925"/>
                    </a:xfrm>
                    <a:prstGeom prst="rect">
                      <a:avLst/>
                    </a:prstGeom>
                    <a:noFill/>
                    <a:ln>
                      <a:noFill/>
                    </a:ln>
                  </pic:spPr>
                </pic:pic>
              </a:graphicData>
            </a:graphic>
          </wp:inline>
        </w:drawing>
      </w:r>
    </w:p>
    <w:p w:rsidR="0028080D" w:rsidRPr="0028080D" w:rsidRDefault="0028080D" w:rsidP="0028080D">
      <w:pPr>
        <w:rPr>
          <w:rFonts w:eastAsia="Calibri"/>
          <w:i/>
          <w:noProof/>
          <w:lang w:val="sr-Cyrl-RS"/>
        </w:rPr>
      </w:pPr>
      <w:r w:rsidRPr="0028080D">
        <w:rPr>
          <w:rFonts w:eastAsia="Calibri"/>
          <w:noProof/>
          <w:lang w:val="sr-Cyrl-RS"/>
        </w:rPr>
        <w:tab/>
      </w:r>
      <w:r w:rsidRPr="0028080D">
        <w:rPr>
          <w:rFonts w:eastAsia="Calibri"/>
          <w:noProof/>
          <w:lang w:val="sr-Cyrl-RS"/>
        </w:rPr>
        <w:tab/>
      </w:r>
    </w:p>
    <w:p w:rsidR="0028080D" w:rsidRPr="0028080D" w:rsidRDefault="0028080D" w:rsidP="0028080D">
      <w:pPr>
        <w:rPr>
          <w:rFonts w:eastAsia="Calibri"/>
          <w:i/>
          <w:noProof/>
          <w:lang w:val="sr-Cyrl-RS"/>
        </w:rPr>
      </w:pPr>
      <w:r w:rsidRPr="0028080D">
        <w:rPr>
          <w:rFonts w:eastAsia="Calibri"/>
          <w:i/>
          <w:noProof/>
          <w:lang w:val="sr-Cyrl-RS"/>
        </w:rPr>
        <w:t>Слика 6 – северозападна  фасада објекта из пројектне документације изведеног објекта</w:t>
      </w:r>
    </w:p>
    <w:p w:rsidR="0028080D" w:rsidRPr="0028080D" w:rsidRDefault="0028080D" w:rsidP="0028080D">
      <w:pPr>
        <w:rPr>
          <w:rFonts w:eastAsia="Calibri"/>
          <w:noProof/>
          <w:lang w:val="sr-Cyrl-RS"/>
        </w:rPr>
      </w:pPr>
      <w:r w:rsidRPr="0028080D">
        <w:rPr>
          <w:rFonts w:eastAsia="Calibri"/>
          <w:noProof/>
        </w:rPr>
        <w:drawing>
          <wp:inline distT="0" distB="0" distL="0" distR="0">
            <wp:extent cx="3876675" cy="2733675"/>
            <wp:effectExtent l="0" t="0" r="9525" b="9525"/>
            <wp:docPr id="41" name="Picture 41" descr="C:\Users\Sanja Nikolic\Desktop\LIDIJA KEZIC\VAZNO !!!!!\BOSILEGRAD 19.04\Skenirano\Mali pogon prehrambene proizvodnje\мали погон. 7 фото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nja Nikolic\Desktop\LIDIJA KEZIC\VAZNO !!!!!\BOSILEGRAD 19.04\Skenirano\Mali pogon prehrambene proizvodnje\мали погон. 7 фотогр..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76675" cy="2733675"/>
                    </a:xfrm>
                    <a:prstGeom prst="rect">
                      <a:avLst/>
                    </a:prstGeom>
                    <a:noFill/>
                    <a:ln>
                      <a:noFill/>
                    </a:ln>
                  </pic:spPr>
                </pic:pic>
              </a:graphicData>
            </a:graphic>
          </wp:inline>
        </w:drawing>
      </w:r>
    </w:p>
    <w:p w:rsidR="0028080D" w:rsidRPr="0028080D" w:rsidRDefault="0028080D" w:rsidP="0028080D">
      <w:pPr>
        <w:rPr>
          <w:rFonts w:eastAsia="Times New Roman"/>
          <w:snapToGrid w:val="0"/>
          <w:color w:val="000000"/>
          <w:w w:val="0"/>
          <w:u w:color="000000"/>
          <w:bdr w:val="none" w:sz="0" w:space="0" w:color="000000"/>
          <w:shd w:val="clear" w:color="000000" w:fill="000000"/>
          <w:lang w:val="x-none" w:eastAsia="x-none" w:bidi="x-none"/>
        </w:rPr>
      </w:pPr>
      <w:r w:rsidRPr="0028080D">
        <w:rPr>
          <w:rFonts w:eastAsia="Calibri"/>
          <w:noProof/>
          <w:lang w:val="sr-Latn-BA" w:eastAsia="sr-Latn-BA"/>
        </w:rPr>
        <w:br/>
      </w:r>
      <w:r w:rsidRPr="0028080D">
        <w:rPr>
          <w:rFonts w:eastAsia="Calibri"/>
          <w:noProof/>
          <w:lang w:val="sr-Cyrl-RS" w:eastAsia="sr-Latn-BA"/>
        </w:rPr>
        <w:tab/>
        <w:t xml:space="preserve">                                       </w:t>
      </w:r>
      <w:r w:rsidRPr="0028080D">
        <w:rPr>
          <w:rFonts w:eastAsia="Calibri"/>
          <w:noProof/>
          <w:lang w:val="sr-Cyrl-RS" w:eastAsia="sr-Latn-BA"/>
        </w:rPr>
        <w:tab/>
      </w:r>
      <w:r w:rsidRPr="0028080D">
        <w:rPr>
          <w:rFonts w:eastAsia="Times New Roman"/>
          <w:snapToGrid w:val="0"/>
          <w:color w:val="000000"/>
          <w:w w:val="0"/>
          <w:u w:color="000000"/>
          <w:bdr w:val="none" w:sz="0" w:space="0" w:color="000000"/>
          <w:shd w:val="clear" w:color="000000" w:fill="000000"/>
          <w:lang w:val="x-none" w:eastAsia="x-none" w:bidi="x-none"/>
        </w:rPr>
        <w:t xml:space="preserve"> </w:t>
      </w:r>
    </w:p>
    <w:p w:rsidR="0028080D" w:rsidRPr="0028080D" w:rsidRDefault="0028080D" w:rsidP="0028080D">
      <w:pPr>
        <w:rPr>
          <w:rFonts w:eastAsia="Calibri"/>
          <w:noProof/>
          <w:lang w:val="sr-Cyrl-RS"/>
        </w:rPr>
      </w:pPr>
      <w:r w:rsidRPr="0028080D">
        <w:rPr>
          <w:rFonts w:eastAsia="Calibri"/>
          <w:i/>
          <w:noProof/>
          <w:lang w:val="sr-Cyrl-RS"/>
        </w:rPr>
        <w:t xml:space="preserve">Слика 7  југозападна и северозападна фасада изведеног објекта на терену </w:t>
      </w:r>
      <w:r w:rsidRPr="0028080D">
        <w:rPr>
          <w:rFonts w:eastAsia="Calibri"/>
          <w:noProof/>
          <w:lang w:val="sr-Cyrl-RS"/>
        </w:rPr>
        <w:t xml:space="preserve">    </w:t>
      </w:r>
    </w:p>
    <w:p w:rsidR="0028080D" w:rsidRPr="0028080D" w:rsidRDefault="0028080D" w:rsidP="0028080D">
      <w:pPr>
        <w:rPr>
          <w:rFonts w:eastAsia="Calibri"/>
          <w:noProof/>
          <w:lang w:val="sr-Cyrl-RS"/>
        </w:rPr>
      </w:pPr>
      <w:r w:rsidRPr="0028080D">
        <w:rPr>
          <w:rFonts w:eastAsia="Calibri"/>
          <w:noProof/>
          <w:lang w:val="sr-Cyrl-RS"/>
        </w:rPr>
        <w:t xml:space="preserve">                             </w:t>
      </w:r>
    </w:p>
    <w:p w:rsidR="0028080D" w:rsidRPr="0028080D" w:rsidRDefault="0028080D" w:rsidP="0028080D">
      <w:pPr>
        <w:rPr>
          <w:rFonts w:eastAsia="Calibri"/>
          <w:noProof/>
          <w:lang w:val="sr-Cyrl-RS"/>
        </w:rPr>
      </w:pPr>
      <w:r w:rsidRPr="0028080D">
        <w:rPr>
          <w:rFonts w:eastAsia="Calibri"/>
          <w:noProof/>
        </w:rPr>
        <w:lastRenderedPageBreak/>
        <w:drawing>
          <wp:inline distT="0" distB="0" distL="0" distR="0">
            <wp:extent cx="3162300" cy="2057400"/>
            <wp:effectExtent l="0" t="0" r="0" b="0"/>
            <wp:docPr id="40" name="Picture 40" descr="C:\Users\Sanja Nikolic\Desktop\LIDIJA KEZIC\VAZNO !!!!!\BOSILEGRAD 19.04\Skenirano\Mali pogon prehrambene proizvodnje\мали погон 8 фото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nja Nikolic\Desktop\LIDIJA KEZIC\VAZNO !!!!!\BOSILEGRAD 19.04\Skenirano\Mali pogon prehrambene proizvodnje\мали погон 8 фотогр..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62300" cy="2057400"/>
                    </a:xfrm>
                    <a:prstGeom prst="rect">
                      <a:avLst/>
                    </a:prstGeom>
                    <a:noFill/>
                    <a:ln>
                      <a:noFill/>
                    </a:ln>
                  </pic:spPr>
                </pic:pic>
              </a:graphicData>
            </a:graphic>
          </wp:inline>
        </w:drawing>
      </w:r>
    </w:p>
    <w:p w:rsidR="0028080D" w:rsidRPr="0028080D" w:rsidRDefault="0028080D" w:rsidP="0028080D">
      <w:pPr>
        <w:rPr>
          <w:rFonts w:eastAsia="Calibri"/>
          <w:noProof/>
          <w:lang w:val="sr-Cyrl-RS"/>
        </w:rPr>
      </w:pPr>
      <w:r w:rsidRPr="0028080D">
        <w:rPr>
          <w:rFonts w:eastAsia="Calibri"/>
          <w:i/>
          <w:noProof/>
          <w:lang w:val="sr-Cyrl-RS"/>
        </w:rPr>
        <w:t xml:space="preserve">Слика  8 североисточна и северозападна фасада изведеног објекта на терену </w:t>
      </w:r>
      <w:r w:rsidRPr="0028080D">
        <w:rPr>
          <w:rFonts w:eastAsia="Calibri"/>
          <w:noProof/>
          <w:lang w:val="sr-Cyrl-RS"/>
        </w:rPr>
        <w:t xml:space="preserve">    </w:t>
      </w:r>
    </w:p>
    <w:p w:rsidR="0028080D" w:rsidRPr="0028080D" w:rsidRDefault="0028080D" w:rsidP="0028080D">
      <w:pPr>
        <w:rPr>
          <w:rFonts w:eastAsia="Calibri"/>
          <w:noProof/>
          <w:lang w:val="sr-Cyrl-RS"/>
        </w:rPr>
      </w:pPr>
    </w:p>
    <w:p w:rsidR="0028080D" w:rsidRPr="0028080D" w:rsidRDefault="0028080D" w:rsidP="0028080D">
      <w:pPr>
        <w:ind w:firstLine="720"/>
        <w:jc w:val="both"/>
        <w:rPr>
          <w:rFonts w:eastAsia="Calibri"/>
          <w:b/>
          <w:u w:val="single"/>
          <w:lang w:val="sr-Cyrl-RS"/>
        </w:rPr>
      </w:pPr>
      <w:r w:rsidRPr="0028080D">
        <w:rPr>
          <w:rFonts w:eastAsia="Calibri"/>
          <w:b/>
          <w:u w:val="single"/>
          <w:lang w:val="sr-Cyrl-RS"/>
        </w:rPr>
        <w:t>Поступање грађевинске инспекције:</w:t>
      </w:r>
      <w:r w:rsidRPr="0028080D">
        <w:rPr>
          <w:rFonts w:eastAsia="Calibri"/>
          <w:b/>
          <w:lang w:val="sr-Cyrl-RS"/>
        </w:rPr>
        <w:t xml:space="preserve"> </w:t>
      </w:r>
      <w:r w:rsidRPr="0028080D">
        <w:rPr>
          <w:rFonts w:eastAsia="Calibri"/>
          <w:lang w:val="sr-Cyrl-RS"/>
        </w:rPr>
        <w:t>Нема података о поступању грађевинске инспекције након издате употребне дозволе.</w:t>
      </w:r>
      <w:r w:rsidRPr="0028080D">
        <w:rPr>
          <w:rFonts w:eastAsia="Calibri"/>
          <w:b/>
          <w:u w:val="single"/>
          <w:lang w:val="sr-Cyrl-RS"/>
        </w:rPr>
        <w:t xml:space="preserve"> </w:t>
      </w:r>
    </w:p>
    <w:p w:rsidR="0028080D" w:rsidRPr="0028080D" w:rsidRDefault="0028080D" w:rsidP="0028080D">
      <w:pPr>
        <w:ind w:right="-397" w:firstLine="709"/>
        <w:jc w:val="both"/>
        <w:rPr>
          <w:rFonts w:eastAsia="Times New Roman"/>
          <w:b/>
          <w:i/>
          <w:lang w:val="sr-Cyrl-CS"/>
        </w:rPr>
      </w:pPr>
      <w:r w:rsidRPr="0028080D">
        <w:rPr>
          <w:rFonts w:eastAsia="Calibri"/>
          <w:b/>
          <w:i/>
          <w:u w:val="single"/>
          <w:lang w:val="sr-Cyrl-RS"/>
        </w:rPr>
        <w:t xml:space="preserve">Констатација: </w:t>
      </w:r>
      <w:r w:rsidRPr="0028080D">
        <w:rPr>
          <w:rFonts w:eastAsia="Times New Roman"/>
          <w:b/>
          <w:i/>
          <w:lang w:val="sr-Cyrl-CS"/>
        </w:rPr>
        <w:t>На лицу места се визуелним прегледом бочне северозападне фасаде објекта констатује да постоји сумња на одступање од пројектне документације на основу које је добијена употребна дозвола. Потпуно сагледавање фасада изведеног објекта са свих страна је било онемогућено јер није био могућ приступ  плацу услед закључане улазне капије на огради плаца а и околне природе терена и неприступачности.</w:t>
      </w:r>
    </w:p>
    <w:p w:rsidR="0028080D" w:rsidRPr="0028080D" w:rsidRDefault="0028080D" w:rsidP="0028080D">
      <w:pPr>
        <w:ind w:right="-329" w:firstLine="720"/>
        <w:jc w:val="both"/>
        <w:rPr>
          <w:rFonts w:eastAsia="Calibri"/>
          <w:b/>
          <w:i/>
          <w:noProof/>
          <w:lang w:val="sr-Cyrl-RS"/>
        </w:rPr>
      </w:pPr>
      <w:r w:rsidRPr="0028080D">
        <w:rPr>
          <w:rFonts w:eastAsia="Times New Roman"/>
          <w:b/>
          <w:i/>
          <w:lang w:val="sr-Cyrl-RS"/>
        </w:rPr>
        <w:t xml:space="preserve">У циљу сагледавања евентуалних одступања изведеног стања објекта у односу на Пројекатну документацију изведеног објекта и извештај комисије било би неопходно изврсити увид у исте и детаљно премерити изведено стање објекта. </w:t>
      </w:r>
    </w:p>
    <w:p w:rsidR="0028080D" w:rsidRPr="0028080D" w:rsidRDefault="0028080D" w:rsidP="0028080D">
      <w:pPr>
        <w:ind w:right="-397" w:firstLine="709"/>
        <w:jc w:val="both"/>
        <w:rPr>
          <w:rFonts w:eastAsia="Calibri"/>
          <w:b/>
          <w:i/>
          <w:noProof/>
          <w:lang w:val="sr-Cyrl-RS"/>
        </w:rPr>
      </w:pPr>
    </w:p>
    <w:p w:rsidR="0028080D" w:rsidRPr="0028080D" w:rsidRDefault="0028080D" w:rsidP="0028080D">
      <w:pPr>
        <w:ind w:firstLine="426"/>
        <w:jc w:val="both"/>
        <w:rPr>
          <w:rFonts w:eastAsia="MS Mincho"/>
          <w:b/>
          <w:i/>
          <w:lang w:val="sr-Cyrl-CS"/>
        </w:rPr>
      </w:pPr>
      <w:r w:rsidRPr="0028080D">
        <w:rPr>
          <w:rFonts w:eastAsia="Times New Roman"/>
          <w:b/>
          <w:i/>
          <w:u w:val="single"/>
          <w:lang w:val="sr-Cyrl-CS"/>
        </w:rPr>
        <w:t>Препорука:</w:t>
      </w:r>
      <w:r w:rsidRPr="0028080D">
        <w:rPr>
          <w:rFonts w:eastAsia="Times New Roman"/>
          <w:b/>
          <w:i/>
          <w:lang w:val="sr-Cyrl-CS"/>
        </w:rPr>
        <w:t xml:space="preserve"> </w:t>
      </w:r>
      <w:r w:rsidRPr="0028080D">
        <w:rPr>
          <w:rFonts w:eastAsia="Times New Roman"/>
          <w:b/>
          <w:i/>
          <w:u w:val="single"/>
          <w:lang w:val="sr-Cyrl-CS"/>
        </w:rPr>
        <w:t>:</w:t>
      </w:r>
      <w:r w:rsidRPr="0028080D">
        <w:rPr>
          <w:rFonts w:eastAsia="Times New Roman"/>
          <w:b/>
          <w:i/>
          <w:lang w:val="sr-Cyrl-CS"/>
        </w:rPr>
        <w:t xml:space="preserve"> Извршити инспекцијски надзор сагласно овлашћењима прописаним </w:t>
      </w:r>
      <w:r w:rsidRPr="0028080D">
        <w:rPr>
          <w:rFonts w:eastAsia="MS Mincho"/>
          <w:b/>
          <w:i/>
          <w:lang w:val="sr-Cyrl-CS"/>
        </w:rPr>
        <w:t>Законом о планирању и изградњи („Сл. гласник РС“, бр.72/09,81/09-исправка,64/10</w:t>
      </w:r>
      <w:r w:rsidRPr="0028080D">
        <w:rPr>
          <w:rFonts w:eastAsia="MS Mincho"/>
          <w:b/>
          <w:i/>
          <w:lang w:val="sr-Cyrl-RS"/>
        </w:rPr>
        <w:t>-</w:t>
      </w:r>
      <w:r w:rsidRPr="0028080D">
        <w:rPr>
          <w:rFonts w:eastAsia="MS Mincho"/>
          <w:b/>
          <w:i/>
          <w:lang w:val="sr-Cyrl-CS"/>
        </w:rPr>
        <w:t xml:space="preserve">одлука </w:t>
      </w:r>
      <w:r w:rsidRPr="0028080D">
        <w:rPr>
          <w:rFonts w:eastAsia="MS Mincho"/>
          <w:b/>
          <w:i/>
          <w:lang w:val="sr-Cyrl-RS"/>
        </w:rPr>
        <w:t>УС</w:t>
      </w:r>
      <w:r w:rsidRPr="0028080D">
        <w:rPr>
          <w:rFonts w:eastAsia="MS Mincho"/>
          <w:b/>
          <w:i/>
          <w:lang w:val="sr-Cyrl-CS"/>
        </w:rPr>
        <w:t xml:space="preserve">, 24/11, 121/12, 42/13-одлука УС, 50/13-одлука УС, 98/13-одлука УС, 132/14 и 145/14), Законом о инспекцијском надзору („Сл. гласник РС“, број 36/2015), Законом о озакоњењу објеката („Сл. гласник РС“, број 96/2015) и </w:t>
      </w:r>
      <w:r w:rsidRPr="0028080D">
        <w:rPr>
          <w:rFonts w:eastAsia="MS Mincho"/>
          <w:b/>
          <w:bCs/>
          <w:i/>
          <w:iCs/>
          <w:lang w:val="sr-Cyrl-RS"/>
        </w:rPr>
        <w:t xml:space="preserve"> Законom о општем управном поступку </w:t>
      </w:r>
      <w:r w:rsidRPr="0028080D">
        <w:rPr>
          <w:rFonts w:eastAsia="MS Mincho"/>
          <w:b/>
          <w:bCs/>
          <w:i/>
          <w:iCs/>
          <w:lang w:val="sr-Cyrl-CS"/>
        </w:rPr>
        <w:t xml:space="preserve">(„Сл. гласник РС“, бр. </w:t>
      </w:r>
      <w:r w:rsidRPr="0028080D">
        <w:rPr>
          <w:rFonts w:eastAsia="MS Mincho"/>
          <w:b/>
          <w:bCs/>
          <w:i/>
          <w:iCs/>
          <w:lang w:val="sr-Cyrl-RS"/>
        </w:rPr>
        <w:t>18</w:t>
      </w:r>
      <w:r w:rsidRPr="0028080D">
        <w:rPr>
          <w:rFonts w:eastAsia="MS Mincho"/>
          <w:b/>
          <w:bCs/>
          <w:i/>
          <w:iCs/>
          <w:lang w:val="sr-Cyrl-CS"/>
        </w:rPr>
        <w:t>/</w:t>
      </w:r>
      <w:r w:rsidRPr="0028080D">
        <w:rPr>
          <w:rFonts w:eastAsia="MS Mincho"/>
          <w:b/>
          <w:bCs/>
          <w:i/>
          <w:iCs/>
          <w:lang w:val="sr-Cyrl-RS"/>
        </w:rPr>
        <w:t>16)</w:t>
      </w:r>
      <w:r w:rsidRPr="0028080D">
        <w:rPr>
          <w:rFonts w:eastAsia="MS Mincho"/>
          <w:b/>
          <w:bCs/>
          <w:i/>
          <w:iCs/>
          <w:lang w:val="sr-Cyrl-CS"/>
        </w:rPr>
        <w:t xml:space="preserve">, </w:t>
      </w:r>
      <w:r w:rsidRPr="0028080D">
        <w:rPr>
          <w:rFonts w:eastAsia="MS Mincho"/>
          <w:b/>
          <w:i/>
          <w:lang w:val="sr-Cyrl-CS"/>
        </w:rPr>
        <w:t xml:space="preserve">предузети адекватне мере и </w:t>
      </w:r>
      <w:r w:rsidRPr="0028080D">
        <w:rPr>
          <w:rFonts w:eastAsia="Times New Roman"/>
          <w:b/>
          <w:i/>
          <w:lang w:val="sr-Cyrl-CS"/>
        </w:rPr>
        <w:t xml:space="preserve">доставити фотокопију </w:t>
      </w:r>
      <w:r w:rsidRPr="0028080D">
        <w:rPr>
          <w:rFonts w:eastAsia="Times New Roman"/>
          <w:b/>
          <w:i/>
          <w:lang w:val="sr-Cyrl-RS"/>
        </w:rPr>
        <w:t>донетих аката у даљем поступку</w:t>
      </w:r>
      <w:r w:rsidRPr="0028080D">
        <w:rPr>
          <w:rFonts w:eastAsia="Times New Roman"/>
          <w:b/>
          <w:i/>
          <w:lang w:val="sr-Cyrl-CS"/>
        </w:rPr>
        <w:t xml:space="preserve"> и сачинити информацију о поступљеном</w:t>
      </w:r>
      <w:r w:rsidRPr="0028080D">
        <w:rPr>
          <w:rFonts w:eastAsia="MS Mincho"/>
          <w:b/>
          <w:i/>
          <w:lang w:val="sr-Cyrl-CS"/>
        </w:rPr>
        <w:t>.</w:t>
      </w:r>
    </w:p>
    <w:p w:rsidR="0028080D" w:rsidRPr="0028080D" w:rsidRDefault="0028080D" w:rsidP="0028080D">
      <w:pPr>
        <w:ind w:right="-329" w:firstLine="426"/>
        <w:jc w:val="both"/>
        <w:rPr>
          <w:rFonts w:eastAsia="MS Mincho"/>
          <w:b/>
          <w:i/>
          <w:lang w:val="sr-Latn-BA"/>
        </w:rPr>
      </w:pPr>
    </w:p>
    <w:p w:rsidR="0028080D" w:rsidRPr="0028080D" w:rsidRDefault="0028080D" w:rsidP="0028080D">
      <w:pPr>
        <w:ind w:firstLine="706"/>
        <w:jc w:val="both"/>
        <w:rPr>
          <w:rFonts w:eastAsia="Calibri"/>
          <w:b/>
          <w:u w:val="single"/>
          <w:lang w:val="sr-Cyrl-RS"/>
        </w:rPr>
      </w:pPr>
      <w:r w:rsidRPr="0028080D">
        <w:rPr>
          <w:rFonts w:eastAsia="Calibri"/>
          <w:b/>
          <w:u w:val="single"/>
          <w:lang w:val="sr-Latn-BA"/>
        </w:rPr>
        <w:t>I</w:t>
      </w:r>
      <w:r w:rsidRPr="0028080D">
        <w:rPr>
          <w:rFonts w:eastAsia="Calibri"/>
          <w:b/>
          <w:u w:val="single"/>
          <w:lang w:val="sr-Cyrl-RS"/>
        </w:rPr>
        <w:t>/3.  Употребна дозвола у припреми</w:t>
      </w:r>
    </w:p>
    <w:p w:rsidR="0028080D" w:rsidRPr="0028080D" w:rsidRDefault="0028080D" w:rsidP="0028080D">
      <w:pPr>
        <w:ind w:firstLine="706"/>
        <w:jc w:val="both"/>
        <w:rPr>
          <w:rFonts w:eastAsia="Calibri"/>
          <w:u w:val="single"/>
          <w:lang w:val="sr-Cyrl-RS"/>
        </w:rPr>
      </w:pPr>
      <w:r w:rsidRPr="0028080D">
        <w:rPr>
          <w:rFonts w:eastAsia="Calibri"/>
          <w:u w:val="single"/>
          <w:lang w:val="sr-Cyrl-RS"/>
        </w:rPr>
        <w:t>Урађена је реконструкција и доградња објекта општине Босилеград. Грађевински радови су изведени на основу Решења о грађевинској дозволи број 351-115/2013-03 од 24.07.2012.године.</w:t>
      </w:r>
    </w:p>
    <w:p w:rsidR="0028080D" w:rsidRPr="0028080D" w:rsidRDefault="0028080D" w:rsidP="0028080D">
      <w:pPr>
        <w:ind w:firstLine="706"/>
        <w:jc w:val="both"/>
        <w:rPr>
          <w:rFonts w:eastAsia="Calibri"/>
          <w:u w:val="single"/>
          <w:lang w:val="sr-Cyrl-RS"/>
        </w:rPr>
      </w:pPr>
      <w:r w:rsidRPr="0028080D">
        <w:rPr>
          <w:rFonts w:eastAsia="Calibri"/>
          <w:u w:val="single"/>
          <w:lang w:val="sr-Cyrl-RS"/>
        </w:rPr>
        <w:t>Завршен је технички преглед али захтев још није пуштен преко ЦЕОП-а.</w:t>
      </w:r>
    </w:p>
    <w:p w:rsidR="0028080D" w:rsidRPr="0028080D" w:rsidRDefault="0028080D" w:rsidP="0028080D">
      <w:pPr>
        <w:ind w:firstLine="706"/>
        <w:jc w:val="both"/>
        <w:rPr>
          <w:rFonts w:eastAsia="Calibri"/>
          <w:u w:val="single"/>
          <w:lang w:val="sr-Cyrl-RS"/>
        </w:rPr>
      </w:pPr>
      <w:r w:rsidRPr="0028080D">
        <w:rPr>
          <w:rFonts w:eastAsia="Calibri"/>
          <w:u w:val="single"/>
          <w:lang w:val="sr-Cyrl-RS"/>
        </w:rPr>
        <w:t xml:space="preserve">Извештај комисије за технички преглед од 07.06.2017.године су израдили: председник комисије Драган Димитров, Бобан Ђорђевић, Миодраг Пешић, Сунчица Антић. Комисија за технички преглед предлаже да надлежна служба Општинске управе општине Босилеград изда Решење о употребној дозволи за реконструкцију и доградњу зграде општине Босилеград. </w:t>
      </w:r>
    </w:p>
    <w:p w:rsidR="0028080D" w:rsidRPr="0028080D" w:rsidRDefault="0028080D" w:rsidP="0028080D">
      <w:pPr>
        <w:ind w:firstLine="706"/>
        <w:jc w:val="both"/>
        <w:rPr>
          <w:rFonts w:eastAsia="Calibri"/>
          <w:lang w:val="sr-Cyrl-RS"/>
        </w:rPr>
      </w:pPr>
      <w:r w:rsidRPr="0028080D">
        <w:rPr>
          <w:rFonts w:eastAsia="Calibri"/>
          <w:lang w:val="sr-Cyrl-RS"/>
        </w:rPr>
        <w:lastRenderedPageBreak/>
        <w:t xml:space="preserve">              </w:t>
      </w:r>
      <w:r w:rsidRPr="0028080D">
        <w:rPr>
          <w:rFonts w:eastAsia="Calibri"/>
          <w:noProof/>
        </w:rPr>
        <w:drawing>
          <wp:inline distT="0" distB="0" distL="0" distR="0">
            <wp:extent cx="2543175" cy="2867025"/>
            <wp:effectExtent l="0" t="0" r="9525" b="9525"/>
            <wp:docPr id="39" name="Picture 39" descr="C:\Users\Sanja Nikolic\Desktop\LIDIJA KEZIC\VAZNO !!!!!\BOSILEGRAD 19.04\Skenirano\Opština Bosilegrad\severna fasa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anja Nikolic\Desktop\LIDIJA KEZIC\VAZNO !!!!!\BOSILEGRAD 19.04\Skenirano\Opština Bosilegrad\severna fasada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3175" cy="2867025"/>
                    </a:xfrm>
                    <a:prstGeom prst="rect">
                      <a:avLst/>
                    </a:prstGeom>
                    <a:noFill/>
                    <a:ln>
                      <a:noFill/>
                    </a:ln>
                  </pic:spPr>
                </pic:pic>
              </a:graphicData>
            </a:graphic>
          </wp:inline>
        </w:drawing>
      </w:r>
    </w:p>
    <w:p w:rsidR="0028080D" w:rsidRPr="0028080D" w:rsidRDefault="0028080D" w:rsidP="0028080D">
      <w:pPr>
        <w:rPr>
          <w:rFonts w:eastAsia="Calibri"/>
          <w:i/>
          <w:noProof/>
          <w:lang w:val="sr-Cyrl-RS"/>
        </w:rPr>
      </w:pPr>
      <w:r w:rsidRPr="0028080D">
        <w:rPr>
          <w:rFonts w:eastAsia="Calibri"/>
          <w:i/>
          <w:noProof/>
          <w:lang w:val="sr-Cyrl-RS"/>
        </w:rPr>
        <w:t xml:space="preserve">Слика  9-  северна  фасада објекта из пројектне документације изведеног објекта </w:t>
      </w:r>
    </w:p>
    <w:p w:rsidR="0028080D" w:rsidRPr="0028080D" w:rsidRDefault="0028080D" w:rsidP="0028080D">
      <w:pPr>
        <w:rPr>
          <w:rFonts w:eastAsia="Calibri"/>
          <w:i/>
          <w:noProof/>
          <w:lang w:val="sr-Cyrl-RS"/>
        </w:rPr>
      </w:pPr>
    </w:p>
    <w:p w:rsidR="0028080D" w:rsidRPr="0028080D" w:rsidRDefault="0028080D" w:rsidP="0028080D">
      <w:pPr>
        <w:rPr>
          <w:rFonts w:eastAsia="Calibri"/>
          <w:noProof/>
          <w:lang w:val="sr-Cyrl-RS"/>
        </w:rPr>
      </w:pPr>
      <w:r w:rsidRPr="0028080D">
        <w:rPr>
          <w:rFonts w:eastAsia="Calibri"/>
          <w:noProof/>
        </w:rPr>
        <w:drawing>
          <wp:inline distT="0" distB="0" distL="0" distR="0">
            <wp:extent cx="3981450" cy="3876675"/>
            <wp:effectExtent l="0" t="0" r="0" b="9525"/>
            <wp:docPr id="38" name="Picture 38" descr="C:\Users\Sanja Nikolic\Desktop\LIDIJA KEZIC\VAZNO !!!!!\BOSILEGRAD 19.04\Skenirano\Opština Bosilegrad\zapadna fasa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nja Nikolic\Desktop\LIDIJA KEZIC\VAZNO !!!!!\BOSILEGRAD 19.04\Skenirano\Opština Bosilegrad\zapadna fasada 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81450" cy="3876675"/>
                    </a:xfrm>
                    <a:prstGeom prst="rect">
                      <a:avLst/>
                    </a:prstGeom>
                    <a:noFill/>
                    <a:ln>
                      <a:noFill/>
                    </a:ln>
                  </pic:spPr>
                </pic:pic>
              </a:graphicData>
            </a:graphic>
          </wp:inline>
        </w:drawing>
      </w:r>
    </w:p>
    <w:p w:rsidR="0028080D" w:rsidRPr="0028080D" w:rsidRDefault="0028080D" w:rsidP="0028080D">
      <w:pPr>
        <w:ind w:firstLine="706"/>
        <w:jc w:val="both"/>
        <w:rPr>
          <w:rFonts w:eastAsia="Calibri"/>
          <w:lang w:val="sr-Cyrl-RS"/>
        </w:rPr>
      </w:pPr>
    </w:p>
    <w:p w:rsidR="0028080D" w:rsidRPr="0028080D" w:rsidRDefault="0028080D" w:rsidP="0028080D">
      <w:pPr>
        <w:ind w:firstLine="706"/>
        <w:jc w:val="both"/>
        <w:rPr>
          <w:rFonts w:eastAsia="Calibri"/>
          <w:lang w:val="sr-Cyrl-RS"/>
        </w:rPr>
      </w:pPr>
    </w:p>
    <w:p w:rsidR="0028080D" w:rsidRPr="0028080D" w:rsidRDefault="0028080D" w:rsidP="0028080D">
      <w:pPr>
        <w:rPr>
          <w:rFonts w:eastAsia="Calibri"/>
          <w:i/>
          <w:noProof/>
          <w:lang w:val="sr-Cyrl-RS"/>
        </w:rPr>
      </w:pPr>
      <w:r w:rsidRPr="0028080D">
        <w:rPr>
          <w:rFonts w:eastAsia="Calibri"/>
          <w:i/>
          <w:noProof/>
          <w:lang w:val="sr-Cyrl-RS"/>
        </w:rPr>
        <w:t xml:space="preserve">Слика  10-  западна  фасада објекта из пројектне документације изведеног објекта </w:t>
      </w:r>
    </w:p>
    <w:p w:rsidR="0028080D" w:rsidRPr="0028080D" w:rsidRDefault="0028080D" w:rsidP="0028080D">
      <w:pPr>
        <w:ind w:firstLine="706"/>
        <w:jc w:val="both"/>
        <w:rPr>
          <w:rFonts w:eastAsia="Calibri"/>
          <w:lang w:val="sr-Cyrl-RS"/>
        </w:rPr>
      </w:pPr>
    </w:p>
    <w:p w:rsidR="0028080D" w:rsidRPr="0028080D" w:rsidRDefault="0028080D" w:rsidP="0028080D">
      <w:pPr>
        <w:ind w:firstLine="706"/>
        <w:jc w:val="both"/>
        <w:rPr>
          <w:rFonts w:eastAsia="Calibri"/>
          <w:lang w:val="sr-Cyrl-RS"/>
        </w:rPr>
      </w:pPr>
    </w:p>
    <w:p w:rsidR="0028080D" w:rsidRPr="0028080D" w:rsidRDefault="0028080D" w:rsidP="0028080D">
      <w:pPr>
        <w:ind w:firstLine="706"/>
        <w:jc w:val="both"/>
        <w:rPr>
          <w:rFonts w:eastAsia="Calibri"/>
          <w:lang w:val="sr-Cyrl-RS"/>
        </w:rPr>
      </w:pPr>
    </w:p>
    <w:p w:rsidR="0028080D" w:rsidRPr="0028080D" w:rsidRDefault="0028080D" w:rsidP="0028080D">
      <w:pPr>
        <w:ind w:firstLine="706"/>
        <w:jc w:val="both"/>
        <w:rPr>
          <w:rFonts w:eastAsia="Calibri"/>
          <w:lang w:val="sr-Cyrl-RS"/>
        </w:rPr>
      </w:pPr>
      <w:r w:rsidRPr="0028080D">
        <w:rPr>
          <w:rFonts w:eastAsia="Calibri"/>
          <w:lang w:val="sr-Cyrl-RS"/>
        </w:rPr>
        <w:lastRenderedPageBreak/>
        <w:t xml:space="preserve">       </w:t>
      </w:r>
      <w:r w:rsidRPr="0028080D">
        <w:rPr>
          <w:rFonts w:eastAsia="Calibri"/>
          <w:noProof/>
        </w:rPr>
        <w:drawing>
          <wp:inline distT="0" distB="0" distL="0" distR="0">
            <wp:extent cx="4533900" cy="2552700"/>
            <wp:effectExtent l="0" t="0" r="0" b="0"/>
            <wp:docPr id="37" name="Picture 37" descr="C:\Users\Sanja Nikolic\Desktop\LIDIJA KEZIC\VAZNO !!!!!\BOSILEGRAD 19.04\Општина Босилеград\IMG_20180419_16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nja Nikolic\Desktop\LIDIJA KEZIC\VAZNO !!!!!\BOSILEGRAD 19.04\Општина Босилеград\IMG_20180419_16094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33900" cy="2552700"/>
                    </a:xfrm>
                    <a:prstGeom prst="rect">
                      <a:avLst/>
                    </a:prstGeom>
                    <a:noFill/>
                    <a:ln>
                      <a:noFill/>
                    </a:ln>
                  </pic:spPr>
                </pic:pic>
              </a:graphicData>
            </a:graphic>
          </wp:inline>
        </w:drawing>
      </w:r>
      <w:r w:rsidRPr="0028080D">
        <w:rPr>
          <w:rFonts w:eastAsia="Calibri"/>
          <w:lang w:val="sr-Cyrl-RS"/>
        </w:rPr>
        <w:t xml:space="preserve">          </w:t>
      </w:r>
    </w:p>
    <w:p w:rsidR="0028080D" w:rsidRPr="0028080D" w:rsidRDefault="0028080D" w:rsidP="0028080D">
      <w:pPr>
        <w:rPr>
          <w:rFonts w:eastAsia="Calibri"/>
          <w:noProof/>
          <w:lang w:val="sr-Cyrl-RS"/>
        </w:rPr>
      </w:pPr>
      <w:r w:rsidRPr="0028080D">
        <w:rPr>
          <w:rFonts w:eastAsia="Calibri"/>
          <w:i/>
          <w:noProof/>
          <w:lang w:val="sr-Cyrl-RS"/>
        </w:rPr>
        <w:t xml:space="preserve">Слика  11-  северна и западна фасада објекта на терену </w:t>
      </w:r>
    </w:p>
    <w:p w:rsidR="0028080D" w:rsidRPr="0028080D" w:rsidRDefault="0028080D" w:rsidP="0028080D">
      <w:pPr>
        <w:rPr>
          <w:rFonts w:eastAsia="Calibri"/>
          <w:lang w:val="sr-Cyrl-RS"/>
        </w:rPr>
      </w:pPr>
    </w:p>
    <w:p w:rsidR="0028080D" w:rsidRPr="0028080D" w:rsidRDefault="0028080D" w:rsidP="0028080D">
      <w:pPr>
        <w:ind w:firstLine="706"/>
        <w:jc w:val="both"/>
        <w:rPr>
          <w:rFonts w:eastAsia="Calibri"/>
          <w:lang w:val="sr-Cyrl-RS"/>
        </w:rPr>
      </w:pPr>
      <w:r w:rsidRPr="0028080D">
        <w:rPr>
          <w:rFonts w:eastAsia="Calibri"/>
          <w:b/>
          <w:u w:val="single"/>
          <w:lang w:val="sr-Cyrl-RS"/>
        </w:rPr>
        <w:t>Поступање грађевинске инспекције:</w:t>
      </w:r>
      <w:r w:rsidRPr="0028080D">
        <w:rPr>
          <w:rFonts w:eastAsia="Calibri"/>
          <w:b/>
          <w:lang w:val="sr-Cyrl-RS"/>
        </w:rPr>
        <w:t xml:space="preserve"> </w:t>
      </w:r>
      <w:r w:rsidRPr="0028080D">
        <w:rPr>
          <w:rFonts w:eastAsia="Calibri"/>
          <w:lang w:val="sr-Cyrl-RS"/>
        </w:rPr>
        <w:t>Нема података о поступању грађевинске инспекције.</w:t>
      </w:r>
    </w:p>
    <w:p w:rsidR="0028080D" w:rsidRPr="0028080D" w:rsidRDefault="0028080D" w:rsidP="0028080D">
      <w:pPr>
        <w:ind w:firstLine="720"/>
        <w:jc w:val="both"/>
        <w:rPr>
          <w:rFonts w:eastAsia="Calibri"/>
          <w:b/>
          <w:u w:val="single"/>
          <w:lang w:val="sr-Cyrl-RS"/>
        </w:rPr>
      </w:pPr>
    </w:p>
    <w:p w:rsidR="0028080D" w:rsidRPr="0028080D" w:rsidRDefault="0028080D" w:rsidP="0028080D">
      <w:pPr>
        <w:ind w:right="-397" w:firstLine="709"/>
        <w:jc w:val="both"/>
        <w:rPr>
          <w:rFonts w:eastAsia="Calibri"/>
          <w:b/>
          <w:i/>
          <w:noProof/>
          <w:lang w:val="sr-Cyrl-RS"/>
        </w:rPr>
      </w:pPr>
      <w:r w:rsidRPr="0028080D">
        <w:rPr>
          <w:rFonts w:eastAsia="Calibri"/>
          <w:b/>
          <w:i/>
          <w:u w:val="single"/>
          <w:lang w:val="sr-Cyrl-RS"/>
        </w:rPr>
        <w:t xml:space="preserve">Констатација: </w:t>
      </w:r>
      <w:r w:rsidRPr="0028080D">
        <w:rPr>
          <w:rFonts w:eastAsia="Times New Roman"/>
          <w:b/>
          <w:i/>
          <w:lang w:val="sr-Cyrl-CS"/>
        </w:rPr>
        <w:t>На лицу места се визуелним прегледом фасада и анализом фасада   пројектне документације објекта констатује да је потребно проверити усклађеност изведеног објекта са пројектном документацијом.</w:t>
      </w:r>
    </w:p>
    <w:p w:rsidR="0028080D" w:rsidRPr="0028080D" w:rsidRDefault="0028080D" w:rsidP="0028080D">
      <w:pPr>
        <w:ind w:firstLine="426"/>
        <w:jc w:val="both"/>
        <w:rPr>
          <w:rFonts w:eastAsia="MS Mincho"/>
          <w:b/>
          <w:i/>
          <w:lang w:val="sr-Cyrl-CS"/>
        </w:rPr>
      </w:pPr>
      <w:r w:rsidRPr="0028080D">
        <w:rPr>
          <w:rFonts w:eastAsia="Times New Roman"/>
          <w:b/>
          <w:i/>
          <w:u w:val="single"/>
          <w:lang w:val="sr-Cyrl-CS"/>
        </w:rPr>
        <w:t>Препорука:</w:t>
      </w:r>
      <w:r w:rsidRPr="0028080D">
        <w:rPr>
          <w:rFonts w:eastAsia="Times New Roman"/>
          <w:b/>
          <w:i/>
          <w:lang w:val="sr-Cyrl-CS"/>
        </w:rPr>
        <w:t xml:space="preserve"> </w:t>
      </w:r>
      <w:r w:rsidRPr="0028080D">
        <w:rPr>
          <w:rFonts w:eastAsia="Times New Roman"/>
          <w:b/>
          <w:i/>
          <w:u w:val="single"/>
          <w:lang w:val="sr-Cyrl-CS"/>
        </w:rPr>
        <w:t>:</w:t>
      </w:r>
      <w:r w:rsidRPr="0028080D">
        <w:rPr>
          <w:rFonts w:eastAsia="Times New Roman"/>
          <w:b/>
          <w:i/>
          <w:lang w:val="sr-Cyrl-CS"/>
        </w:rPr>
        <w:t xml:space="preserve"> Извршити инспекцијски надзор сагласно овлашћењима прописаним </w:t>
      </w:r>
      <w:r w:rsidRPr="0028080D">
        <w:rPr>
          <w:rFonts w:eastAsia="MS Mincho"/>
          <w:b/>
          <w:i/>
          <w:lang w:val="sr-Cyrl-CS"/>
        </w:rPr>
        <w:t>Законом о планирању и изградњи („Сл. гласник РС“, бр.72/09,81/09-исправка,64/10</w:t>
      </w:r>
      <w:r w:rsidRPr="0028080D">
        <w:rPr>
          <w:rFonts w:eastAsia="MS Mincho"/>
          <w:b/>
          <w:i/>
          <w:lang w:val="sr-Cyrl-RS"/>
        </w:rPr>
        <w:t>-</w:t>
      </w:r>
      <w:r w:rsidRPr="0028080D">
        <w:rPr>
          <w:rFonts w:eastAsia="MS Mincho"/>
          <w:b/>
          <w:i/>
          <w:lang w:val="sr-Cyrl-CS"/>
        </w:rPr>
        <w:t xml:space="preserve">одлука </w:t>
      </w:r>
      <w:r w:rsidRPr="0028080D">
        <w:rPr>
          <w:rFonts w:eastAsia="MS Mincho"/>
          <w:b/>
          <w:i/>
          <w:lang w:val="sr-Cyrl-RS"/>
        </w:rPr>
        <w:t>УС</w:t>
      </w:r>
      <w:r w:rsidRPr="0028080D">
        <w:rPr>
          <w:rFonts w:eastAsia="MS Mincho"/>
          <w:b/>
          <w:i/>
          <w:lang w:val="sr-Cyrl-CS"/>
        </w:rPr>
        <w:t xml:space="preserve">, 24/11, 121/12, 42/13-одлука УС, 50/13-одлука УС, 98/13-одлука УС, 132/14 и 145/14), Законом о инспекцијском надзору („Сл. гласник РС“, број 36/2015), Законом о озакоњењу објеката („Сл. гласник РС“, број 96/2015) и </w:t>
      </w:r>
      <w:r w:rsidRPr="0028080D">
        <w:rPr>
          <w:rFonts w:eastAsia="MS Mincho"/>
          <w:b/>
          <w:bCs/>
          <w:i/>
          <w:iCs/>
          <w:lang w:val="sr-Cyrl-RS"/>
        </w:rPr>
        <w:t xml:space="preserve"> Законom о општем управном поступку </w:t>
      </w:r>
      <w:r w:rsidRPr="0028080D">
        <w:rPr>
          <w:rFonts w:eastAsia="MS Mincho"/>
          <w:b/>
          <w:bCs/>
          <w:i/>
          <w:iCs/>
          <w:lang w:val="sr-Cyrl-CS"/>
        </w:rPr>
        <w:t xml:space="preserve">(„Сл. гласник РС“, бр. </w:t>
      </w:r>
      <w:r w:rsidRPr="0028080D">
        <w:rPr>
          <w:rFonts w:eastAsia="MS Mincho"/>
          <w:b/>
          <w:bCs/>
          <w:i/>
          <w:iCs/>
          <w:lang w:val="sr-Cyrl-RS"/>
        </w:rPr>
        <w:t>18</w:t>
      </w:r>
      <w:r w:rsidRPr="0028080D">
        <w:rPr>
          <w:rFonts w:eastAsia="MS Mincho"/>
          <w:b/>
          <w:bCs/>
          <w:i/>
          <w:iCs/>
          <w:lang w:val="sr-Cyrl-CS"/>
        </w:rPr>
        <w:t>/</w:t>
      </w:r>
      <w:r w:rsidRPr="0028080D">
        <w:rPr>
          <w:rFonts w:eastAsia="MS Mincho"/>
          <w:b/>
          <w:bCs/>
          <w:i/>
          <w:iCs/>
          <w:lang w:val="sr-Cyrl-RS"/>
        </w:rPr>
        <w:t>16)</w:t>
      </w:r>
      <w:r w:rsidRPr="0028080D">
        <w:rPr>
          <w:rFonts w:eastAsia="MS Mincho"/>
          <w:b/>
          <w:bCs/>
          <w:i/>
          <w:iCs/>
          <w:lang w:val="sr-Cyrl-CS"/>
        </w:rPr>
        <w:t xml:space="preserve">, </w:t>
      </w:r>
      <w:r w:rsidRPr="0028080D">
        <w:rPr>
          <w:rFonts w:eastAsia="MS Mincho"/>
          <w:b/>
          <w:i/>
          <w:lang w:val="sr-Cyrl-CS"/>
        </w:rPr>
        <w:t xml:space="preserve">предузети адекватне мере и </w:t>
      </w:r>
      <w:r w:rsidRPr="0028080D">
        <w:rPr>
          <w:rFonts w:eastAsia="Times New Roman"/>
          <w:b/>
          <w:i/>
          <w:lang w:val="sr-Cyrl-CS"/>
        </w:rPr>
        <w:t xml:space="preserve">доставити фотокопију </w:t>
      </w:r>
      <w:r w:rsidRPr="0028080D">
        <w:rPr>
          <w:rFonts w:eastAsia="Times New Roman"/>
          <w:b/>
          <w:i/>
          <w:lang w:val="sr-Cyrl-RS"/>
        </w:rPr>
        <w:t>донетих аката у даљем поступку</w:t>
      </w:r>
      <w:r w:rsidRPr="0028080D">
        <w:rPr>
          <w:rFonts w:eastAsia="Times New Roman"/>
          <w:b/>
          <w:i/>
          <w:lang w:val="sr-Cyrl-CS"/>
        </w:rPr>
        <w:t xml:space="preserve"> и сачинити информацију о поступљеном</w:t>
      </w:r>
      <w:r w:rsidRPr="0028080D">
        <w:rPr>
          <w:rFonts w:eastAsia="MS Mincho"/>
          <w:b/>
          <w:i/>
          <w:lang w:val="sr-Cyrl-CS"/>
        </w:rPr>
        <w:t>.</w:t>
      </w:r>
    </w:p>
    <w:p w:rsidR="0028080D" w:rsidRPr="0028080D" w:rsidRDefault="0028080D" w:rsidP="0028080D">
      <w:pPr>
        <w:ind w:firstLine="426"/>
        <w:jc w:val="both"/>
        <w:rPr>
          <w:rFonts w:eastAsia="MS Mincho"/>
          <w:b/>
          <w:i/>
          <w:lang w:val="sr-Cyrl-CS"/>
        </w:rPr>
      </w:pPr>
    </w:p>
    <w:p w:rsidR="0028080D" w:rsidRPr="0028080D" w:rsidRDefault="0028080D" w:rsidP="0028080D">
      <w:pPr>
        <w:tabs>
          <w:tab w:val="left" w:pos="397"/>
        </w:tabs>
        <w:jc w:val="center"/>
        <w:rPr>
          <w:rFonts w:eastAsia="Times New Roman"/>
          <w:b/>
          <w:lang w:val="sr-Cyrl-RS"/>
        </w:rPr>
      </w:pPr>
      <w:r w:rsidRPr="0028080D">
        <w:rPr>
          <w:rFonts w:eastAsia="Times New Roman"/>
          <w:b/>
          <w:lang w:val="sr-Cyrl-RS"/>
        </w:rPr>
        <w:t>Извештај о раду Одељења за инспекцијске послове, грађевинске инспекције,</w:t>
      </w:r>
    </w:p>
    <w:p w:rsidR="0028080D" w:rsidRPr="0028080D" w:rsidRDefault="0028080D" w:rsidP="0028080D">
      <w:pPr>
        <w:tabs>
          <w:tab w:val="left" w:pos="397"/>
        </w:tabs>
        <w:jc w:val="center"/>
        <w:rPr>
          <w:rFonts w:eastAsia="Times New Roman"/>
          <w:b/>
          <w:lang w:val="sr-Cyrl-RS"/>
        </w:rPr>
      </w:pPr>
      <w:r w:rsidRPr="0028080D">
        <w:rPr>
          <w:rFonts w:eastAsia="Times New Roman"/>
          <w:b/>
          <w:lang w:val="sr-Cyrl-RS"/>
        </w:rPr>
        <w:t>Градске управе града Врања, а у вези контроле поверених послова</w:t>
      </w:r>
    </w:p>
    <w:p w:rsidR="0028080D" w:rsidRPr="0028080D" w:rsidRDefault="0028080D" w:rsidP="0028080D">
      <w:pPr>
        <w:tabs>
          <w:tab w:val="left" w:pos="397"/>
        </w:tabs>
        <w:jc w:val="both"/>
        <w:rPr>
          <w:rFonts w:eastAsia="Times New Roman"/>
          <w:b/>
          <w:lang w:val="sr-Cyrl-RS"/>
        </w:rPr>
      </w:pPr>
    </w:p>
    <w:p w:rsidR="0028080D" w:rsidRPr="0028080D" w:rsidRDefault="0028080D" w:rsidP="0028080D">
      <w:pPr>
        <w:tabs>
          <w:tab w:val="left" w:pos="397"/>
        </w:tabs>
        <w:jc w:val="both"/>
        <w:rPr>
          <w:rFonts w:eastAsia="Times New Roman"/>
          <w:lang w:val="sr-Cyrl-RS"/>
        </w:rPr>
      </w:pPr>
      <w:r w:rsidRPr="0028080D">
        <w:rPr>
          <w:rFonts w:eastAsia="Times New Roman"/>
          <w:lang w:val="sr-Cyrl-RS"/>
        </w:rPr>
        <w:t xml:space="preserve">Републичка грађевинска инспекција и управно-правни надзор Министарства грађевинарства, саобраћаја и инфраструктуре, извршили су </w:t>
      </w:r>
      <w:r w:rsidRPr="0028080D">
        <w:rPr>
          <w:rFonts w:eastAsia="Times New Roman"/>
          <w:b/>
          <w:lang w:val="sr-Cyrl-RS"/>
        </w:rPr>
        <w:t>редовни</w:t>
      </w:r>
      <w:r w:rsidRPr="0028080D">
        <w:rPr>
          <w:rFonts w:eastAsia="Times New Roman"/>
          <w:lang w:val="sr-Cyrl-RS"/>
        </w:rPr>
        <w:t xml:space="preserve"> </w:t>
      </w:r>
      <w:r w:rsidRPr="0028080D">
        <w:rPr>
          <w:rFonts w:eastAsia="Times New Roman"/>
          <w:b/>
          <w:lang w:val="sr-Cyrl-RS"/>
        </w:rPr>
        <w:t>инспекцијски надзор</w:t>
      </w:r>
      <w:r w:rsidRPr="0028080D">
        <w:rPr>
          <w:rFonts w:eastAsia="Times New Roman"/>
          <w:lang w:val="sr-Cyrl-RS"/>
        </w:rPr>
        <w:t xml:space="preserve"> над надзираним субјектом – </w:t>
      </w:r>
      <w:r w:rsidRPr="0028080D">
        <w:rPr>
          <w:rFonts w:eastAsia="Times New Roman"/>
          <w:b/>
          <w:lang w:val="sr-Cyrl-RS"/>
        </w:rPr>
        <w:t>грађевинском инспекцијом Одељења за инспекцијске послове</w:t>
      </w:r>
      <w:r w:rsidRPr="0028080D">
        <w:rPr>
          <w:rFonts w:eastAsia="Times New Roman"/>
          <w:b/>
          <w:bCs/>
          <w:lang w:val="sr-Cyrl-RS"/>
        </w:rPr>
        <w:t xml:space="preserve">, </w:t>
      </w:r>
      <w:r w:rsidRPr="0028080D">
        <w:rPr>
          <w:rFonts w:eastAsia="Times New Roman"/>
          <w:b/>
          <w:lang w:val="sr-Cyrl-RS"/>
        </w:rPr>
        <w:t>Градске управе града Врања</w:t>
      </w:r>
      <w:r w:rsidRPr="0028080D">
        <w:rPr>
          <w:rFonts w:eastAsia="Times New Roman"/>
          <w:lang w:val="sr-Cyrl-RS"/>
        </w:rPr>
        <w:t>.</w:t>
      </w:r>
    </w:p>
    <w:p w:rsidR="0028080D" w:rsidRPr="0028080D" w:rsidRDefault="0028080D" w:rsidP="0028080D">
      <w:pPr>
        <w:tabs>
          <w:tab w:val="left" w:pos="397"/>
        </w:tabs>
        <w:jc w:val="both"/>
        <w:rPr>
          <w:rFonts w:eastAsia="Times New Roman"/>
          <w:color w:val="FF0000"/>
          <w:lang w:val="sr-Cyrl-RS"/>
        </w:rPr>
      </w:pPr>
    </w:p>
    <w:p w:rsidR="0028080D" w:rsidRPr="0028080D" w:rsidRDefault="0028080D" w:rsidP="0028080D">
      <w:pPr>
        <w:tabs>
          <w:tab w:val="left" w:pos="397"/>
        </w:tabs>
        <w:jc w:val="both"/>
        <w:rPr>
          <w:rFonts w:eastAsia="Times New Roman"/>
          <w:lang w:val="sr-Cyrl-RS"/>
        </w:rPr>
      </w:pPr>
      <w:r w:rsidRPr="0028080D">
        <w:rPr>
          <w:rFonts w:eastAsia="Times New Roman"/>
          <w:lang w:val="sr-Cyrl-RS"/>
        </w:rPr>
        <w:t>Инспекцијски надзор извршен је теренски и канцеларијски дана 19.04.2018. године, од стране:</w:t>
      </w:r>
    </w:p>
    <w:p w:rsidR="0028080D" w:rsidRPr="0028080D" w:rsidRDefault="0028080D" w:rsidP="0028080D">
      <w:pPr>
        <w:numPr>
          <w:ilvl w:val="0"/>
          <w:numId w:val="13"/>
        </w:numPr>
        <w:jc w:val="both"/>
        <w:rPr>
          <w:rFonts w:eastAsia="Times New Roman"/>
          <w:lang w:val="sr-Cyrl-RS"/>
        </w:rPr>
      </w:pPr>
      <w:r w:rsidRPr="0028080D">
        <w:rPr>
          <w:rFonts w:eastAsia="Times New Roman"/>
          <w:lang w:val="sr-Cyrl-RS"/>
        </w:rPr>
        <w:t>Јелена Ерац, дипл.инж.арх. – републички грађевински инспектор, регистарски број 18-</w:t>
      </w:r>
      <w:r w:rsidRPr="0028080D">
        <w:rPr>
          <w:rFonts w:eastAsia="Times New Roman"/>
          <w:lang w:val="ru-RU"/>
        </w:rPr>
        <w:t>32</w:t>
      </w:r>
      <w:r w:rsidRPr="0028080D">
        <w:rPr>
          <w:rFonts w:eastAsia="Times New Roman"/>
          <w:lang w:val="sr-Cyrl-RS"/>
        </w:rPr>
        <w:t xml:space="preserve"> легитимације инспектора,</w:t>
      </w:r>
    </w:p>
    <w:p w:rsidR="0028080D" w:rsidRPr="0028080D" w:rsidRDefault="0028080D" w:rsidP="0028080D">
      <w:pPr>
        <w:numPr>
          <w:ilvl w:val="0"/>
          <w:numId w:val="13"/>
        </w:numPr>
        <w:jc w:val="both"/>
        <w:rPr>
          <w:rFonts w:eastAsia="Times New Roman"/>
          <w:lang w:val="sr-Cyrl-RS"/>
        </w:rPr>
      </w:pPr>
      <w:r w:rsidRPr="0028080D">
        <w:rPr>
          <w:rFonts w:eastAsia="Times New Roman"/>
          <w:lang w:val="sr-Cyrl-RS"/>
        </w:rPr>
        <w:t>Александар Димић, дипл. правник – самостални саветник у Одељењу за управне и управно-правне послове.</w:t>
      </w:r>
    </w:p>
    <w:p w:rsidR="0028080D" w:rsidRPr="0028080D" w:rsidRDefault="0028080D" w:rsidP="0028080D">
      <w:pPr>
        <w:tabs>
          <w:tab w:val="left" w:pos="397"/>
        </w:tabs>
        <w:jc w:val="both"/>
        <w:rPr>
          <w:rFonts w:eastAsia="Times New Roman"/>
          <w:color w:val="FF0000"/>
          <w:lang w:val="sr-Cyrl-RS"/>
        </w:rPr>
      </w:pPr>
    </w:p>
    <w:p w:rsidR="0028080D" w:rsidRPr="0028080D" w:rsidRDefault="0028080D" w:rsidP="0028080D">
      <w:pPr>
        <w:tabs>
          <w:tab w:val="left" w:pos="397"/>
        </w:tabs>
        <w:jc w:val="both"/>
        <w:rPr>
          <w:rFonts w:eastAsia="Times New Roman"/>
          <w:lang w:val="sr-Cyrl-RS"/>
        </w:rPr>
      </w:pPr>
      <w:r w:rsidRPr="0028080D">
        <w:rPr>
          <w:rFonts w:eastAsia="Times New Roman"/>
          <w:lang w:val="sr-Cyrl-RS"/>
        </w:rPr>
        <w:lastRenderedPageBreak/>
        <w:t xml:space="preserve">Предмет инспекцијског надзора је </w:t>
      </w:r>
      <w:r w:rsidRPr="0028080D">
        <w:rPr>
          <w:rFonts w:eastAsia="Times New Roman"/>
          <w:b/>
          <w:lang w:val="sr-Cyrl-RS"/>
        </w:rPr>
        <w:t>контрола поверених послова</w:t>
      </w:r>
      <w:r w:rsidRPr="0028080D">
        <w:rPr>
          <w:rFonts w:eastAsia="Times New Roman"/>
          <w:lang w:val="sr-Cyrl-RS"/>
        </w:rPr>
        <w:t xml:space="preserve"> и </w:t>
      </w:r>
      <w:r w:rsidRPr="0028080D">
        <w:rPr>
          <w:rFonts w:eastAsia="Times New Roman"/>
          <w:b/>
          <w:lang w:val="sr-Cyrl-RS"/>
        </w:rPr>
        <w:t>надзор над радом</w:t>
      </w:r>
      <w:r w:rsidRPr="0028080D">
        <w:rPr>
          <w:rFonts w:eastAsia="Times New Roman"/>
          <w:lang w:val="sr-Cyrl-RS"/>
        </w:rPr>
        <w:t xml:space="preserve"> </w:t>
      </w:r>
      <w:r w:rsidRPr="0028080D">
        <w:rPr>
          <w:rFonts w:eastAsia="Times New Roman"/>
          <w:b/>
          <w:lang w:val="sr-Cyrl-RS"/>
        </w:rPr>
        <w:t>грађевинске инспекције Одељења за инспекцијске послове</w:t>
      </w:r>
      <w:r w:rsidRPr="0028080D">
        <w:rPr>
          <w:rFonts w:eastAsia="Times New Roman"/>
          <w:b/>
          <w:bCs/>
          <w:lang w:val="sr-Cyrl-RS"/>
        </w:rPr>
        <w:t xml:space="preserve">, </w:t>
      </w:r>
      <w:r w:rsidRPr="0028080D">
        <w:rPr>
          <w:rFonts w:eastAsia="Times New Roman"/>
          <w:b/>
          <w:lang w:val="sr-Cyrl-RS"/>
        </w:rPr>
        <w:t>Градске управе града Врања</w:t>
      </w:r>
      <w:r w:rsidRPr="0028080D">
        <w:rPr>
          <w:rFonts w:eastAsia="Times New Roman"/>
          <w:lang w:val="sr-Cyrl-RS"/>
        </w:rPr>
        <w:t>. Надзор је вршен у просторијама градске управе у Улици Саве Ковачевића  бр. 3 у Врању, дана 19.04.2018. године.</w:t>
      </w:r>
    </w:p>
    <w:p w:rsidR="0028080D" w:rsidRPr="0028080D" w:rsidRDefault="0028080D" w:rsidP="0028080D">
      <w:pPr>
        <w:tabs>
          <w:tab w:val="left" w:pos="397"/>
        </w:tabs>
        <w:jc w:val="both"/>
        <w:rPr>
          <w:rFonts w:eastAsia="Times New Roman"/>
          <w:color w:val="FF0000"/>
          <w:lang w:val="sr-Cyrl-RS"/>
        </w:rPr>
      </w:pPr>
    </w:p>
    <w:p w:rsidR="0028080D" w:rsidRPr="0028080D" w:rsidRDefault="0028080D" w:rsidP="0028080D">
      <w:pPr>
        <w:tabs>
          <w:tab w:val="left" w:pos="397"/>
        </w:tabs>
        <w:jc w:val="both"/>
        <w:rPr>
          <w:rFonts w:eastAsia="Times New Roman"/>
          <w:lang w:val="sr-Cyrl-RS"/>
        </w:rPr>
      </w:pPr>
      <w:r w:rsidRPr="0028080D">
        <w:rPr>
          <w:rFonts w:eastAsia="Times New Roman"/>
          <w:lang w:val="sr-Cyrl-RS"/>
        </w:rPr>
        <w:t>Инспекцијском надзору у просторијама Грађевинске инспекције Одељења за инспекцијске послове</w:t>
      </w:r>
      <w:r w:rsidRPr="0028080D">
        <w:rPr>
          <w:rFonts w:eastAsia="Times New Roman"/>
          <w:b/>
          <w:bCs/>
          <w:lang w:val="sr-Cyrl-RS"/>
        </w:rPr>
        <w:t xml:space="preserve">, </w:t>
      </w:r>
      <w:r w:rsidRPr="0028080D">
        <w:rPr>
          <w:rFonts w:eastAsia="Times New Roman"/>
          <w:lang w:val="sr-Cyrl-RS"/>
        </w:rPr>
        <w:t>Градске управе града Врања, који је вршен дана 19.04.2018. године, присуствовали су представници надзираног субјекта:</w:t>
      </w:r>
    </w:p>
    <w:p w:rsidR="0028080D" w:rsidRPr="0028080D" w:rsidRDefault="0028080D" w:rsidP="0028080D">
      <w:pPr>
        <w:numPr>
          <w:ilvl w:val="0"/>
          <w:numId w:val="12"/>
        </w:numPr>
        <w:jc w:val="both"/>
        <w:rPr>
          <w:rFonts w:eastAsia="Times New Roman"/>
          <w:lang w:val="sr-Cyrl-RS"/>
        </w:rPr>
      </w:pPr>
      <w:r w:rsidRPr="0028080D">
        <w:rPr>
          <w:rFonts w:eastAsia="Times New Roman"/>
          <w:lang w:val="sr-Cyrl-RS"/>
        </w:rPr>
        <w:t>Бобан Антанасијевић дипл.ек. – Начелник одељења за инспекцијске послове,</w:t>
      </w:r>
    </w:p>
    <w:p w:rsidR="0028080D" w:rsidRPr="0028080D" w:rsidRDefault="0028080D" w:rsidP="0028080D">
      <w:pPr>
        <w:numPr>
          <w:ilvl w:val="0"/>
          <w:numId w:val="12"/>
        </w:numPr>
        <w:jc w:val="both"/>
        <w:rPr>
          <w:rFonts w:eastAsia="Times New Roman"/>
          <w:lang w:val="sr-Cyrl-RS"/>
        </w:rPr>
      </w:pPr>
      <w:r w:rsidRPr="0028080D">
        <w:rPr>
          <w:rFonts w:eastAsia="Times New Roman"/>
          <w:lang w:val="sr-Cyrl-RS"/>
        </w:rPr>
        <w:t>Србијанка Савић,</w:t>
      </w:r>
      <w:r w:rsidRPr="0028080D">
        <w:rPr>
          <w:rFonts w:eastAsia="Times New Roman"/>
          <w:color w:val="FF0000"/>
          <w:lang w:val="sr-Cyrl-RS"/>
        </w:rPr>
        <w:t xml:space="preserve"> </w:t>
      </w:r>
      <w:r w:rsidRPr="0028080D">
        <w:rPr>
          <w:rFonts w:eastAsia="Times New Roman"/>
          <w:b/>
          <w:bCs/>
          <w:lang w:val="sr-Cyrl-RS"/>
        </w:rPr>
        <w:t>дипл.инж.грађ. –</w:t>
      </w:r>
      <w:r w:rsidRPr="0028080D">
        <w:rPr>
          <w:rFonts w:eastAsia="Times New Roman"/>
          <w:lang w:val="sr-Cyrl-RS"/>
        </w:rPr>
        <w:t xml:space="preserve"> </w:t>
      </w:r>
      <w:r w:rsidRPr="0028080D">
        <w:rPr>
          <w:rFonts w:eastAsia="Times New Roman"/>
          <w:b/>
          <w:bCs/>
          <w:lang w:val="sr-Cyrl-RS"/>
        </w:rPr>
        <w:t>грађевински инспектор,</w:t>
      </w:r>
    </w:p>
    <w:p w:rsidR="0028080D" w:rsidRPr="0028080D" w:rsidRDefault="0028080D" w:rsidP="0028080D">
      <w:pPr>
        <w:numPr>
          <w:ilvl w:val="0"/>
          <w:numId w:val="12"/>
        </w:numPr>
        <w:jc w:val="both"/>
        <w:rPr>
          <w:rFonts w:eastAsia="Times New Roman"/>
          <w:lang w:val="sr-Cyrl-RS"/>
        </w:rPr>
      </w:pPr>
      <w:r w:rsidRPr="0028080D">
        <w:rPr>
          <w:rFonts w:eastAsia="Times New Roman"/>
          <w:b/>
          <w:bCs/>
          <w:lang w:val="sr-Cyrl-RS"/>
        </w:rPr>
        <w:t>Радица Милић, дипл.инж.арх. – грађевински инспектор,</w:t>
      </w:r>
    </w:p>
    <w:p w:rsidR="0028080D" w:rsidRPr="0028080D" w:rsidRDefault="0028080D" w:rsidP="0028080D">
      <w:pPr>
        <w:numPr>
          <w:ilvl w:val="0"/>
          <w:numId w:val="12"/>
        </w:numPr>
        <w:jc w:val="both"/>
        <w:rPr>
          <w:rFonts w:eastAsia="Times New Roman"/>
          <w:lang w:val="sr-Cyrl-RS"/>
        </w:rPr>
      </w:pPr>
      <w:r w:rsidRPr="0028080D">
        <w:rPr>
          <w:rFonts w:eastAsia="Times New Roman"/>
          <w:b/>
          <w:bCs/>
          <w:lang w:val="sr-Cyrl-RS"/>
        </w:rPr>
        <w:t>Весна Јовановић, дипл.инж.грађ. – грађевински инспектор,</w:t>
      </w:r>
    </w:p>
    <w:p w:rsidR="0028080D" w:rsidRPr="0028080D" w:rsidRDefault="0028080D" w:rsidP="0028080D">
      <w:pPr>
        <w:numPr>
          <w:ilvl w:val="0"/>
          <w:numId w:val="12"/>
        </w:numPr>
        <w:jc w:val="both"/>
        <w:rPr>
          <w:rFonts w:eastAsia="Times New Roman"/>
          <w:lang w:val="sr-Cyrl-RS"/>
        </w:rPr>
      </w:pPr>
      <w:r w:rsidRPr="0028080D">
        <w:rPr>
          <w:rFonts w:eastAsia="Times New Roman"/>
          <w:lang w:val="sr-Cyrl-RS"/>
        </w:rPr>
        <w:t>Снежана Михајловић</w:t>
      </w:r>
      <w:r w:rsidRPr="0028080D">
        <w:rPr>
          <w:rFonts w:eastAsia="Times New Roman"/>
          <w:lang w:val="sr-Cyrl-CS"/>
        </w:rPr>
        <w:t>, дипл.инж.грађ</w:t>
      </w:r>
      <w:r w:rsidRPr="0028080D">
        <w:rPr>
          <w:rFonts w:eastAsia="Times New Roman"/>
          <w:lang w:val="sr-Cyrl-RS"/>
        </w:rPr>
        <w:t xml:space="preserve">. </w:t>
      </w:r>
      <w:r w:rsidRPr="0028080D">
        <w:rPr>
          <w:rFonts w:eastAsia="Times New Roman"/>
          <w:b/>
          <w:bCs/>
          <w:lang w:val="sr-Cyrl-RS"/>
        </w:rPr>
        <w:t>– грађевински инспектор.</w:t>
      </w:r>
    </w:p>
    <w:p w:rsidR="0028080D" w:rsidRPr="0028080D" w:rsidRDefault="0028080D" w:rsidP="0028080D">
      <w:pPr>
        <w:tabs>
          <w:tab w:val="left" w:pos="397"/>
        </w:tabs>
        <w:jc w:val="both"/>
        <w:rPr>
          <w:rFonts w:eastAsia="Times New Roman"/>
          <w:color w:val="FF0000"/>
          <w:lang w:val="sr-Cyrl-RS"/>
        </w:rPr>
      </w:pPr>
    </w:p>
    <w:p w:rsidR="0028080D" w:rsidRPr="0028080D" w:rsidRDefault="0028080D" w:rsidP="0028080D">
      <w:pPr>
        <w:tabs>
          <w:tab w:val="left" w:pos="397"/>
        </w:tabs>
        <w:jc w:val="both"/>
        <w:rPr>
          <w:rFonts w:eastAsia="Times New Roman"/>
          <w:lang w:val="sr-Cyrl-RS"/>
        </w:rPr>
      </w:pPr>
      <w:r w:rsidRPr="0028080D">
        <w:rPr>
          <w:rFonts w:eastAsia="Times New Roman"/>
          <w:lang w:val="sr-Cyrl-RS"/>
        </w:rPr>
        <w:t>У току припреме поступајућих инспектора за предметни инспекцијски надзор од надзираног субјекта добијени су тражени подаци.</w:t>
      </w:r>
    </w:p>
    <w:p w:rsidR="0028080D" w:rsidRDefault="0028080D" w:rsidP="0028080D">
      <w:pPr>
        <w:tabs>
          <w:tab w:val="left" w:pos="397"/>
        </w:tabs>
        <w:jc w:val="center"/>
        <w:rPr>
          <w:rFonts w:eastAsia="Times New Roman"/>
          <w:b/>
          <w:lang w:val="sr-Cyrl-CS"/>
        </w:rPr>
      </w:pPr>
    </w:p>
    <w:p w:rsidR="0028080D" w:rsidRPr="0028080D" w:rsidRDefault="0028080D" w:rsidP="0028080D">
      <w:pPr>
        <w:tabs>
          <w:tab w:val="left" w:pos="397"/>
        </w:tabs>
        <w:jc w:val="center"/>
        <w:rPr>
          <w:rFonts w:eastAsia="Times New Roman"/>
          <w:b/>
          <w:lang w:val="sr-Cyrl-CS"/>
        </w:rPr>
      </w:pPr>
    </w:p>
    <w:p w:rsidR="0028080D" w:rsidRPr="0028080D" w:rsidRDefault="0028080D" w:rsidP="0028080D">
      <w:pPr>
        <w:tabs>
          <w:tab w:val="left" w:pos="397"/>
        </w:tabs>
        <w:jc w:val="center"/>
        <w:rPr>
          <w:rFonts w:eastAsia="Times New Roman"/>
          <w:b/>
          <w:w w:val="150"/>
          <w:lang w:val="sr-Cyrl-CS"/>
        </w:rPr>
      </w:pPr>
      <w:r w:rsidRPr="0028080D">
        <w:rPr>
          <w:rFonts w:eastAsia="Times New Roman"/>
          <w:b/>
          <w:w w:val="150"/>
          <w:lang w:val="sr-Cyrl-CS"/>
        </w:rPr>
        <w:t xml:space="preserve">КОНТРОЛА ПОСТУПАЊА </w:t>
      </w:r>
    </w:p>
    <w:p w:rsidR="0028080D" w:rsidRPr="0028080D" w:rsidRDefault="0028080D" w:rsidP="0028080D">
      <w:pPr>
        <w:tabs>
          <w:tab w:val="left" w:pos="397"/>
        </w:tabs>
        <w:jc w:val="center"/>
        <w:rPr>
          <w:rFonts w:eastAsia="Times New Roman"/>
          <w:b/>
          <w:w w:val="150"/>
          <w:lang w:val="sr-Cyrl-RS"/>
        </w:rPr>
      </w:pPr>
      <w:r w:rsidRPr="0028080D">
        <w:rPr>
          <w:rFonts w:eastAsia="Times New Roman"/>
          <w:b/>
          <w:w w:val="150"/>
          <w:lang w:val="sr-Cyrl-RS"/>
        </w:rPr>
        <w:t>ГРАЂЕВИНСКИХ ИНСПЕКТОРА</w:t>
      </w:r>
    </w:p>
    <w:p w:rsidR="0028080D" w:rsidRPr="0028080D" w:rsidRDefault="0028080D" w:rsidP="0028080D">
      <w:pPr>
        <w:tabs>
          <w:tab w:val="left" w:pos="397"/>
        </w:tabs>
        <w:jc w:val="center"/>
        <w:rPr>
          <w:rFonts w:eastAsia="Times New Roman"/>
          <w:color w:val="FF0000"/>
          <w:w w:val="150"/>
          <w:lang w:val="sr-Cyrl-CS"/>
        </w:rPr>
      </w:pPr>
    </w:p>
    <w:p w:rsidR="0028080D" w:rsidRPr="0028080D" w:rsidRDefault="0028080D" w:rsidP="0028080D">
      <w:pPr>
        <w:rPr>
          <w:rFonts w:eastAsia="Times New Roman"/>
          <w:lang w:val="sr-Cyrl-CS"/>
        </w:rPr>
      </w:pPr>
      <w:r w:rsidRPr="0028080D">
        <w:rPr>
          <w:rFonts w:eastAsia="Times New Roman"/>
          <w:lang w:val="sr-Cyrl-CS"/>
        </w:rPr>
        <w:t xml:space="preserve">Поверени послови грађевинског инспекцијског надзора на територији </w:t>
      </w:r>
      <w:r w:rsidRPr="0028080D">
        <w:rPr>
          <w:rFonts w:eastAsia="Times New Roman"/>
          <w:lang w:val="sr-Cyrl-RS"/>
        </w:rPr>
        <w:t>Г</w:t>
      </w:r>
      <w:r w:rsidRPr="0028080D">
        <w:rPr>
          <w:rFonts w:eastAsia="Times New Roman"/>
          <w:lang w:val="sr-Cyrl-CS"/>
        </w:rPr>
        <w:t xml:space="preserve">рада </w:t>
      </w:r>
      <w:r w:rsidRPr="0028080D">
        <w:rPr>
          <w:rFonts w:eastAsia="Times New Roman"/>
          <w:lang w:val="sr-Cyrl-RS"/>
        </w:rPr>
        <w:t>Врања</w:t>
      </w:r>
      <w:r w:rsidRPr="0028080D">
        <w:rPr>
          <w:rFonts w:eastAsia="Times New Roman"/>
          <w:lang w:val="sr-Cyrl-CS"/>
        </w:rPr>
        <w:t xml:space="preserve">, у чијем саставу је </w:t>
      </w:r>
      <w:r w:rsidRPr="0028080D">
        <w:rPr>
          <w:rFonts w:eastAsia="Times New Roman"/>
          <w:color w:val="222222"/>
          <w:shd w:val="clear" w:color="auto" w:fill="FFFFFF"/>
          <w:lang w:val="sr-Cyrl-CS"/>
        </w:rPr>
        <w:t>17 насеља</w:t>
      </w:r>
      <w:r w:rsidRPr="0028080D">
        <w:rPr>
          <w:rFonts w:eastAsia="Times New Roman"/>
          <w:color w:val="222222"/>
          <w:shd w:val="clear" w:color="auto" w:fill="FFFFFF"/>
          <w:lang w:val="sr-Cyrl-RS"/>
        </w:rPr>
        <w:t xml:space="preserve"> и градска општина Врањска Бања, </w:t>
      </w:r>
      <w:r w:rsidRPr="0028080D">
        <w:rPr>
          <w:rFonts w:eastAsia="Times New Roman"/>
          <w:lang w:val="sr-Cyrl-CS"/>
        </w:rPr>
        <w:t xml:space="preserve">спроводе се преко </w:t>
      </w:r>
      <w:r w:rsidRPr="0028080D">
        <w:rPr>
          <w:rFonts w:eastAsia="Times New Roman"/>
          <w:lang w:val="sr-Cyrl-RS"/>
        </w:rPr>
        <w:t>грађевинске инспекције Одељења за инспекцијске послове</w:t>
      </w:r>
      <w:r w:rsidRPr="0028080D">
        <w:rPr>
          <w:rFonts w:eastAsia="Times New Roman"/>
          <w:b/>
          <w:bCs/>
          <w:lang w:val="sr-Cyrl-RS"/>
        </w:rPr>
        <w:t xml:space="preserve">, </w:t>
      </w:r>
      <w:r w:rsidRPr="0028080D">
        <w:rPr>
          <w:rFonts w:eastAsia="Times New Roman"/>
          <w:lang w:val="sr-Cyrl-RS"/>
        </w:rPr>
        <w:t>Градске управе града Врања</w:t>
      </w:r>
      <w:r w:rsidRPr="0028080D">
        <w:rPr>
          <w:rFonts w:eastAsia="Times New Roman"/>
          <w:lang w:val="sr-Cyrl-CS"/>
        </w:rPr>
        <w:t xml:space="preserve">. </w:t>
      </w:r>
    </w:p>
    <w:p w:rsidR="0028080D" w:rsidRPr="0028080D" w:rsidRDefault="0028080D" w:rsidP="0028080D">
      <w:pPr>
        <w:rPr>
          <w:rFonts w:eastAsia="Times New Roman"/>
          <w:lang w:val="sr-Cyrl-CS"/>
        </w:rPr>
      </w:pPr>
    </w:p>
    <w:p w:rsidR="0028080D" w:rsidRDefault="0028080D" w:rsidP="0028080D">
      <w:pPr>
        <w:rPr>
          <w:rFonts w:eastAsia="Times New Roman"/>
          <w:lang w:val="sr-Cyrl-RS"/>
        </w:rPr>
      </w:pPr>
      <w:r w:rsidRPr="0028080D">
        <w:rPr>
          <w:rFonts w:eastAsia="Times New Roman"/>
          <w:lang w:val="ru-RU"/>
        </w:rPr>
        <w:t xml:space="preserve">Циљ контроле је прикупљање података и информација у вези са изградњом објеката на територији Града Врања у складу са одредбама Закона о планирању и изградњи </w:t>
      </w:r>
      <w:r w:rsidRPr="0028080D">
        <w:rPr>
          <w:rFonts w:eastAsia="Times New Roman"/>
          <w:lang w:val="sr-Cyrl-CS"/>
        </w:rPr>
        <w:t>(„Сл. гласник РС“, бр. 72/09</w:t>
      </w:r>
      <w:r w:rsidRPr="0028080D">
        <w:rPr>
          <w:rFonts w:eastAsia="Times New Roman"/>
          <w:lang w:val="sr-Cyrl-RS"/>
        </w:rPr>
        <w:t>,</w:t>
      </w:r>
      <w:r w:rsidRPr="0028080D">
        <w:rPr>
          <w:rFonts w:eastAsia="Times New Roman"/>
          <w:lang w:val="sr-Cyrl-CS"/>
        </w:rPr>
        <w:t xml:space="preserve"> 81/09-исправка</w:t>
      </w:r>
      <w:r w:rsidRPr="0028080D">
        <w:rPr>
          <w:rFonts w:eastAsia="Times New Roman"/>
          <w:lang w:val="sr-Cyrl-RS"/>
        </w:rPr>
        <w:t>, 64/10-одлука УС, 24/11, 121/12, 42/13-одлука УС, 50/13-одлука УС, 98/13-одлука УС, 132/14 и 145/14</w:t>
      </w:r>
      <w:r w:rsidRPr="0028080D">
        <w:rPr>
          <w:rFonts w:eastAsia="Times New Roman"/>
          <w:lang w:val="sr-Cyrl-CS"/>
        </w:rPr>
        <w:t>)</w:t>
      </w:r>
      <w:r w:rsidRPr="0028080D">
        <w:rPr>
          <w:rFonts w:eastAsia="Times New Roman"/>
          <w:lang w:val="sr-Cyrl-RS"/>
        </w:rPr>
        <w:t>.</w:t>
      </w:r>
    </w:p>
    <w:p w:rsidR="00B434D7" w:rsidRPr="0028080D" w:rsidRDefault="00B434D7" w:rsidP="0028080D">
      <w:pPr>
        <w:rPr>
          <w:rFonts w:eastAsia="Times New Roman"/>
          <w:lang w:val="sr-Cyrl-RS"/>
        </w:rPr>
      </w:pPr>
    </w:p>
    <w:p w:rsidR="0028080D" w:rsidRPr="0028080D" w:rsidRDefault="0028080D" w:rsidP="0028080D">
      <w:pPr>
        <w:jc w:val="center"/>
        <w:rPr>
          <w:rFonts w:eastAsia="Times New Roman"/>
          <w:b/>
          <w:color w:val="FF0000"/>
          <w:lang w:val="sr-Cyrl-RS"/>
        </w:rPr>
      </w:pPr>
      <w:r w:rsidRPr="0028080D">
        <w:rPr>
          <w:rFonts w:eastAsia="Times New Roman"/>
          <w:b/>
          <w:bCs/>
          <w:lang w:val="ru-RU"/>
        </w:rPr>
        <w:t xml:space="preserve">НАЛАЗ   СТАЊА У </w:t>
      </w:r>
      <w:r w:rsidRPr="0028080D">
        <w:rPr>
          <w:rFonts w:eastAsia="Times New Roman"/>
          <w:b/>
          <w:bCs/>
          <w:lang w:val="sr-Cyrl-RS"/>
        </w:rPr>
        <w:t>ГРАЂЕВИНСКОЈ ИНСПЕКЦИЈИ</w:t>
      </w:r>
    </w:p>
    <w:p w:rsidR="0028080D" w:rsidRPr="0028080D" w:rsidRDefault="0028080D" w:rsidP="0028080D">
      <w:pPr>
        <w:rPr>
          <w:rFonts w:eastAsia="Times New Roman"/>
          <w:lang w:val="sr-Cyrl-RS"/>
        </w:rPr>
      </w:pPr>
      <w:r w:rsidRPr="0028080D">
        <w:rPr>
          <w:rFonts w:eastAsia="Times New Roman"/>
          <w:lang w:val="sr-Cyrl-RS"/>
        </w:rPr>
        <w:t>У Одељењу за инспекцијске послове систематизовано је четири (4) радних места– извршилаца грађевинских инспектора и 1 (један) извршилац – извршитељ.</w:t>
      </w:r>
    </w:p>
    <w:p w:rsidR="0028080D" w:rsidRPr="0028080D" w:rsidRDefault="0028080D" w:rsidP="0028080D">
      <w:pPr>
        <w:rPr>
          <w:rFonts w:eastAsia="Times New Roman"/>
          <w:color w:val="FF0000"/>
          <w:lang w:val="sr-Cyrl-RS"/>
        </w:rPr>
      </w:pPr>
      <w:r w:rsidRPr="0028080D">
        <w:rPr>
          <w:rFonts w:eastAsia="Times New Roman"/>
          <w:lang w:val="sr-Cyrl-RS"/>
        </w:rPr>
        <w:t>Начелник одељења задужен је и за доношење Програма и Плана уклањања бесправних објеката, као и за њихову реализацију, сходно Правилнику о поступку доношења и садржини програма уклањања објеката („Сл. гласник РС“, бр. 27/15). За извођење радова на уклањању бесправно изграђених објеката, постоји уговор са привредним друштвом.</w:t>
      </w:r>
    </w:p>
    <w:p w:rsidR="0028080D" w:rsidRPr="0028080D" w:rsidRDefault="0028080D" w:rsidP="0028080D">
      <w:pPr>
        <w:rPr>
          <w:rFonts w:eastAsia="Times New Roman"/>
          <w:color w:val="FF0000"/>
          <w:lang w:val="sr-Cyrl-RS"/>
        </w:rPr>
      </w:pPr>
      <w:r w:rsidRPr="0028080D">
        <w:rPr>
          <w:rFonts w:eastAsia="Times New Roman"/>
          <w:lang w:val="sr-Cyrl-RS"/>
        </w:rPr>
        <w:t>У току припреме републичких грађевинских инспектора за предметни инспекцијски надзор од надзираног субјекта добијени су сви тражени подаци.</w:t>
      </w:r>
    </w:p>
    <w:p w:rsidR="0028080D" w:rsidRPr="0028080D" w:rsidRDefault="0028080D" w:rsidP="0028080D">
      <w:pPr>
        <w:rPr>
          <w:rFonts w:eastAsia="Calibri"/>
          <w:lang w:val="sr-Cyrl-RS"/>
        </w:rPr>
      </w:pPr>
      <w:r w:rsidRPr="0028080D">
        <w:rPr>
          <w:rFonts w:eastAsia="Calibri"/>
          <w:noProof/>
        </w:rPr>
        <w:lastRenderedPageBreak/>
        <w:drawing>
          <wp:inline distT="0" distB="0" distL="0" distR="0">
            <wp:extent cx="3552825" cy="4886325"/>
            <wp:effectExtent l="0" t="0" r="9525" b="9525"/>
            <wp:docPr id="36" name="Picture 36" descr="Tabela MG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ela MGSI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52825" cy="4886325"/>
                    </a:xfrm>
                    <a:prstGeom prst="rect">
                      <a:avLst/>
                    </a:prstGeom>
                    <a:noFill/>
                    <a:ln>
                      <a:noFill/>
                    </a:ln>
                  </pic:spPr>
                </pic:pic>
              </a:graphicData>
            </a:graphic>
          </wp:inline>
        </w:drawing>
      </w:r>
    </w:p>
    <w:p w:rsidR="0028080D" w:rsidRPr="0028080D" w:rsidRDefault="0028080D" w:rsidP="0028080D">
      <w:pPr>
        <w:rPr>
          <w:rFonts w:eastAsia="Calibri"/>
          <w:lang w:val="sr-Cyrl-RS"/>
        </w:rPr>
      </w:pPr>
      <w:r w:rsidRPr="0028080D">
        <w:rPr>
          <w:rFonts w:eastAsia="Calibri"/>
          <w:noProof/>
        </w:rPr>
        <w:lastRenderedPageBreak/>
        <w:drawing>
          <wp:inline distT="0" distB="0" distL="0" distR="0">
            <wp:extent cx="6115050" cy="8410575"/>
            <wp:effectExtent l="0" t="0" r="0" b="9525"/>
            <wp:docPr id="35" name="Picture 35" descr="Tabela MGS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ela MGSI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15050" cy="8410575"/>
                    </a:xfrm>
                    <a:prstGeom prst="rect">
                      <a:avLst/>
                    </a:prstGeom>
                    <a:noFill/>
                    <a:ln>
                      <a:noFill/>
                    </a:ln>
                  </pic:spPr>
                </pic:pic>
              </a:graphicData>
            </a:graphic>
          </wp:inline>
        </w:drawing>
      </w:r>
    </w:p>
    <w:p w:rsidR="0028080D" w:rsidRDefault="0028080D" w:rsidP="0028080D">
      <w:pPr>
        <w:jc w:val="both"/>
        <w:rPr>
          <w:rFonts w:eastAsia="Times New Roman"/>
          <w:lang w:val="sr-Cyrl-RS"/>
        </w:rPr>
      </w:pPr>
      <w:r w:rsidRPr="0028080D">
        <w:rPr>
          <w:rFonts w:eastAsia="Times New Roman"/>
          <w:color w:val="000000"/>
          <w:lang w:val="sr-Cyrl-RS"/>
        </w:rPr>
        <w:lastRenderedPageBreak/>
        <w:t xml:space="preserve">Увидом у предмете грађевинске инспекције, који су изабрани насумичним одабиром, </w:t>
      </w:r>
      <w:r w:rsidRPr="0028080D">
        <w:rPr>
          <w:rFonts w:eastAsia="Times New Roman"/>
          <w:color w:val="000000"/>
          <w:lang w:val="ru-RU"/>
        </w:rPr>
        <w:t xml:space="preserve">уочено је да се у предметима грађевинске инспекције примењује </w:t>
      </w:r>
      <w:r w:rsidRPr="0028080D">
        <w:rPr>
          <w:rFonts w:eastAsia="Times New Roman"/>
          <w:lang w:val="ru-RU"/>
        </w:rPr>
        <w:t>Закон о планирању и изградњи („Сл. гласник РС“, бр. 72/09</w:t>
      </w:r>
      <w:r w:rsidRPr="0028080D">
        <w:rPr>
          <w:rFonts w:eastAsia="Times New Roman"/>
          <w:lang w:val="sr-Cyrl-RS"/>
        </w:rPr>
        <w:t>,</w:t>
      </w:r>
      <w:r w:rsidRPr="0028080D">
        <w:rPr>
          <w:rFonts w:eastAsia="Times New Roman"/>
          <w:lang w:val="ru-RU"/>
        </w:rPr>
        <w:t xml:space="preserve"> 81/09-исправка</w:t>
      </w:r>
      <w:r w:rsidRPr="0028080D">
        <w:rPr>
          <w:rFonts w:eastAsia="Times New Roman"/>
          <w:lang w:val="sr-Cyrl-RS"/>
        </w:rPr>
        <w:t>, 64/10-одлука УС, 24/11, 121/12, 42/13-одлука УС, 50/13-одлука УС, 98/13-одлука УС, 132/14 и 145/14</w:t>
      </w:r>
      <w:r w:rsidRPr="0028080D">
        <w:rPr>
          <w:rFonts w:eastAsia="Times New Roman"/>
          <w:lang w:val="ru-RU"/>
        </w:rPr>
        <w:t xml:space="preserve">) и </w:t>
      </w:r>
      <w:r w:rsidRPr="0028080D">
        <w:rPr>
          <w:rFonts w:eastAsia="Times New Roman"/>
          <w:color w:val="000000"/>
          <w:lang w:val="ru-RU"/>
        </w:rPr>
        <w:t xml:space="preserve">Закон </w:t>
      </w:r>
      <w:r w:rsidRPr="0028080D">
        <w:rPr>
          <w:rFonts w:eastAsia="Times New Roman"/>
          <w:lang w:val="sr-Cyrl-RS"/>
        </w:rPr>
        <w:t xml:space="preserve">о инспекцијском надзору </w:t>
      </w:r>
      <w:r w:rsidRPr="0028080D">
        <w:rPr>
          <w:rFonts w:eastAsia="Times New Roman"/>
          <w:lang w:val="ru-RU"/>
        </w:rPr>
        <w:t>(„Сл. гласник РС“,</w:t>
      </w:r>
      <w:r w:rsidRPr="0028080D">
        <w:rPr>
          <w:rFonts w:eastAsia="Times New Roman"/>
          <w:lang w:val="sr-Cyrl-RS"/>
        </w:rPr>
        <w:t xml:space="preserve"> </w:t>
      </w:r>
      <w:r w:rsidRPr="0028080D">
        <w:rPr>
          <w:rFonts w:eastAsia="Times New Roman"/>
          <w:lang w:val="ru-RU"/>
        </w:rPr>
        <w:t xml:space="preserve">бр. </w:t>
      </w:r>
      <w:r w:rsidRPr="0028080D">
        <w:rPr>
          <w:rFonts w:eastAsia="Times New Roman"/>
          <w:lang w:val="sr-Cyrl-RS"/>
        </w:rPr>
        <w:t>36</w:t>
      </w:r>
      <w:r w:rsidRPr="0028080D">
        <w:rPr>
          <w:rFonts w:eastAsia="Times New Roman"/>
          <w:lang w:val="ru-RU"/>
        </w:rPr>
        <w:t>/</w:t>
      </w:r>
      <w:r w:rsidRPr="0028080D">
        <w:rPr>
          <w:rFonts w:eastAsia="Times New Roman"/>
          <w:lang w:val="sr-Cyrl-RS"/>
        </w:rPr>
        <w:t>15), да се спроводе прописи из области канцеларијског пословања при обради предмета и евидентирању у референтској свесци, са незнатним пропустима у примени истих.</w:t>
      </w:r>
    </w:p>
    <w:p w:rsidR="00B434D7" w:rsidRPr="0028080D" w:rsidRDefault="00B434D7" w:rsidP="0028080D">
      <w:pPr>
        <w:jc w:val="both"/>
        <w:rPr>
          <w:rFonts w:eastAsia="Times New Roman"/>
          <w:lang w:val="sr-Cyrl-RS"/>
        </w:rPr>
      </w:pPr>
    </w:p>
    <w:p w:rsidR="0028080D" w:rsidRPr="0028080D" w:rsidRDefault="0028080D" w:rsidP="0028080D">
      <w:pPr>
        <w:spacing w:before="60" w:after="60"/>
        <w:jc w:val="center"/>
        <w:rPr>
          <w:rFonts w:eastAsia="Calibri"/>
          <w:b/>
          <w:color w:val="FF0000"/>
          <w:lang w:val="sr-Cyrl-RS"/>
        </w:rPr>
      </w:pPr>
      <w:r w:rsidRPr="0028080D">
        <w:rPr>
          <w:rFonts w:eastAsia="Times New Roman"/>
          <w:lang w:val="sr-Cyrl-RS"/>
        </w:rPr>
        <w:t>КОНТРОЛА ПОСТУПАЊА ПО ПОЈЕДИНАЧНИМ ПРЕДМЕТИМА</w:t>
      </w:r>
    </w:p>
    <w:p w:rsidR="0028080D" w:rsidRPr="0028080D" w:rsidRDefault="0028080D" w:rsidP="0028080D">
      <w:pPr>
        <w:ind w:firstLine="708"/>
        <w:jc w:val="both"/>
        <w:rPr>
          <w:rFonts w:eastAsia="Times New Roman"/>
          <w:lang w:val="sr-Cyrl-RS"/>
        </w:rPr>
      </w:pPr>
      <w:r w:rsidRPr="0028080D">
        <w:rPr>
          <w:rFonts w:eastAsia="Times New Roman"/>
          <w:lang w:val="sr-Cyrl-RS"/>
        </w:rPr>
        <w:t>У делу контроле спровођења поверених послова инспекцијског надзора грађевинске инспекције  контролисани су следећи предмети, и то под бројем:</w:t>
      </w:r>
    </w:p>
    <w:p w:rsidR="0028080D" w:rsidRPr="0028080D" w:rsidRDefault="0028080D" w:rsidP="0028080D">
      <w:pPr>
        <w:numPr>
          <w:ilvl w:val="0"/>
          <w:numId w:val="11"/>
        </w:numPr>
        <w:spacing w:line="276" w:lineRule="auto"/>
        <w:contextualSpacing/>
        <w:jc w:val="both"/>
        <w:rPr>
          <w:rFonts w:eastAsia="Calibri"/>
          <w:lang w:val="sr-Cyrl-RS"/>
        </w:rPr>
      </w:pPr>
      <w:r w:rsidRPr="0028080D">
        <w:rPr>
          <w:rFonts w:eastAsia="Calibri"/>
          <w:lang w:val="sr-Cyrl-RS"/>
        </w:rPr>
        <w:t>356-2637/17-14 од 25.07.2017. године,</w:t>
      </w:r>
    </w:p>
    <w:p w:rsidR="0028080D" w:rsidRPr="0028080D" w:rsidRDefault="0028080D" w:rsidP="0028080D">
      <w:pPr>
        <w:numPr>
          <w:ilvl w:val="0"/>
          <w:numId w:val="11"/>
        </w:numPr>
        <w:spacing w:line="276" w:lineRule="auto"/>
        <w:contextualSpacing/>
        <w:jc w:val="both"/>
        <w:rPr>
          <w:rFonts w:eastAsia="Calibri"/>
          <w:lang w:val="sr-Cyrl-RS"/>
        </w:rPr>
      </w:pPr>
      <w:r w:rsidRPr="0028080D">
        <w:rPr>
          <w:rFonts w:eastAsia="Calibri"/>
          <w:lang w:val="sr-Cyrl-RS"/>
        </w:rPr>
        <w:t>356-6841/17-14 од 19.10.2017. године,</w:t>
      </w:r>
    </w:p>
    <w:p w:rsidR="0028080D" w:rsidRPr="0028080D" w:rsidRDefault="0028080D" w:rsidP="0028080D">
      <w:pPr>
        <w:numPr>
          <w:ilvl w:val="0"/>
          <w:numId w:val="11"/>
        </w:numPr>
        <w:spacing w:line="276" w:lineRule="auto"/>
        <w:contextualSpacing/>
        <w:jc w:val="both"/>
        <w:rPr>
          <w:rFonts w:eastAsia="Calibri"/>
          <w:lang w:val="sr-Cyrl-RS"/>
        </w:rPr>
      </w:pPr>
      <w:r w:rsidRPr="0028080D">
        <w:rPr>
          <w:rFonts w:eastAsia="Calibri"/>
          <w:lang w:val="sr-Cyrl-RS"/>
        </w:rPr>
        <w:t>356-2636/17-14 од 24.07.2017. године,</w:t>
      </w:r>
    </w:p>
    <w:p w:rsidR="0028080D" w:rsidRPr="0028080D" w:rsidRDefault="0028080D" w:rsidP="0028080D">
      <w:pPr>
        <w:numPr>
          <w:ilvl w:val="0"/>
          <w:numId w:val="11"/>
        </w:numPr>
        <w:spacing w:line="276" w:lineRule="auto"/>
        <w:contextualSpacing/>
        <w:jc w:val="both"/>
        <w:rPr>
          <w:rFonts w:eastAsia="Calibri"/>
          <w:lang w:val="sr-Cyrl-RS"/>
        </w:rPr>
      </w:pPr>
      <w:r w:rsidRPr="0028080D">
        <w:rPr>
          <w:rFonts w:eastAsia="Calibri"/>
          <w:lang w:val="sr-Cyrl-RS"/>
        </w:rPr>
        <w:t>354-4/18-13 од 19.03.2018. године,</w:t>
      </w:r>
    </w:p>
    <w:p w:rsidR="0028080D" w:rsidRPr="0028080D" w:rsidRDefault="0028080D" w:rsidP="0028080D">
      <w:pPr>
        <w:numPr>
          <w:ilvl w:val="0"/>
          <w:numId w:val="11"/>
        </w:numPr>
        <w:spacing w:line="276" w:lineRule="auto"/>
        <w:contextualSpacing/>
        <w:jc w:val="both"/>
        <w:rPr>
          <w:rFonts w:eastAsia="Calibri"/>
          <w:lang w:val="sr-Cyrl-RS"/>
        </w:rPr>
      </w:pPr>
      <w:r w:rsidRPr="0028080D">
        <w:rPr>
          <w:rFonts w:eastAsia="Calibri"/>
          <w:lang w:val="sr-Cyrl-RS"/>
        </w:rPr>
        <w:t>354-3/18-13 од 15.03.2018. године,</w:t>
      </w:r>
    </w:p>
    <w:p w:rsidR="0028080D" w:rsidRPr="0028080D" w:rsidRDefault="0028080D" w:rsidP="0028080D">
      <w:pPr>
        <w:numPr>
          <w:ilvl w:val="0"/>
          <w:numId w:val="11"/>
        </w:numPr>
        <w:spacing w:line="276" w:lineRule="auto"/>
        <w:contextualSpacing/>
        <w:jc w:val="both"/>
        <w:rPr>
          <w:rFonts w:eastAsia="Calibri"/>
          <w:lang w:val="sr-Cyrl-RS"/>
        </w:rPr>
      </w:pPr>
      <w:r w:rsidRPr="0028080D">
        <w:rPr>
          <w:rFonts w:eastAsia="Calibri"/>
          <w:lang w:val="sr-Cyrl-RS"/>
        </w:rPr>
        <w:t>356-7347/17-14 од 13.12.2017. године,</w:t>
      </w:r>
    </w:p>
    <w:p w:rsidR="0028080D" w:rsidRPr="0028080D" w:rsidRDefault="0028080D" w:rsidP="0028080D">
      <w:pPr>
        <w:numPr>
          <w:ilvl w:val="0"/>
          <w:numId w:val="11"/>
        </w:numPr>
        <w:spacing w:line="276" w:lineRule="auto"/>
        <w:contextualSpacing/>
        <w:jc w:val="both"/>
        <w:rPr>
          <w:rFonts w:eastAsia="Calibri"/>
          <w:lang w:val="sr-Cyrl-RS"/>
        </w:rPr>
      </w:pPr>
      <w:r w:rsidRPr="0028080D">
        <w:rPr>
          <w:rFonts w:eastAsia="Calibri"/>
          <w:lang w:val="sr-Cyrl-RS"/>
        </w:rPr>
        <w:t>354-13/17-14 од 25.08.2017. године,</w:t>
      </w:r>
    </w:p>
    <w:p w:rsidR="0028080D" w:rsidRPr="0028080D" w:rsidRDefault="0028080D" w:rsidP="0028080D">
      <w:pPr>
        <w:numPr>
          <w:ilvl w:val="0"/>
          <w:numId w:val="11"/>
        </w:numPr>
        <w:spacing w:line="276" w:lineRule="auto"/>
        <w:contextualSpacing/>
        <w:jc w:val="both"/>
        <w:rPr>
          <w:rFonts w:eastAsia="Calibri"/>
          <w:lang w:val="sr-Cyrl-RS"/>
        </w:rPr>
      </w:pPr>
      <w:r w:rsidRPr="0028080D">
        <w:rPr>
          <w:rFonts w:eastAsia="Calibri"/>
          <w:lang w:val="sr-Cyrl-RS"/>
        </w:rPr>
        <w:t>354-14/17-14 од 25.08.2017. године,</w:t>
      </w:r>
    </w:p>
    <w:p w:rsidR="0028080D" w:rsidRPr="0028080D" w:rsidRDefault="0028080D" w:rsidP="0028080D">
      <w:pPr>
        <w:numPr>
          <w:ilvl w:val="0"/>
          <w:numId w:val="11"/>
        </w:numPr>
        <w:spacing w:line="276" w:lineRule="auto"/>
        <w:contextualSpacing/>
        <w:jc w:val="both"/>
        <w:rPr>
          <w:rFonts w:eastAsia="Calibri"/>
          <w:lang w:val="sr-Cyrl-RS"/>
        </w:rPr>
      </w:pPr>
      <w:r w:rsidRPr="0028080D">
        <w:rPr>
          <w:rFonts w:eastAsia="Calibri"/>
          <w:lang w:val="sr-Cyrl-RS"/>
        </w:rPr>
        <w:t>356-1391/17-14 од 12.05.2017. године,</w:t>
      </w:r>
    </w:p>
    <w:p w:rsidR="0028080D" w:rsidRPr="0028080D" w:rsidRDefault="0028080D" w:rsidP="0028080D">
      <w:pPr>
        <w:numPr>
          <w:ilvl w:val="0"/>
          <w:numId w:val="11"/>
        </w:numPr>
        <w:spacing w:line="276" w:lineRule="auto"/>
        <w:contextualSpacing/>
        <w:jc w:val="both"/>
        <w:rPr>
          <w:rFonts w:eastAsia="Calibri"/>
          <w:lang w:val="sr-Cyrl-RS"/>
        </w:rPr>
      </w:pPr>
      <w:r w:rsidRPr="0028080D">
        <w:rPr>
          <w:rFonts w:eastAsia="Calibri"/>
          <w:lang w:val="sr-Cyrl-RS"/>
        </w:rPr>
        <w:t>356-293/18-14 од 05.02.2018. године,</w:t>
      </w:r>
    </w:p>
    <w:p w:rsidR="0028080D" w:rsidRPr="0028080D" w:rsidRDefault="0028080D" w:rsidP="0028080D">
      <w:pPr>
        <w:numPr>
          <w:ilvl w:val="0"/>
          <w:numId w:val="11"/>
        </w:numPr>
        <w:spacing w:line="276" w:lineRule="auto"/>
        <w:contextualSpacing/>
        <w:jc w:val="both"/>
        <w:rPr>
          <w:rFonts w:eastAsia="Calibri"/>
          <w:lang w:val="sr-Cyrl-RS"/>
        </w:rPr>
      </w:pPr>
      <w:r w:rsidRPr="0028080D">
        <w:rPr>
          <w:rFonts w:eastAsia="Calibri"/>
          <w:lang w:val="sr-Cyrl-RS"/>
        </w:rPr>
        <w:t>354-19/17-14 од 04.12.2017. године,</w:t>
      </w:r>
    </w:p>
    <w:p w:rsidR="0028080D" w:rsidRPr="0028080D" w:rsidRDefault="0028080D" w:rsidP="0028080D">
      <w:pPr>
        <w:numPr>
          <w:ilvl w:val="0"/>
          <w:numId w:val="11"/>
        </w:numPr>
        <w:spacing w:line="276" w:lineRule="auto"/>
        <w:contextualSpacing/>
        <w:jc w:val="both"/>
        <w:rPr>
          <w:rFonts w:eastAsia="Calibri"/>
          <w:lang w:val="sr-Cyrl-RS"/>
        </w:rPr>
      </w:pPr>
      <w:r w:rsidRPr="0028080D">
        <w:rPr>
          <w:rFonts w:eastAsia="Calibri"/>
          <w:lang w:val="sr-Cyrl-RS"/>
        </w:rPr>
        <w:t>356-653/18-13 од 28.03.2018. године,</w:t>
      </w:r>
    </w:p>
    <w:p w:rsidR="0028080D" w:rsidRPr="0028080D" w:rsidRDefault="0028080D" w:rsidP="0028080D">
      <w:pPr>
        <w:numPr>
          <w:ilvl w:val="0"/>
          <w:numId w:val="11"/>
        </w:numPr>
        <w:spacing w:line="276" w:lineRule="auto"/>
        <w:contextualSpacing/>
        <w:jc w:val="both"/>
        <w:rPr>
          <w:rFonts w:eastAsia="Calibri"/>
          <w:lang w:val="sr-Cyrl-RS"/>
        </w:rPr>
      </w:pPr>
      <w:r w:rsidRPr="0028080D">
        <w:rPr>
          <w:rFonts w:eastAsia="Calibri"/>
          <w:lang w:val="sr-Cyrl-RS"/>
        </w:rPr>
        <w:t>356-662/18-13 од 05.04.2018. године и</w:t>
      </w:r>
    </w:p>
    <w:p w:rsidR="0028080D" w:rsidRPr="0028080D" w:rsidRDefault="0028080D" w:rsidP="0028080D">
      <w:pPr>
        <w:numPr>
          <w:ilvl w:val="0"/>
          <w:numId w:val="11"/>
        </w:numPr>
        <w:spacing w:line="276" w:lineRule="auto"/>
        <w:contextualSpacing/>
        <w:jc w:val="both"/>
        <w:rPr>
          <w:rFonts w:eastAsia="Calibri"/>
          <w:lang w:val="sr-Cyrl-RS"/>
        </w:rPr>
      </w:pPr>
      <w:r w:rsidRPr="0028080D">
        <w:rPr>
          <w:rFonts w:eastAsia="Calibri"/>
          <w:lang w:val="sr-Cyrl-RS"/>
        </w:rPr>
        <w:t>354-5/18-13 од 19.03.2018. године.</w:t>
      </w:r>
    </w:p>
    <w:p w:rsidR="0028080D" w:rsidRDefault="0028080D" w:rsidP="0028080D">
      <w:pPr>
        <w:jc w:val="both"/>
        <w:rPr>
          <w:rFonts w:eastAsia="Times New Roman"/>
          <w:lang w:val="sr-Cyrl-RS"/>
        </w:rPr>
      </w:pPr>
      <w:r w:rsidRPr="0028080D">
        <w:rPr>
          <w:rFonts w:eastAsia="Times New Roman"/>
          <w:lang w:val="sr-Cyrl-RS"/>
        </w:rPr>
        <w:t xml:space="preserve">Уочене су следеће неправилности приликом спровођења инспекцијског надзора: не попуњавају се контролне листе приликом редовног инспекцијског надзора или нису попуњене сагласно затеченим стањем на терену, није обустављан поступак извршења донетих решења о уклањању, а након сазнања да је за предметне радове издато решење којим се исти одобравају. </w:t>
      </w:r>
    </w:p>
    <w:p w:rsidR="00B434D7" w:rsidRPr="0028080D" w:rsidRDefault="00B434D7" w:rsidP="0028080D">
      <w:pPr>
        <w:jc w:val="both"/>
        <w:rPr>
          <w:rFonts w:eastAsia="Times New Roman"/>
          <w:lang w:val="sr-Cyrl-RS"/>
        </w:rPr>
      </w:pPr>
    </w:p>
    <w:p w:rsidR="0028080D" w:rsidRDefault="0028080D" w:rsidP="0028080D">
      <w:pPr>
        <w:jc w:val="both"/>
        <w:rPr>
          <w:rFonts w:eastAsia="Times New Roman"/>
          <w:color w:val="000000"/>
          <w:lang w:val="ru-RU"/>
        </w:rPr>
      </w:pPr>
      <w:r w:rsidRPr="0028080D">
        <w:rPr>
          <w:rFonts w:eastAsia="Times New Roman"/>
          <w:color w:val="000000"/>
          <w:lang w:val="ru-RU"/>
        </w:rPr>
        <w:t>Такође, извршен је од стране републичког грађевинског инспектора овог министарства, увид у предмете грађевинске инспекције Града Врања, и то предмета број 356-585/17, 356-5454/17, 356-7347/17-14, 354-13/17, 354-2/18, 356-995/17, насумичним одабиром из референтске свеске, о чему ће накнадно бити сачињен допис са констатацијама и препорукама за даље поступање.</w:t>
      </w:r>
    </w:p>
    <w:p w:rsidR="00B434D7" w:rsidRPr="0028080D" w:rsidRDefault="00B434D7" w:rsidP="0028080D">
      <w:pPr>
        <w:jc w:val="both"/>
        <w:rPr>
          <w:rFonts w:eastAsia="Times New Roman"/>
          <w:color w:val="000000"/>
          <w:lang w:val="ru-RU"/>
        </w:rPr>
      </w:pPr>
    </w:p>
    <w:p w:rsidR="0028080D" w:rsidRPr="0028080D" w:rsidRDefault="0028080D" w:rsidP="0028080D">
      <w:pPr>
        <w:jc w:val="both"/>
        <w:rPr>
          <w:rFonts w:eastAsia="Times New Roman"/>
          <w:color w:val="000000"/>
          <w:lang w:val="ru-RU"/>
        </w:rPr>
      </w:pPr>
      <w:r w:rsidRPr="0028080D">
        <w:rPr>
          <w:rFonts w:eastAsia="Times New Roman"/>
          <w:color w:val="000000"/>
          <w:lang w:val="ru-RU"/>
        </w:rPr>
        <w:t>Фотодокументација у следећим предметима:</w:t>
      </w:r>
    </w:p>
    <w:p w:rsidR="0028080D" w:rsidRPr="0028080D" w:rsidRDefault="0028080D" w:rsidP="0028080D">
      <w:pPr>
        <w:jc w:val="both"/>
        <w:rPr>
          <w:rFonts w:eastAsia="Times New Roman"/>
          <w:color w:val="000000"/>
          <w:lang w:val="ru-RU"/>
        </w:rPr>
      </w:pPr>
      <w:r w:rsidRPr="0028080D">
        <w:rPr>
          <w:rFonts w:eastAsia="Times New Roman"/>
          <w:lang w:val="sr-Cyrl-RS"/>
        </w:rPr>
        <w:t xml:space="preserve">    356-5454/17-14                   356-6841/17-14              </w:t>
      </w:r>
      <w:r w:rsidRPr="0028080D">
        <w:rPr>
          <w:rFonts w:eastAsia="Times New Roman"/>
          <w:color w:val="000000"/>
          <w:lang w:val="ru-RU"/>
        </w:rPr>
        <w:t>356-995/17                     354-13/17</w:t>
      </w:r>
    </w:p>
    <w:p w:rsidR="0028080D" w:rsidRPr="0028080D" w:rsidRDefault="0028080D" w:rsidP="0028080D">
      <w:pPr>
        <w:jc w:val="both"/>
        <w:rPr>
          <w:rFonts w:eastAsia="Calibri"/>
          <w:b/>
          <w:lang w:val="sr-Cyrl-RS"/>
        </w:rPr>
      </w:pPr>
      <w:r w:rsidRPr="0028080D">
        <w:rPr>
          <w:rFonts w:eastAsia="Calibri"/>
          <w:b/>
          <w:noProof/>
        </w:rPr>
        <w:lastRenderedPageBreak/>
        <w:drawing>
          <wp:inline distT="0" distB="0" distL="0" distR="0">
            <wp:extent cx="1790700" cy="1009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0700" cy="1009650"/>
                    </a:xfrm>
                    <a:prstGeom prst="rect">
                      <a:avLst/>
                    </a:prstGeom>
                    <a:noFill/>
                    <a:ln>
                      <a:noFill/>
                    </a:ln>
                  </pic:spPr>
                </pic:pic>
              </a:graphicData>
            </a:graphic>
          </wp:inline>
        </w:drawing>
      </w:r>
      <w:r w:rsidRPr="0028080D">
        <w:rPr>
          <w:rFonts w:eastAsia="Calibri"/>
          <w:b/>
          <w:lang w:val="sr-Cyrl-RS"/>
        </w:rPr>
        <w:t xml:space="preserve"> </w:t>
      </w:r>
      <w:r w:rsidRPr="0028080D">
        <w:rPr>
          <w:rFonts w:eastAsia="Calibri"/>
          <w:b/>
          <w:noProof/>
        </w:rPr>
        <w:drawing>
          <wp:inline distT="0" distB="0" distL="0" distR="0">
            <wp:extent cx="1447800" cy="1085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r w:rsidRPr="0028080D">
        <w:rPr>
          <w:rFonts w:eastAsia="Calibri"/>
          <w:b/>
          <w:lang w:val="sr-Cyrl-RS"/>
        </w:rPr>
        <w:t xml:space="preserve"> </w:t>
      </w:r>
      <w:r w:rsidRPr="0028080D">
        <w:rPr>
          <w:rFonts w:eastAsia="Calibri"/>
          <w:b/>
          <w:noProof/>
        </w:rPr>
        <w:drawing>
          <wp:inline distT="0" distB="0" distL="0" distR="0">
            <wp:extent cx="1447800" cy="1085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r w:rsidRPr="0028080D">
        <w:rPr>
          <w:rFonts w:eastAsia="Calibri"/>
          <w:b/>
          <w:lang w:val="sr-Cyrl-RS"/>
        </w:rPr>
        <w:t xml:space="preserve">   </w:t>
      </w:r>
      <w:r w:rsidRPr="0028080D">
        <w:rPr>
          <w:rFonts w:eastAsia="Calibri"/>
          <w:b/>
          <w:noProof/>
        </w:rPr>
        <w:drawing>
          <wp:inline distT="0" distB="0" distL="0" distR="0">
            <wp:extent cx="1457325" cy="10953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57325" cy="1095375"/>
                    </a:xfrm>
                    <a:prstGeom prst="rect">
                      <a:avLst/>
                    </a:prstGeom>
                    <a:noFill/>
                    <a:ln>
                      <a:noFill/>
                    </a:ln>
                  </pic:spPr>
                </pic:pic>
              </a:graphicData>
            </a:graphic>
          </wp:inline>
        </w:drawing>
      </w:r>
    </w:p>
    <w:p w:rsidR="0028080D" w:rsidRDefault="0028080D" w:rsidP="0028080D">
      <w:pPr>
        <w:jc w:val="both"/>
        <w:rPr>
          <w:rFonts w:eastAsia="Times New Roman"/>
          <w:lang w:val="ru-RU"/>
        </w:rPr>
      </w:pPr>
      <w:r w:rsidRPr="0028080D">
        <w:rPr>
          <w:rFonts w:eastAsia="Times New Roman"/>
          <w:lang w:val="ru-RU"/>
        </w:rPr>
        <w:t>Градској грађевинској инспекцији Града Врања биће достављен допис са препорукама о уоченим пропустима, неправилностима и недостатцима, даће се</w:t>
      </w:r>
      <w:r w:rsidRPr="0028080D">
        <w:rPr>
          <w:rFonts w:eastAsia="Times New Roman"/>
          <w:b/>
          <w:lang w:val="ru-RU"/>
        </w:rPr>
        <w:t xml:space="preserve"> рок од 30 (тридесет) дана </w:t>
      </w:r>
      <w:r w:rsidRPr="0028080D">
        <w:rPr>
          <w:rFonts w:eastAsia="Times New Roman"/>
          <w:lang w:val="ru-RU"/>
        </w:rPr>
        <w:t>за отклањање истих, а ради</w:t>
      </w:r>
      <w:r w:rsidRPr="0028080D">
        <w:rPr>
          <w:rFonts w:eastAsia="Times New Roman"/>
          <w:lang w:val="sr-Cyrl-RS"/>
        </w:rPr>
        <w:t xml:space="preserve"> обезбеђивања законитог поступања у обављању поверених послова</w:t>
      </w:r>
      <w:r w:rsidRPr="0028080D">
        <w:rPr>
          <w:rFonts w:eastAsia="Times New Roman"/>
          <w:lang w:val="ru-RU"/>
        </w:rPr>
        <w:t xml:space="preserve">, уз обавезу доставе обавештења о томе да ли су и како поступили по препорукама. Уз обавештење је потребно да приложе и одговарајућа сачињена акта или други материјал (фотографије и сл.) којим поткрепљују своје поступање у отклањању пропуста, неправилности и недостака.  </w:t>
      </w:r>
    </w:p>
    <w:p w:rsidR="00B434D7" w:rsidRPr="0028080D" w:rsidRDefault="00B434D7" w:rsidP="0028080D">
      <w:pPr>
        <w:jc w:val="both"/>
        <w:rPr>
          <w:rFonts w:eastAsia="Times New Roman"/>
          <w:lang w:val="ru-RU"/>
        </w:rPr>
      </w:pPr>
    </w:p>
    <w:p w:rsidR="0028080D" w:rsidRPr="0028080D" w:rsidRDefault="0028080D" w:rsidP="0028080D">
      <w:pPr>
        <w:jc w:val="both"/>
        <w:rPr>
          <w:rFonts w:eastAsia="Times New Roman"/>
          <w:bCs/>
          <w:lang w:val="sr-Cyrl-RS"/>
        </w:rPr>
      </w:pPr>
      <w:r w:rsidRPr="0028080D">
        <w:rPr>
          <w:rFonts w:eastAsia="Times New Roman"/>
          <w:lang w:val="sr-Cyrl-RS"/>
        </w:rPr>
        <w:t xml:space="preserve">У складу са одредбама Закона о инспекцијском надзору </w:t>
      </w:r>
      <w:r w:rsidRPr="0028080D">
        <w:rPr>
          <w:rFonts w:eastAsia="Times New Roman"/>
          <w:lang w:val="ru-RU"/>
        </w:rPr>
        <w:t>(„Сл. гласник РС“,</w:t>
      </w:r>
      <w:r w:rsidRPr="0028080D">
        <w:rPr>
          <w:rFonts w:eastAsia="Times New Roman"/>
          <w:lang w:val="sr-Cyrl-RS"/>
        </w:rPr>
        <w:t xml:space="preserve"> </w:t>
      </w:r>
      <w:r w:rsidRPr="0028080D">
        <w:rPr>
          <w:rFonts w:eastAsia="Times New Roman"/>
          <w:lang w:val="ru-RU"/>
        </w:rPr>
        <w:t xml:space="preserve">бр. </w:t>
      </w:r>
      <w:r w:rsidRPr="0028080D">
        <w:rPr>
          <w:rFonts w:eastAsia="Times New Roman"/>
          <w:lang w:val="sr-Cyrl-RS"/>
        </w:rPr>
        <w:t>36</w:t>
      </w:r>
      <w:r w:rsidRPr="0028080D">
        <w:rPr>
          <w:rFonts w:eastAsia="Times New Roman"/>
          <w:lang w:val="ru-RU"/>
        </w:rPr>
        <w:t>/</w:t>
      </w:r>
      <w:r w:rsidRPr="0028080D">
        <w:rPr>
          <w:rFonts w:eastAsia="Times New Roman"/>
          <w:lang w:val="sr-Cyrl-RS"/>
        </w:rPr>
        <w:t xml:space="preserve">15), ради остваривања законитог поступања у обављању поверених послова, градска грађевинска инспекција Града Врања има право на стручну и саветодавну подршку републичке грађевинске инспекције </w:t>
      </w:r>
      <w:r w:rsidRPr="0028080D">
        <w:rPr>
          <w:rFonts w:eastAsia="Times New Roman"/>
          <w:bCs/>
          <w:lang w:val="sr-Cyrl-RS"/>
        </w:rPr>
        <w:t>Министарства грађевинарства, саобраћаја и инфраструктуре.</w:t>
      </w:r>
    </w:p>
    <w:p w:rsidR="0028080D" w:rsidRPr="0028080D" w:rsidRDefault="0028080D" w:rsidP="0028080D">
      <w:pPr>
        <w:jc w:val="both"/>
        <w:rPr>
          <w:rFonts w:eastAsia="Times New Roman"/>
          <w:bCs/>
          <w:lang w:val="sr-Cyrl-RS"/>
        </w:rPr>
      </w:pPr>
    </w:p>
    <w:p w:rsidR="0028080D" w:rsidRPr="0028080D" w:rsidRDefault="0028080D" w:rsidP="0028080D">
      <w:pPr>
        <w:jc w:val="both"/>
        <w:rPr>
          <w:rFonts w:eastAsia="Times New Roman"/>
          <w:bCs/>
          <w:lang w:val="sr-Cyrl-RS"/>
        </w:rPr>
      </w:pPr>
    </w:p>
    <w:p w:rsidR="0028080D" w:rsidRPr="0028080D" w:rsidRDefault="0028080D" w:rsidP="0028080D">
      <w:pPr>
        <w:spacing w:after="160" w:line="259" w:lineRule="auto"/>
        <w:jc w:val="center"/>
        <w:rPr>
          <w:rFonts w:eastAsia="Calibri"/>
          <w:b/>
          <w:lang w:val="sr-Cyrl-RS"/>
        </w:rPr>
      </w:pPr>
      <w:r w:rsidRPr="0028080D">
        <w:rPr>
          <w:rFonts w:eastAsia="Calibri"/>
          <w:b/>
          <w:lang w:val="sr-Cyrl-RS"/>
        </w:rPr>
        <w:t>8.-РЕПУБЛИЧКА ГРАЂЕВИНСКА ИНСПЕКЦИЈА-</w:t>
      </w:r>
    </w:p>
    <w:p w:rsidR="0028080D" w:rsidRPr="0028080D" w:rsidRDefault="0028080D" w:rsidP="0028080D">
      <w:pPr>
        <w:jc w:val="both"/>
        <w:rPr>
          <w:rFonts w:eastAsia="Times New Roman"/>
          <w:bCs/>
          <w:lang w:val="sr-Cyrl-RS"/>
        </w:rPr>
      </w:pPr>
    </w:p>
    <w:p w:rsidR="0028080D" w:rsidRPr="0028080D" w:rsidRDefault="0028080D" w:rsidP="0028080D">
      <w:pPr>
        <w:jc w:val="center"/>
        <w:rPr>
          <w:rFonts w:eastAsia="Times New Roman"/>
          <w:b/>
          <w:lang w:val="sr-Cyrl-CS"/>
        </w:rPr>
      </w:pPr>
      <w:r w:rsidRPr="0028080D">
        <w:rPr>
          <w:rFonts w:eastAsia="Times New Roman"/>
          <w:b/>
          <w:lang w:val="sr-Cyrl-CS"/>
        </w:rPr>
        <w:t>ИЗВЕШТАЈ О ИЗВРШЕНОМ НАДЗОРУ</w:t>
      </w:r>
    </w:p>
    <w:p w:rsidR="0028080D" w:rsidRPr="006F652C" w:rsidRDefault="0028080D" w:rsidP="0028080D">
      <w:pPr>
        <w:jc w:val="center"/>
        <w:rPr>
          <w:rFonts w:eastAsia="Times New Roman"/>
          <w:b/>
          <w:lang w:val="sr-Cyrl-CS"/>
        </w:rPr>
      </w:pPr>
      <w:r w:rsidRPr="006F652C">
        <w:rPr>
          <w:rFonts w:eastAsia="Cambria"/>
          <w:b/>
          <w:lang w:val="sr-Cyrl-RS"/>
        </w:rPr>
        <w:t>код надзираног субјекта</w:t>
      </w:r>
      <w:r w:rsidRPr="006F652C">
        <w:rPr>
          <w:rFonts w:eastAsia="Cambria"/>
          <w:b/>
          <w:lang w:val="sr-Latn-CS"/>
        </w:rPr>
        <w:t xml:space="preserve"> </w:t>
      </w:r>
      <w:r w:rsidRPr="006F652C">
        <w:rPr>
          <w:rFonts w:eastAsia="Cambria"/>
          <w:b/>
          <w:lang w:val="sr-Cyrl-CS"/>
        </w:rPr>
        <w:t xml:space="preserve">„ЕПС Дистрибуција“ доо, Београд - ХЕ Ђердап - </w:t>
      </w:r>
      <w:r w:rsidRPr="006F652C">
        <w:rPr>
          <w:rFonts w:eastAsia="Times New Roman"/>
          <w:b/>
          <w:shd w:val="clear" w:color="auto" w:fill="FFFFFF"/>
          <w:lang w:val="sr-Cyrl-RS"/>
        </w:rPr>
        <w:t>„Власинск</w:t>
      </w:r>
      <w:r w:rsidRPr="006F652C">
        <w:rPr>
          <w:rFonts w:eastAsia="Times New Roman"/>
          <w:b/>
          <w:shd w:val="clear" w:color="auto" w:fill="FFFFFF"/>
          <w:lang w:val="sr-Cyrl-CS"/>
        </w:rPr>
        <w:t xml:space="preserve">е ХЕ“ </w:t>
      </w:r>
    </w:p>
    <w:p w:rsidR="0028080D" w:rsidRPr="0028080D" w:rsidRDefault="0028080D" w:rsidP="0028080D">
      <w:pPr>
        <w:jc w:val="center"/>
        <w:rPr>
          <w:rFonts w:eastAsia="Times New Roman"/>
          <w:lang w:val="sr-Cyrl-CS"/>
        </w:rPr>
      </w:pPr>
    </w:p>
    <w:p w:rsidR="0028080D" w:rsidRPr="0028080D" w:rsidRDefault="0028080D" w:rsidP="0028080D">
      <w:pPr>
        <w:ind w:firstLine="567"/>
        <w:jc w:val="both"/>
        <w:rPr>
          <w:rFonts w:eastAsia="Times New Roman"/>
          <w:lang w:val="sr-Cyrl-CS"/>
        </w:rPr>
      </w:pPr>
      <w:r w:rsidRPr="0028080D">
        <w:rPr>
          <w:rFonts w:eastAsia="Cambria"/>
          <w:lang w:val="sr-Cyrl-RS"/>
        </w:rPr>
        <w:t xml:space="preserve">У складу са овлашћењима прописаним Законом о планирању и изградњи и Законом о инспекцијском надзору, републички грађевински инспектори Министарства грађевинарства, саобраћаја и инфраструктуре </w:t>
      </w:r>
      <w:r w:rsidRPr="0028080D">
        <w:rPr>
          <w:rFonts w:eastAsia="Times New Roman"/>
          <w:lang w:val="sr-Cyrl-CS"/>
        </w:rPr>
        <w:t>Јелена Милос</w:t>
      </w:r>
      <w:r w:rsidR="003771E2">
        <w:rPr>
          <w:rFonts w:eastAsia="Times New Roman"/>
          <w:lang w:val="sr-Cyrl-CS"/>
        </w:rPr>
        <w:t>ав</w:t>
      </w:r>
      <w:r w:rsidRPr="0028080D">
        <w:rPr>
          <w:rFonts w:eastAsia="Times New Roman"/>
          <w:lang w:val="sr-Cyrl-CS"/>
        </w:rPr>
        <w:t>љевић</w:t>
      </w:r>
      <w:r w:rsidRPr="0028080D">
        <w:rPr>
          <w:rFonts w:eastAsia="Cambria"/>
          <w:lang w:val="sr-Cyrl-RS"/>
        </w:rPr>
        <w:t>, дипл.инж.грађ, број службене легитимације 18-28 и Мирко Илић,</w:t>
      </w:r>
      <w:r w:rsidR="003771E2">
        <w:rPr>
          <w:rFonts w:eastAsia="Cambria"/>
          <w:lang w:val="sr-Cyrl-RS"/>
        </w:rPr>
        <w:t xml:space="preserve"> дипл.инж.грађ,</w:t>
      </w:r>
      <w:r w:rsidRPr="0028080D">
        <w:rPr>
          <w:rFonts w:eastAsia="Cambria"/>
          <w:lang w:val="sr-Cyrl-RS"/>
        </w:rPr>
        <w:t xml:space="preserve"> број службене легитимације 18-39, извршили су</w:t>
      </w:r>
      <w:r w:rsidRPr="0028080D">
        <w:rPr>
          <w:rFonts w:eastAsia="Cambria"/>
          <w:lang w:val="sr-Latn-RS"/>
        </w:rPr>
        <w:t xml:space="preserve"> </w:t>
      </w:r>
      <w:r w:rsidRPr="0028080D">
        <w:rPr>
          <w:rFonts w:eastAsia="Cambria"/>
          <w:lang w:val="sr-Cyrl-RS"/>
        </w:rPr>
        <w:t>редован- теренски  инспекцијски надзор над надзираним субјектом,</w:t>
      </w:r>
      <w:r w:rsidRPr="0028080D">
        <w:rPr>
          <w:rFonts w:eastAsia="Cambria"/>
          <w:lang w:val="sr-Cyrl-CS"/>
        </w:rPr>
        <w:t xml:space="preserve"> „ЕПС Дистрибуција“ доо, Београд – „ХЕ Ђердап“ - </w:t>
      </w:r>
      <w:r w:rsidRPr="0028080D">
        <w:rPr>
          <w:rFonts w:eastAsia="Times New Roman"/>
          <w:shd w:val="clear" w:color="auto" w:fill="FFFFFF"/>
          <w:lang w:val="sr-Cyrl-RS"/>
        </w:rPr>
        <w:t>„Власинск</w:t>
      </w:r>
      <w:r w:rsidRPr="0028080D">
        <w:rPr>
          <w:rFonts w:eastAsia="Times New Roman"/>
          <w:shd w:val="clear" w:color="auto" w:fill="FFFFFF"/>
          <w:lang w:val="sr-Cyrl-CS"/>
        </w:rPr>
        <w:t>е ХЕ“ кога заступа д</w:t>
      </w:r>
      <w:r w:rsidRPr="0028080D">
        <w:rPr>
          <w:rFonts w:eastAsia="Times New Roman"/>
          <w:shd w:val="clear" w:color="auto" w:fill="FFFFFF"/>
          <w:lang w:val="sr-Cyrl-RS"/>
        </w:rPr>
        <w:t>иректор,</w:t>
      </w:r>
      <w:r w:rsidRPr="0028080D">
        <w:rPr>
          <w:rFonts w:eastAsia="Times New Roman"/>
          <w:bCs/>
          <w:bdr w:val="none" w:sz="0" w:space="0" w:color="auto" w:frame="1"/>
          <w:shd w:val="clear" w:color="auto" w:fill="FFFFFF"/>
        </w:rPr>
        <w:t> </w:t>
      </w:r>
      <w:r w:rsidRPr="0028080D">
        <w:rPr>
          <w:rFonts w:eastAsia="Times New Roman"/>
          <w:bCs/>
          <w:bdr w:val="none" w:sz="0" w:space="0" w:color="auto" w:frame="1"/>
          <w:shd w:val="clear" w:color="auto" w:fill="FFFFFF"/>
          <w:lang w:val="sr-Cyrl-RS"/>
        </w:rPr>
        <w:t>Бобан Петровић</w:t>
      </w:r>
      <w:r w:rsidRPr="0028080D">
        <w:rPr>
          <w:rFonts w:eastAsia="Times New Roman"/>
          <w:bCs/>
          <w:bdr w:val="none" w:sz="0" w:space="0" w:color="auto" w:frame="1"/>
          <w:shd w:val="clear" w:color="auto" w:fill="FFFFFF"/>
          <w:lang w:val="sr-Cyrl-CS"/>
        </w:rPr>
        <w:t>,</w:t>
      </w:r>
      <w:r w:rsidRPr="0028080D">
        <w:rPr>
          <w:rFonts w:eastAsia="Times New Roman"/>
          <w:lang w:val="sr-Cyrl-CS"/>
        </w:rPr>
        <w:t xml:space="preserve"> дана 19.04.2018. године, и том приликом констатовали следеће:</w:t>
      </w:r>
    </w:p>
    <w:p w:rsidR="0028080D" w:rsidRPr="0028080D" w:rsidRDefault="0028080D" w:rsidP="0028080D">
      <w:pPr>
        <w:ind w:firstLine="567"/>
        <w:jc w:val="both"/>
        <w:rPr>
          <w:rFonts w:eastAsia="Times New Roman"/>
          <w:lang w:val="sr-Cyrl-CS"/>
        </w:rPr>
      </w:pPr>
    </w:p>
    <w:p w:rsidR="0028080D" w:rsidRPr="0028080D" w:rsidRDefault="0028080D" w:rsidP="0028080D">
      <w:pPr>
        <w:ind w:firstLine="567"/>
        <w:jc w:val="both"/>
        <w:rPr>
          <w:rFonts w:eastAsia="Times New Roman"/>
          <w:lang w:val="sr-Cyrl-CS"/>
        </w:rPr>
      </w:pPr>
      <w:r w:rsidRPr="0028080D">
        <w:rPr>
          <w:rFonts w:eastAsia="Times New Roman"/>
          <w:lang w:val="sr-Cyrl-RS"/>
        </w:rPr>
        <w:t>На територији општине Сурдулица, у</w:t>
      </w:r>
      <w:r w:rsidRPr="0028080D">
        <w:rPr>
          <w:rFonts w:eastAsia="Times New Roman"/>
          <w:lang w:val="sr-Cyrl-CS"/>
        </w:rPr>
        <w:t xml:space="preserve"> склопу Власинских хидроелектрана изграђене су 3 високе бране, и то: Врла 1, Врла 2 и Лисина, у периоду од 1946. до 1977. године. Основна намена формираних акумулација је производња електричне енергије. У  акумулације дотиче вода из два слива (Црноморског и Егејског), о чему постоји споразум са Републиком Бугарском, и то каналима и тунелима, укупне дужине око 60 км. </w:t>
      </w:r>
    </w:p>
    <w:p w:rsidR="0028080D" w:rsidRDefault="0028080D" w:rsidP="0028080D">
      <w:pPr>
        <w:ind w:firstLine="567"/>
        <w:jc w:val="both"/>
        <w:rPr>
          <w:rFonts w:eastAsia="Times New Roman"/>
          <w:lang w:val="sr-Cyrl-CS"/>
        </w:rPr>
      </w:pPr>
      <w:r w:rsidRPr="0028080D">
        <w:rPr>
          <w:rFonts w:eastAsia="Times New Roman"/>
          <w:lang w:val="sr-Cyrl-CS"/>
        </w:rPr>
        <w:lastRenderedPageBreak/>
        <w:t>За наведене објекте издате су грађевинске дозволе у складу са законом који је важио у тренутку изградње објеката.</w:t>
      </w:r>
    </w:p>
    <w:p w:rsidR="00B434D7" w:rsidRPr="0028080D" w:rsidRDefault="00B434D7" w:rsidP="0028080D">
      <w:pPr>
        <w:ind w:firstLine="567"/>
        <w:jc w:val="both"/>
        <w:rPr>
          <w:rFonts w:eastAsia="Times New Roman"/>
          <w:lang w:val="sr-Cyrl-CS"/>
        </w:rPr>
      </w:pPr>
    </w:p>
    <w:p w:rsidR="0028080D" w:rsidRDefault="0028080D" w:rsidP="0028080D">
      <w:pPr>
        <w:ind w:firstLine="567"/>
        <w:jc w:val="both"/>
        <w:rPr>
          <w:rFonts w:eastAsia="Times New Roman"/>
          <w:lang w:val="sr-Cyrl-CS"/>
        </w:rPr>
      </w:pPr>
      <w:r w:rsidRPr="0028080D">
        <w:rPr>
          <w:rFonts w:eastAsia="Times New Roman"/>
          <w:lang w:val="sr-Cyrl-CS"/>
        </w:rPr>
        <w:t>Наведени објекти су ограђени, а сва мерења (хоризонтална и вертикална померања, проток, ниво подземних и површинских вода) врше се и очитавају електронски. У зависности од приоритета предузимају се мере на одржавању машинских и грађевинских делова система.</w:t>
      </w:r>
    </w:p>
    <w:p w:rsidR="00B434D7" w:rsidRPr="0028080D" w:rsidRDefault="00B434D7" w:rsidP="0028080D">
      <w:pPr>
        <w:ind w:firstLine="567"/>
        <w:jc w:val="both"/>
        <w:rPr>
          <w:rFonts w:eastAsia="Times New Roman"/>
          <w:lang w:val="sr-Cyrl-CS"/>
        </w:rPr>
      </w:pPr>
    </w:p>
    <w:p w:rsidR="0028080D" w:rsidRPr="0028080D" w:rsidRDefault="0028080D" w:rsidP="0028080D">
      <w:pPr>
        <w:ind w:firstLine="567"/>
        <w:jc w:val="both"/>
        <w:rPr>
          <w:rFonts w:eastAsia="Times New Roman"/>
          <w:lang w:val="sr-Cyrl-CS"/>
        </w:rPr>
      </w:pPr>
      <w:r w:rsidRPr="0028080D">
        <w:rPr>
          <w:rFonts w:eastAsia="Times New Roman"/>
          <w:lang w:val="sr-Cyrl-CS"/>
        </w:rPr>
        <w:t xml:space="preserve">Напомиње се да </w:t>
      </w:r>
      <w:r w:rsidRPr="0028080D">
        <w:rPr>
          <w:rFonts w:eastAsia="Times New Roman"/>
          <w:shd w:val="clear" w:color="auto" w:fill="FFFFFF"/>
          <w:lang w:val="sr-Cyrl-CS"/>
        </w:rPr>
        <w:t>„Власинске ХЕ“ имају 4 хидроелектране, степенасто постављене од Ласине до Владичиног Хана: ХЕ „Врла 1“, „Врла 2“, „Врла 3“, и „Врла 4“ и</w:t>
      </w:r>
      <w:r w:rsidRPr="0028080D">
        <w:rPr>
          <w:rFonts w:eastAsia="Times New Roman"/>
          <w:lang w:val="sr-Cyrl-CS"/>
        </w:rPr>
        <w:t xml:space="preserve"> пумпно акумулационо постројењењ Лисина, које, према потреби, </w:t>
      </w:r>
      <w:r w:rsidRPr="0028080D">
        <w:rPr>
          <w:rFonts w:eastAsia="Times New Roman"/>
          <w:shd w:val="clear" w:color="auto" w:fill="FFFFFF"/>
          <w:lang w:val="sr-Cyrl-CS"/>
        </w:rPr>
        <w:t>препумпава воду из Лисинског језера у главно, Власинско језеро.</w:t>
      </w:r>
    </w:p>
    <w:p w:rsidR="0028080D" w:rsidRPr="0028080D" w:rsidRDefault="0028080D" w:rsidP="0028080D">
      <w:pPr>
        <w:jc w:val="both"/>
        <w:rPr>
          <w:rFonts w:eastAsia="Times New Roman"/>
          <w:lang w:val="sr-Cyrl-CS"/>
        </w:rPr>
      </w:pPr>
    </w:p>
    <w:p w:rsidR="0028080D" w:rsidRPr="0028080D" w:rsidRDefault="0028080D" w:rsidP="0028080D">
      <w:pPr>
        <w:ind w:firstLine="567"/>
        <w:jc w:val="both"/>
        <w:rPr>
          <w:rFonts w:eastAsia="Times New Roman"/>
          <w:lang w:val="sr-Cyrl-CS"/>
        </w:rPr>
      </w:pPr>
      <w:r w:rsidRPr="0028080D">
        <w:rPr>
          <w:rFonts w:eastAsia="Times New Roman"/>
          <w:lang w:val="sr-Cyrl-CS"/>
        </w:rPr>
        <w:t>У наставку су фотографије са терена:</w:t>
      </w:r>
    </w:p>
    <w:p w:rsidR="0028080D" w:rsidRPr="0028080D" w:rsidRDefault="0028080D" w:rsidP="0028080D">
      <w:pPr>
        <w:ind w:firstLine="567"/>
        <w:jc w:val="both"/>
        <w:rPr>
          <w:rFonts w:eastAsia="Times New Roman"/>
          <w:lang w:val="sr-Cyrl-CS"/>
        </w:rPr>
      </w:pPr>
    </w:p>
    <w:p w:rsidR="0028080D" w:rsidRPr="0028080D" w:rsidRDefault="0028080D" w:rsidP="0028080D">
      <w:pPr>
        <w:ind w:firstLine="567"/>
        <w:jc w:val="both"/>
        <w:rPr>
          <w:rFonts w:eastAsia="Times New Roman"/>
          <w:lang w:val="sr-Cyrl-CS"/>
        </w:rPr>
      </w:pPr>
      <w:r w:rsidRPr="0028080D">
        <w:rPr>
          <w:rFonts w:eastAsia="Times New Roman"/>
          <w:lang w:val="sr-Cyrl-CS"/>
        </w:rPr>
        <w:t>Врла 1</w:t>
      </w:r>
    </w:p>
    <w:p w:rsidR="0028080D" w:rsidRPr="0028080D" w:rsidRDefault="0028080D" w:rsidP="0028080D">
      <w:pPr>
        <w:ind w:firstLine="567"/>
        <w:jc w:val="both"/>
        <w:rPr>
          <w:rFonts w:eastAsia="Times New Roman"/>
          <w:lang w:val="sr-Cyrl-CS"/>
        </w:rPr>
      </w:pPr>
    </w:p>
    <w:p w:rsidR="0028080D" w:rsidRPr="0028080D" w:rsidRDefault="0028080D" w:rsidP="0028080D">
      <w:pPr>
        <w:ind w:firstLine="567"/>
        <w:jc w:val="both"/>
        <w:rPr>
          <w:rFonts w:eastAsia="Times New Roman"/>
          <w:lang w:val="sr-Cyrl-CS"/>
        </w:rPr>
      </w:pPr>
      <w:r w:rsidRPr="0028080D">
        <w:rPr>
          <w:rFonts w:eastAsia="Times New Roman"/>
          <w:noProof/>
        </w:rPr>
        <w:drawing>
          <wp:inline distT="0" distB="0" distL="0" distR="0">
            <wp:extent cx="6014516" cy="3390900"/>
            <wp:effectExtent l="0" t="0" r="5715" b="0"/>
            <wp:docPr id="30" name="Picture 30" descr="C:\Users\jelena.milosavljevic\Documents\GRAĐEVINA NOVO\1 Građevinska inspekcija\1 BRANE U SRBIJI 2017\1 POSTUPANJA\2018\фотографије\IMG_20180419_14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lena.milosavljevic\Documents\GRAĐEVINA NOVO\1 Građevinska inspekcija\1 BRANE U SRBIJI 2017\1 POSTUPANJA\2018\фотографије\IMG_20180419_14512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19105" cy="3393487"/>
                    </a:xfrm>
                    <a:prstGeom prst="rect">
                      <a:avLst/>
                    </a:prstGeom>
                    <a:noFill/>
                    <a:ln>
                      <a:noFill/>
                    </a:ln>
                  </pic:spPr>
                </pic:pic>
              </a:graphicData>
            </a:graphic>
          </wp:inline>
        </w:drawing>
      </w:r>
    </w:p>
    <w:p w:rsidR="0028080D" w:rsidRPr="0028080D" w:rsidRDefault="0028080D" w:rsidP="0028080D">
      <w:pPr>
        <w:ind w:firstLine="567"/>
        <w:jc w:val="both"/>
        <w:rPr>
          <w:rFonts w:eastAsia="Times New Roman"/>
          <w:lang w:val="sr-Cyrl-RS"/>
        </w:rPr>
      </w:pPr>
      <w:r w:rsidRPr="0028080D">
        <w:rPr>
          <w:rFonts w:eastAsia="Times New Roman"/>
          <w:lang w:val="sr-Cyrl-RS"/>
        </w:rPr>
        <w:t>Лисина</w:t>
      </w:r>
    </w:p>
    <w:p w:rsidR="0028080D" w:rsidRPr="0028080D" w:rsidRDefault="0028080D" w:rsidP="0028080D">
      <w:pPr>
        <w:ind w:firstLine="567"/>
        <w:jc w:val="both"/>
        <w:rPr>
          <w:rFonts w:eastAsia="Times New Roman"/>
          <w:lang w:val="sr-Cyrl-CS"/>
        </w:rPr>
      </w:pPr>
    </w:p>
    <w:p w:rsidR="0028080D" w:rsidRPr="0028080D" w:rsidRDefault="0028080D" w:rsidP="0028080D">
      <w:pPr>
        <w:ind w:firstLine="567"/>
        <w:jc w:val="both"/>
        <w:rPr>
          <w:rFonts w:eastAsia="Times New Roman"/>
        </w:rPr>
      </w:pPr>
    </w:p>
    <w:p w:rsidR="0028080D" w:rsidRPr="0028080D" w:rsidRDefault="0028080D" w:rsidP="0028080D">
      <w:pPr>
        <w:ind w:firstLine="567"/>
        <w:jc w:val="both"/>
        <w:rPr>
          <w:rFonts w:eastAsia="Times New Roman"/>
          <w:lang w:val="sr-Cyrl-CS"/>
        </w:rPr>
      </w:pPr>
    </w:p>
    <w:p w:rsidR="0028080D" w:rsidRPr="0028080D" w:rsidRDefault="0028080D" w:rsidP="0028080D">
      <w:pPr>
        <w:ind w:firstLine="567"/>
        <w:jc w:val="both"/>
        <w:rPr>
          <w:rFonts w:eastAsia="Times New Roman"/>
          <w:lang w:val="sr-Cyrl-CS"/>
        </w:rPr>
      </w:pPr>
      <w:r w:rsidRPr="0028080D">
        <w:rPr>
          <w:rFonts w:eastAsia="Times New Roman"/>
          <w:noProof/>
        </w:rPr>
        <w:lastRenderedPageBreak/>
        <w:drawing>
          <wp:inline distT="0" distB="0" distL="0" distR="0">
            <wp:extent cx="3981450" cy="2238375"/>
            <wp:effectExtent l="0" t="0" r="0" b="9525"/>
            <wp:docPr id="29" name="Picture 29" descr="C:\Users\jelena.milosavljevic\Documents\GRAĐEVINA NOVO\1 Građevinska inspekcija\1 BRANE U SRBIJI 2017\1 POSTUPANJA\2018\фотографије\IMG_20180419_13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elena.milosavljevic\Documents\GRAĐEVINA NOVO\1 Građevinska inspekcija\1 BRANE U SRBIJI 2017\1 POSTUPANJA\2018\фотографије\IMG_20180419_13121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81450" cy="2238375"/>
                    </a:xfrm>
                    <a:prstGeom prst="rect">
                      <a:avLst/>
                    </a:prstGeom>
                    <a:noFill/>
                    <a:ln>
                      <a:noFill/>
                    </a:ln>
                  </pic:spPr>
                </pic:pic>
              </a:graphicData>
            </a:graphic>
          </wp:inline>
        </w:drawing>
      </w:r>
    </w:p>
    <w:p w:rsidR="0028080D" w:rsidRPr="0028080D" w:rsidRDefault="0028080D" w:rsidP="0028080D">
      <w:pPr>
        <w:ind w:firstLine="567"/>
        <w:jc w:val="both"/>
        <w:rPr>
          <w:rFonts w:eastAsia="Times New Roman"/>
          <w:lang w:val="sr-Cyrl-CS"/>
        </w:rPr>
      </w:pPr>
    </w:p>
    <w:p w:rsidR="0028080D" w:rsidRPr="0028080D" w:rsidRDefault="0028080D" w:rsidP="0028080D">
      <w:pPr>
        <w:ind w:firstLine="567"/>
        <w:jc w:val="both"/>
        <w:rPr>
          <w:rFonts w:eastAsia="Times New Roman"/>
          <w:lang w:val="sr-Cyrl-CS"/>
        </w:rPr>
      </w:pPr>
    </w:p>
    <w:p w:rsidR="0028080D" w:rsidRPr="0028080D" w:rsidRDefault="0028080D" w:rsidP="0028080D">
      <w:pPr>
        <w:ind w:firstLine="567"/>
        <w:jc w:val="both"/>
        <w:rPr>
          <w:rFonts w:eastAsia="Times New Roman"/>
          <w:lang w:val="sr-Cyrl-CS"/>
        </w:rPr>
      </w:pPr>
      <w:r w:rsidRPr="0028080D">
        <w:rPr>
          <w:rFonts w:eastAsia="Times New Roman"/>
          <w:lang w:val="sr-Cyrl-CS"/>
        </w:rPr>
        <w:t>Врла 2</w:t>
      </w:r>
    </w:p>
    <w:p w:rsidR="0028080D" w:rsidRPr="0028080D" w:rsidRDefault="0028080D" w:rsidP="0028080D">
      <w:pPr>
        <w:ind w:firstLine="567"/>
        <w:jc w:val="both"/>
        <w:rPr>
          <w:rFonts w:eastAsia="Times New Roman"/>
          <w:lang w:val="sr-Cyrl-CS"/>
        </w:rPr>
      </w:pPr>
    </w:p>
    <w:p w:rsidR="0028080D" w:rsidRPr="0028080D" w:rsidRDefault="0028080D" w:rsidP="0028080D">
      <w:pPr>
        <w:ind w:firstLine="426"/>
        <w:jc w:val="both"/>
        <w:rPr>
          <w:rFonts w:eastAsia="Times New Roman"/>
          <w:b/>
          <w:i/>
          <w:lang w:val="sr-Cyrl-CS"/>
        </w:rPr>
      </w:pPr>
      <w:r w:rsidRPr="0028080D">
        <w:rPr>
          <w:rFonts w:eastAsia="Times New Roman"/>
          <w:noProof/>
        </w:rPr>
        <w:drawing>
          <wp:inline distT="0" distB="0" distL="0" distR="0">
            <wp:extent cx="3924300" cy="2209800"/>
            <wp:effectExtent l="0" t="0" r="0" b="0"/>
            <wp:docPr id="28" name="Picture 28" descr="C:\Users\jelena.milosavljevic\Documents\GRAĐEVINA NOVO\1 Građevinska inspekcija\1 BRANE U SRBIJI 2017\1 POSTUPANJA\2018\фотографије\IMG_20180419_14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lena.milosavljevic\Documents\GRAĐEVINA NOVO\1 Građevinska inspekcija\1 BRANE U SRBIJI 2017\1 POSTUPANJA\2018\фотографије\IMG_20180419_14512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24300" cy="2209800"/>
                    </a:xfrm>
                    <a:prstGeom prst="rect">
                      <a:avLst/>
                    </a:prstGeom>
                    <a:noFill/>
                    <a:ln>
                      <a:noFill/>
                    </a:ln>
                  </pic:spPr>
                </pic:pic>
              </a:graphicData>
            </a:graphic>
          </wp:inline>
        </w:drawing>
      </w:r>
    </w:p>
    <w:p w:rsidR="0028080D" w:rsidRPr="0028080D" w:rsidRDefault="0028080D" w:rsidP="0028080D">
      <w:pPr>
        <w:ind w:firstLine="426"/>
        <w:jc w:val="both"/>
        <w:rPr>
          <w:rFonts w:eastAsia="Times New Roman"/>
          <w:b/>
          <w:i/>
          <w:lang w:val="sr-Cyrl-CS"/>
        </w:rPr>
      </w:pPr>
    </w:p>
    <w:p w:rsidR="0028080D" w:rsidRPr="0028080D" w:rsidRDefault="0028080D" w:rsidP="0028080D">
      <w:pPr>
        <w:tabs>
          <w:tab w:val="left" w:pos="284"/>
          <w:tab w:val="left" w:pos="426"/>
        </w:tabs>
        <w:jc w:val="center"/>
        <w:rPr>
          <w:rFonts w:eastAsia="Calibri"/>
          <w:lang w:val="sr-Cyrl-RS"/>
        </w:rPr>
      </w:pPr>
      <w:r w:rsidRPr="0028080D">
        <w:rPr>
          <w:rFonts w:eastAsia="Times New Roman"/>
          <w:lang w:val="sr-Cyrl-RS"/>
        </w:rPr>
        <w:t xml:space="preserve">Извештај о извршеном увиду на изградњи аутопута </w:t>
      </w:r>
    </w:p>
    <w:p w:rsidR="0028080D" w:rsidRPr="0028080D" w:rsidRDefault="0028080D" w:rsidP="0028080D">
      <w:pPr>
        <w:tabs>
          <w:tab w:val="left" w:pos="284"/>
          <w:tab w:val="left" w:pos="426"/>
        </w:tabs>
        <w:jc w:val="center"/>
        <w:rPr>
          <w:rFonts w:eastAsia="Times New Roman"/>
          <w:lang w:val="sr-Cyrl-RS"/>
        </w:rPr>
      </w:pPr>
      <w:r w:rsidRPr="0028080D">
        <w:rPr>
          <w:rFonts w:eastAsia="Times New Roman"/>
          <w:lang w:val="sr-Latn-RS"/>
        </w:rPr>
        <w:t>Е75</w:t>
      </w:r>
      <w:r w:rsidRPr="0028080D">
        <w:rPr>
          <w:rFonts w:eastAsia="Times New Roman"/>
          <w:lang w:val="sr-Cyrl-RS"/>
        </w:rPr>
        <w:t>, деоница</w:t>
      </w:r>
      <w:r w:rsidRPr="0028080D">
        <w:rPr>
          <w:rFonts w:eastAsia="Times New Roman"/>
          <w:lang w:val="sr-Latn-RS"/>
        </w:rPr>
        <w:t xml:space="preserve">: </w:t>
      </w:r>
      <w:r w:rsidRPr="0028080D">
        <w:rPr>
          <w:rFonts w:eastAsia="Times New Roman"/>
          <w:lang w:val="sr-Cyrl-RS"/>
        </w:rPr>
        <w:t>Београд – Ниш – Граница са БЈРМ</w:t>
      </w:r>
      <w:r w:rsidRPr="0028080D">
        <w:rPr>
          <w:rFonts w:eastAsia="Times New Roman"/>
          <w:lang w:val="sr-Latn-RS"/>
        </w:rPr>
        <w:t xml:space="preserve"> Е75</w:t>
      </w:r>
      <w:r w:rsidRPr="0028080D">
        <w:rPr>
          <w:rFonts w:eastAsia="Times New Roman"/>
          <w:lang w:val="sr-Cyrl-RS"/>
        </w:rPr>
        <w:t xml:space="preserve">, </w:t>
      </w:r>
    </w:p>
    <w:p w:rsidR="0028080D" w:rsidRPr="0028080D" w:rsidRDefault="0028080D" w:rsidP="0028080D">
      <w:pPr>
        <w:tabs>
          <w:tab w:val="left" w:pos="284"/>
          <w:tab w:val="left" w:pos="426"/>
        </w:tabs>
        <w:jc w:val="center"/>
        <w:rPr>
          <w:rFonts w:eastAsia="Times New Roman"/>
          <w:u w:val="single"/>
          <w:lang w:val="sr-Latn-RS"/>
        </w:rPr>
      </w:pPr>
      <w:r w:rsidRPr="0028080D">
        <w:rPr>
          <w:rFonts w:eastAsia="Times New Roman"/>
          <w:u w:val="single"/>
          <w:lang w:val="sr-Cyrl-RS"/>
        </w:rPr>
        <w:t>Поддеоница (Лот 2): тунел „Предејане“ – Царичина Долина</w:t>
      </w:r>
      <w:r w:rsidRPr="0028080D">
        <w:rPr>
          <w:rFonts w:eastAsia="Times New Roman"/>
          <w:u w:val="single"/>
          <w:lang w:val="sr-Latn-RS"/>
        </w:rPr>
        <w:t xml:space="preserve"> (L=4,6km)</w:t>
      </w:r>
    </w:p>
    <w:p w:rsidR="0028080D" w:rsidRPr="0028080D" w:rsidRDefault="0028080D" w:rsidP="0028080D">
      <w:pPr>
        <w:tabs>
          <w:tab w:val="left" w:pos="284"/>
          <w:tab w:val="left" w:pos="426"/>
        </w:tabs>
        <w:jc w:val="center"/>
        <w:rPr>
          <w:rFonts w:eastAsia="Times New Roman"/>
          <w:lang w:val="sr-Cyrl-RS"/>
        </w:rPr>
      </w:pPr>
      <w:r w:rsidRPr="0028080D">
        <w:rPr>
          <w:rFonts w:eastAsia="Times New Roman"/>
          <w:lang w:val="sr-Cyrl-RS"/>
        </w:rPr>
        <w:t xml:space="preserve">од </w:t>
      </w:r>
      <w:r w:rsidRPr="0028080D">
        <w:rPr>
          <w:rFonts w:eastAsia="Times New Roman"/>
          <w:lang w:val="sr-Latn-RS"/>
        </w:rPr>
        <w:t xml:space="preserve">km </w:t>
      </w:r>
      <w:r w:rsidRPr="0028080D">
        <w:rPr>
          <w:rFonts w:eastAsia="Times New Roman"/>
          <w:color w:val="000000"/>
          <w:lang w:val="sr-Latn-RS"/>
        </w:rPr>
        <w:t>880+861</w:t>
      </w:r>
      <w:r w:rsidRPr="0028080D">
        <w:rPr>
          <w:rFonts w:eastAsia="Times New Roman"/>
          <w:color w:val="000000"/>
          <w:lang w:val="sr-Cyrl-RS"/>
        </w:rPr>
        <w:t xml:space="preserve"> </w:t>
      </w:r>
      <w:r w:rsidRPr="0028080D">
        <w:rPr>
          <w:rFonts w:eastAsia="Times New Roman"/>
          <w:lang w:val="sr-Cyrl-RS"/>
        </w:rPr>
        <w:t xml:space="preserve">до </w:t>
      </w:r>
      <w:r w:rsidRPr="0028080D">
        <w:rPr>
          <w:rFonts w:eastAsia="Times New Roman"/>
          <w:lang w:val="sr-Latn-RS"/>
        </w:rPr>
        <w:t xml:space="preserve">km </w:t>
      </w:r>
      <w:r w:rsidRPr="0028080D">
        <w:rPr>
          <w:rFonts w:eastAsia="Times New Roman"/>
          <w:color w:val="000000"/>
          <w:lang w:val="sr-Latn-RS"/>
        </w:rPr>
        <w:t>885+</w:t>
      </w:r>
      <w:r w:rsidRPr="0028080D">
        <w:rPr>
          <w:rFonts w:eastAsia="Times New Roman"/>
          <w:color w:val="000000"/>
          <w:lang w:val="sr-Cyrl-RS"/>
        </w:rPr>
        <w:t>500</w:t>
      </w:r>
    </w:p>
    <w:p w:rsidR="0028080D" w:rsidRPr="0028080D" w:rsidRDefault="0028080D" w:rsidP="0028080D">
      <w:pPr>
        <w:tabs>
          <w:tab w:val="left" w:pos="284"/>
          <w:tab w:val="left" w:pos="426"/>
        </w:tabs>
        <w:jc w:val="center"/>
        <w:rPr>
          <w:rFonts w:eastAsia="Times New Roman"/>
          <w:lang w:val="sr-Cyrl-RS"/>
        </w:rPr>
      </w:pPr>
    </w:p>
    <w:p w:rsidR="0028080D" w:rsidRPr="003771E2" w:rsidRDefault="0028080D" w:rsidP="0028080D">
      <w:pPr>
        <w:jc w:val="both"/>
        <w:rPr>
          <w:rFonts w:eastAsia="Times New Roman"/>
          <w:b/>
          <w:lang w:val="sr-Cyrl-RS"/>
        </w:rPr>
      </w:pPr>
      <w:r w:rsidRPr="003771E2">
        <w:rPr>
          <w:rFonts w:eastAsia="Times New Roman"/>
          <w:b/>
          <w:lang w:val="sr-Cyrl-RS"/>
        </w:rPr>
        <w:t xml:space="preserve">Дана 19.04.2018. године Републичка грађевинска инспекција и Инспекција за државне путеве су изашле на терен, на градилиште на деоници аутопута Е75, ЛОТ 2, Тунел Предејане – Царичина деоница поводом клизања косине број 6 на стационажи км 882+600 до км 882+650. </w:t>
      </w:r>
    </w:p>
    <w:p w:rsidR="00B434D7" w:rsidRPr="0028080D" w:rsidRDefault="00B434D7" w:rsidP="0028080D">
      <w:pPr>
        <w:jc w:val="both"/>
        <w:rPr>
          <w:rFonts w:eastAsia="Times New Roman"/>
          <w:lang w:val="sr-Cyrl-RS"/>
        </w:rPr>
      </w:pPr>
    </w:p>
    <w:p w:rsidR="0028080D" w:rsidRPr="0028080D" w:rsidRDefault="0028080D" w:rsidP="0028080D">
      <w:pPr>
        <w:jc w:val="both"/>
        <w:rPr>
          <w:rFonts w:eastAsia="Times New Roman"/>
          <w:noProof/>
          <w:lang w:val="sr-Cyrl-RS"/>
        </w:rPr>
      </w:pPr>
      <w:r w:rsidRPr="0028080D">
        <w:rPr>
          <w:rFonts w:eastAsia="Times New Roman"/>
          <w:noProof/>
          <w:lang w:val="sr-Cyrl-RS"/>
        </w:rPr>
        <w:t>Приликом обиласка терена утврђено је:</w:t>
      </w:r>
    </w:p>
    <w:p w:rsidR="0028080D" w:rsidRPr="0028080D" w:rsidRDefault="0028080D" w:rsidP="0028080D">
      <w:pPr>
        <w:numPr>
          <w:ilvl w:val="0"/>
          <w:numId w:val="14"/>
        </w:numPr>
        <w:spacing w:line="276" w:lineRule="auto"/>
        <w:ind w:left="709"/>
        <w:contextualSpacing/>
        <w:jc w:val="both"/>
        <w:rPr>
          <w:rFonts w:eastAsia="Calibri"/>
          <w:noProof/>
          <w:lang w:val="sr-Cyrl-RS"/>
        </w:rPr>
      </w:pPr>
      <w:r w:rsidRPr="0028080D">
        <w:rPr>
          <w:rFonts w:eastAsia="Calibri"/>
          <w:lang w:val="sr-Cyrl-RS"/>
        </w:rPr>
        <w:t>За санацију дела косине још увек није урађен пројекат санације. Разматрају се предлози решења која су дали Саобраћајни институт ЦИП д.о.о. Београд,  „</w:t>
      </w:r>
      <w:r w:rsidRPr="0028080D">
        <w:rPr>
          <w:rFonts w:eastAsia="Calibri"/>
          <w:lang w:val="sr-Latn-RS"/>
        </w:rPr>
        <w:t>MILMAR GRADNJA</w:t>
      </w:r>
      <w:r w:rsidRPr="0028080D">
        <w:rPr>
          <w:rFonts w:eastAsia="Calibri"/>
          <w:lang w:val="sr-Cyrl-RS"/>
        </w:rPr>
        <w:t>“</w:t>
      </w:r>
      <w:r w:rsidRPr="0028080D">
        <w:rPr>
          <w:rFonts w:eastAsia="Calibri"/>
          <w:lang w:val="sr-Latn-RS"/>
        </w:rPr>
        <w:t xml:space="preserve"> </w:t>
      </w:r>
      <w:r w:rsidRPr="0028080D">
        <w:rPr>
          <w:rFonts w:eastAsia="Calibri"/>
          <w:lang w:val="sr-Cyrl-RS"/>
        </w:rPr>
        <w:t>Београд, као и решење које је предожио извођач радова.</w:t>
      </w:r>
    </w:p>
    <w:p w:rsidR="0028080D" w:rsidRPr="0028080D" w:rsidRDefault="0028080D" w:rsidP="0028080D">
      <w:pPr>
        <w:spacing w:line="259" w:lineRule="auto"/>
        <w:ind w:left="709"/>
        <w:contextualSpacing/>
        <w:rPr>
          <w:rFonts w:eastAsia="Calibri"/>
          <w:lang w:val="sr-Cyrl-RS"/>
        </w:rPr>
      </w:pPr>
      <w:r w:rsidRPr="0028080D">
        <w:rPr>
          <w:rFonts w:eastAsia="Calibri"/>
          <w:noProof/>
        </w:rPr>
        <w:lastRenderedPageBreak/>
        <w:drawing>
          <wp:inline distT="0" distB="0" distL="0" distR="0">
            <wp:extent cx="5778166" cy="2914650"/>
            <wp:effectExtent l="0" t="0" r="0" b="0"/>
            <wp:docPr id="27" name="Picture 27" descr="2018-04-19 12-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8-04-19 12-51-29"/>
                    <pic:cNvPicPr>
                      <a:picLocks noChangeAspect="1" noChangeArrowheads="1"/>
                    </pic:cNvPicPr>
                  </pic:nvPicPr>
                  <pic:blipFill>
                    <a:blip r:embed="rId69">
                      <a:extLst>
                        <a:ext uri="{28A0092B-C50C-407E-A947-70E740481C1C}">
                          <a14:useLocalDpi xmlns:a14="http://schemas.microsoft.com/office/drawing/2010/main" val="0"/>
                        </a:ext>
                      </a:extLst>
                    </a:blip>
                    <a:srcRect l="10168" t="7288"/>
                    <a:stretch>
                      <a:fillRect/>
                    </a:stretch>
                  </pic:blipFill>
                  <pic:spPr bwMode="auto">
                    <a:xfrm>
                      <a:off x="0" y="0"/>
                      <a:ext cx="5781566" cy="2916365"/>
                    </a:xfrm>
                    <a:prstGeom prst="rect">
                      <a:avLst/>
                    </a:prstGeom>
                    <a:noFill/>
                    <a:ln>
                      <a:noFill/>
                    </a:ln>
                  </pic:spPr>
                </pic:pic>
              </a:graphicData>
            </a:graphic>
          </wp:inline>
        </w:drawing>
      </w:r>
    </w:p>
    <w:p w:rsidR="0028080D" w:rsidRPr="0028080D" w:rsidRDefault="0028080D" w:rsidP="0028080D">
      <w:pPr>
        <w:spacing w:line="259" w:lineRule="auto"/>
        <w:ind w:left="709"/>
        <w:contextualSpacing/>
        <w:jc w:val="center"/>
        <w:rPr>
          <w:rFonts w:eastAsia="Calibri"/>
          <w:lang w:val="sr-Cyrl-RS"/>
        </w:rPr>
      </w:pPr>
      <w:r w:rsidRPr="0028080D">
        <w:rPr>
          <w:rFonts w:eastAsia="Calibri"/>
          <w:lang w:val="sr-Cyrl-RS"/>
        </w:rPr>
        <w:t>Слика број 1 – клизиште на косини број 6</w:t>
      </w:r>
    </w:p>
    <w:p w:rsidR="0028080D" w:rsidRPr="0028080D" w:rsidRDefault="0028080D" w:rsidP="0028080D">
      <w:pPr>
        <w:numPr>
          <w:ilvl w:val="0"/>
          <w:numId w:val="14"/>
        </w:numPr>
        <w:spacing w:line="276" w:lineRule="auto"/>
        <w:ind w:left="709"/>
        <w:contextualSpacing/>
        <w:jc w:val="both"/>
        <w:rPr>
          <w:rFonts w:eastAsia="Calibri"/>
          <w:noProof/>
          <w:lang w:val="sr-Cyrl-RS"/>
        </w:rPr>
      </w:pPr>
      <w:r w:rsidRPr="0028080D">
        <w:rPr>
          <w:rFonts w:eastAsia="Calibri"/>
          <w:noProof/>
          <w:lang w:val="sr-Cyrl-RS"/>
        </w:rPr>
        <w:t xml:space="preserve">Извођач радова је извршио делимично уклањање обрушеног материјала и формирао платформу за рад механизације на коти врха АБ сандука. На тај начин су извршени припремни радови за санацију косине, а радови ће бити изведени по добијању техничког решења. </w:t>
      </w:r>
    </w:p>
    <w:p w:rsidR="0028080D" w:rsidRPr="0028080D" w:rsidRDefault="0028080D" w:rsidP="0028080D">
      <w:pPr>
        <w:spacing w:line="259" w:lineRule="auto"/>
        <w:ind w:left="709"/>
        <w:contextualSpacing/>
        <w:rPr>
          <w:rFonts w:eastAsia="Calibri"/>
          <w:lang w:val="sr-Latn-RS"/>
        </w:rPr>
      </w:pPr>
      <w:r w:rsidRPr="0028080D">
        <w:rPr>
          <w:rFonts w:eastAsia="Calibri"/>
          <w:noProof/>
        </w:rPr>
        <w:drawing>
          <wp:inline distT="0" distB="0" distL="0" distR="0">
            <wp:extent cx="5941761" cy="3343275"/>
            <wp:effectExtent l="0" t="0" r="1905" b="0"/>
            <wp:docPr id="26" name="Picture 26" descr="2018-04-19 12-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8-04-19 12-30-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51498" cy="3348754"/>
                    </a:xfrm>
                    <a:prstGeom prst="rect">
                      <a:avLst/>
                    </a:prstGeom>
                    <a:noFill/>
                    <a:ln>
                      <a:noFill/>
                    </a:ln>
                  </pic:spPr>
                </pic:pic>
              </a:graphicData>
            </a:graphic>
          </wp:inline>
        </w:drawing>
      </w:r>
    </w:p>
    <w:p w:rsidR="0028080D" w:rsidRPr="0028080D" w:rsidRDefault="0028080D" w:rsidP="0028080D">
      <w:pPr>
        <w:spacing w:line="259" w:lineRule="auto"/>
        <w:ind w:left="709"/>
        <w:contextualSpacing/>
        <w:jc w:val="center"/>
        <w:rPr>
          <w:rFonts w:eastAsia="Calibri"/>
          <w:noProof/>
          <w:lang w:val="sr-Cyrl-RS"/>
        </w:rPr>
      </w:pPr>
      <w:r w:rsidRPr="0028080D">
        <w:rPr>
          <w:rFonts w:eastAsia="Calibri"/>
          <w:lang w:val="sr-Cyrl-RS"/>
        </w:rPr>
        <w:t>Слика број</w:t>
      </w:r>
      <w:r w:rsidRPr="0028080D">
        <w:rPr>
          <w:rFonts w:eastAsia="Calibri"/>
          <w:lang w:val="sr-Latn-RS"/>
        </w:rPr>
        <w:t xml:space="preserve"> 2 </w:t>
      </w:r>
      <w:r w:rsidRPr="0028080D">
        <w:rPr>
          <w:rFonts w:eastAsia="Calibri"/>
          <w:lang w:val="sr-Cyrl-RS"/>
        </w:rPr>
        <w:t>– формиран плато за рад</w:t>
      </w:r>
    </w:p>
    <w:p w:rsidR="0028080D" w:rsidRPr="0028080D" w:rsidRDefault="0028080D" w:rsidP="0028080D">
      <w:pPr>
        <w:spacing w:line="259" w:lineRule="auto"/>
        <w:ind w:left="709"/>
        <w:contextualSpacing/>
        <w:jc w:val="both"/>
        <w:rPr>
          <w:rFonts w:eastAsia="Calibri"/>
          <w:noProof/>
          <w:lang w:val="sr-Latn-RS"/>
        </w:rPr>
      </w:pPr>
    </w:p>
    <w:p w:rsidR="0028080D" w:rsidRPr="0028080D" w:rsidRDefault="0028080D" w:rsidP="0028080D">
      <w:pPr>
        <w:numPr>
          <w:ilvl w:val="0"/>
          <w:numId w:val="14"/>
        </w:numPr>
        <w:spacing w:line="276" w:lineRule="auto"/>
        <w:ind w:left="709"/>
        <w:contextualSpacing/>
        <w:jc w:val="both"/>
        <w:rPr>
          <w:rFonts w:eastAsia="Calibri"/>
          <w:noProof/>
          <w:lang w:val="sr-Cyrl-RS"/>
        </w:rPr>
      </w:pPr>
      <w:r w:rsidRPr="0028080D">
        <w:rPr>
          <w:rFonts w:eastAsia="Calibri"/>
          <w:noProof/>
          <w:lang w:val="sr-Cyrl-RS"/>
        </w:rPr>
        <w:lastRenderedPageBreak/>
        <w:t>Извршена је контрола АБ сандука геодетеским снимањем и утвђено је да није дошло до померања. „Институт за путеве“</w:t>
      </w:r>
      <w:r w:rsidRPr="0028080D">
        <w:rPr>
          <w:rFonts w:eastAsia="Calibri"/>
          <w:noProof/>
          <w:lang w:val="sr-Latn-RS"/>
        </w:rPr>
        <w:t xml:space="preserve"> </w:t>
      </w:r>
      <w:r w:rsidRPr="0028080D">
        <w:rPr>
          <w:rFonts w:eastAsia="Calibri"/>
          <w:noProof/>
          <w:lang w:val="sr-Cyrl-RS"/>
        </w:rPr>
        <w:t>АД, Београд је урадио тест интегритета који је потврдио да АБ сандуци нису оштећени.</w:t>
      </w:r>
    </w:p>
    <w:p w:rsidR="0028080D" w:rsidRPr="0028080D" w:rsidRDefault="0028080D" w:rsidP="0028080D">
      <w:pPr>
        <w:spacing w:line="259" w:lineRule="auto"/>
        <w:ind w:left="709"/>
        <w:contextualSpacing/>
        <w:jc w:val="center"/>
        <w:rPr>
          <w:rFonts w:eastAsia="Calibri"/>
          <w:lang w:val="sr-Cyrl-RS"/>
        </w:rPr>
      </w:pPr>
    </w:p>
    <w:p w:rsidR="0028080D" w:rsidRPr="0028080D" w:rsidRDefault="0028080D" w:rsidP="0028080D">
      <w:pPr>
        <w:spacing w:line="259" w:lineRule="auto"/>
        <w:ind w:left="709"/>
        <w:contextualSpacing/>
        <w:jc w:val="center"/>
        <w:rPr>
          <w:rFonts w:eastAsia="Calibri"/>
          <w:lang w:val="sr-Cyrl-RS"/>
        </w:rPr>
      </w:pPr>
    </w:p>
    <w:p w:rsidR="0028080D" w:rsidRPr="0028080D" w:rsidRDefault="0028080D" w:rsidP="003771E2">
      <w:pPr>
        <w:spacing w:line="259" w:lineRule="auto"/>
        <w:ind w:left="709"/>
        <w:contextualSpacing/>
        <w:jc w:val="center"/>
        <w:rPr>
          <w:rFonts w:eastAsia="Calibri"/>
          <w:lang w:val="sr-Cyrl-RS"/>
        </w:rPr>
      </w:pPr>
      <w:r w:rsidRPr="0028080D">
        <w:rPr>
          <w:rFonts w:eastAsia="Calibri"/>
          <w:lang w:val="sr-Cyrl-RS"/>
        </w:rPr>
        <w:t>Слика број</w:t>
      </w:r>
      <w:r w:rsidRPr="0028080D">
        <w:rPr>
          <w:rFonts w:eastAsia="Calibri"/>
          <w:lang w:val="sr-Latn-RS"/>
        </w:rPr>
        <w:t xml:space="preserve"> </w:t>
      </w:r>
      <w:r w:rsidRPr="0028080D">
        <w:rPr>
          <w:rFonts w:eastAsia="Calibri"/>
          <w:lang w:val="sr-Cyrl-RS"/>
        </w:rPr>
        <w:t>3</w:t>
      </w:r>
      <w:r w:rsidRPr="0028080D">
        <w:rPr>
          <w:rFonts w:eastAsia="Calibri"/>
          <w:lang w:val="sr-Latn-RS"/>
        </w:rPr>
        <w:t xml:space="preserve"> </w:t>
      </w:r>
      <w:r w:rsidR="003771E2">
        <w:rPr>
          <w:rFonts w:eastAsia="Calibri"/>
          <w:lang w:val="sr-Cyrl-RS"/>
        </w:rPr>
        <w:t>– врх АБ сандука</w:t>
      </w:r>
    </w:p>
    <w:p w:rsidR="0028080D" w:rsidRPr="0028080D" w:rsidRDefault="0028080D" w:rsidP="0028080D">
      <w:pPr>
        <w:spacing w:line="259" w:lineRule="auto"/>
        <w:ind w:left="709"/>
        <w:contextualSpacing/>
        <w:jc w:val="center"/>
        <w:rPr>
          <w:rFonts w:eastAsia="Calibri"/>
          <w:lang w:val="sr-Cyrl-RS"/>
        </w:rPr>
      </w:pPr>
    </w:p>
    <w:p w:rsidR="0028080D" w:rsidRPr="0028080D" w:rsidRDefault="0028080D" w:rsidP="0028080D">
      <w:pPr>
        <w:spacing w:line="259" w:lineRule="auto"/>
        <w:ind w:left="709"/>
        <w:contextualSpacing/>
        <w:jc w:val="center"/>
        <w:rPr>
          <w:rFonts w:eastAsia="Calibri"/>
          <w:lang w:val="sr-Cyrl-RS"/>
        </w:rPr>
      </w:pPr>
    </w:p>
    <w:p w:rsidR="0028080D" w:rsidRDefault="0028080D" w:rsidP="0028080D">
      <w:pPr>
        <w:spacing w:line="259" w:lineRule="auto"/>
        <w:ind w:left="709"/>
        <w:contextualSpacing/>
        <w:rPr>
          <w:rFonts w:eastAsia="Calibri"/>
          <w:lang w:val="sr-Cyrl-RS"/>
        </w:rPr>
      </w:pPr>
      <w:r w:rsidRPr="0028080D">
        <w:rPr>
          <w:rFonts w:eastAsia="Calibri"/>
          <w:noProof/>
        </w:rPr>
        <w:drawing>
          <wp:inline distT="0" distB="0" distL="0" distR="0">
            <wp:extent cx="5595026" cy="3867150"/>
            <wp:effectExtent l="0" t="0" r="5715" b="0"/>
            <wp:docPr id="25" name="Picture 25" descr="2018-04-19 12-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8-04-19 12-12-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06076" cy="3874788"/>
                    </a:xfrm>
                    <a:prstGeom prst="rect">
                      <a:avLst/>
                    </a:prstGeom>
                    <a:noFill/>
                    <a:ln>
                      <a:noFill/>
                    </a:ln>
                  </pic:spPr>
                </pic:pic>
              </a:graphicData>
            </a:graphic>
          </wp:inline>
        </w:drawing>
      </w:r>
    </w:p>
    <w:p w:rsidR="003771E2" w:rsidRPr="0028080D" w:rsidRDefault="003771E2" w:rsidP="0028080D">
      <w:pPr>
        <w:spacing w:line="259" w:lineRule="auto"/>
        <w:ind w:left="709"/>
        <w:contextualSpacing/>
        <w:rPr>
          <w:rFonts w:eastAsia="Calibri"/>
          <w:lang w:val="sr-Cyrl-RS"/>
        </w:rPr>
      </w:pPr>
    </w:p>
    <w:p w:rsidR="0028080D" w:rsidRPr="00961614" w:rsidRDefault="0028080D" w:rsidP="0028080D">
      <w:pPr>
        <w:tabs>
          <w:tab w:val="left" w:pos="450"/>
          <w:tab w:val="left" w:pos="2940"/>
          <w:tab w:val="left" w:pos="4820"/>
          <w:tab w:val="left" w:pos="5780"/>
          <w:tab w:val="left" w:pos="6820"/>
          <w:tab w:val="left" w:pos="7220"/>
          <w:tab w:val="left" w:pos="8220"/>
          <w:tab w:val="left" w:pos="9220"/>
        </w:tabs>
        <w:spacing w:line="0" w:lineRule="atLeast"/>
        <w:ind w:left="397"/>
        <w:jc w:val="both"/>
        <w:rPr>
          <w:rFonts w:eastAsia="Cambria"/>
          <w:b/>
          <w:lang w:val="sr-Cyrl-RS"/>
        </w:rPr>
      </w:pPr>
      <w:r w:rsidRPr="00961614">
        <w:rPr>
          <w:rFonts w:eastAsia="Cambria"/>
          <w:b/>
          <w:lang w:val="sr-Cyrl-RS"/>
        </w:rPr>
        <w:t>2.</w:t>
      </w:r>
      <w:r w:rsidR="003771E2" w:rsidRPr="00961614">
        <w:rPr>
          <w:rFonts w:eastAsia="Cambria"/>
          <w:b/>
          <w:lang w:val="sr-Cyrl-RS"/>
        </w:rPr>
        <w:t xml:space="preserve"> </w:t>
      </w:r>
      <w:r w:rsidRPr="00961614">
        <w:rPr>
          <w:rFonts w:eastAsia="Cambria"/>
          <w:b/>
          <w:lang w:val="sr-Cyrl-RS"/>
        </w:rPr>
        <w:t>Републичка грађевинска инспекција и инспекција за државне путеве су извршиле контролни теренски  и</w:t>
      </w:r>
      <w:r w:rsidRPr="00961614">
        <w:rPr>
          <w:rFonts w:eastAsia="Cambria"/>
          <w:b/>
        </w:rPr>
        <w:t>нспекцијски надзор</w:t>
      </w:r>
      <w:r w:rsidRPr="00961614">
        <w:rPr>
          <w:rFonts w:eastAsia="Cambria"/>
          <w:b/>
          <w:lang w:val="sr-Latn-RS"/>
        </w:rPr>
        <w:t xml:space="preserve"> </w:t>
      </w:r>
      <w:r w:rsidRPr="00961614">
        <w:rPr>
          <w:rFonts w:eastAsia="Cambria"/>
          <w:b/>
          <w:lang w:val="sr-Cyrl-RS"/>
        </w:rPr>
        <w:t>на аутопуту Е7</w:t>
      </w:r>
      <w:r w:rsidRPr="00961614">
        <w:rPr>
          <w:rFonts w:eastAsia="Cambria"/>
          <w:b/>
        </w:rPr>
        <w:t>5</w:t>
      </w:r>
      <w:r w:rsidRPr="00961614">
        <w:rPr>
          <w:rFonts w:eastAsia="Cambria"/>
          <w:b/>
          <w:lang w:val="sr-Cyrl-RS"/>
        </w:rPr>
        <w:t>, на поддеоници ЛОТ6: Тунел Манајле - Владичин Хан</w:t>
      </w:r>
      <w:r w:rsidR="00961614">
        <w:rPr>
          <w:rFonts w:eastAsia="Cambria"/>
          <w:b/>
          <w:lang w:val="sr-Cyrl-RS"/>
        </w:rPr>
        <w:t>:</w:t>
      </w:r>
    </w:p>
    <w:p w:rsidR="003771E2" w:rsidRPr="0028080D" w:rsidRDefault="003771E2" w:rsidP="0028080D">
      <w:pPr>
        <w:tabs>
          <w:tab w:val="left" w:pos="450"/>
          <w:tab w:val="left" w:pos="2940"/>
          <w:tab w:val="left" w:pos="4820"/>
          <w:tab w:val="left" w:pos="5780"/>
          <w:tab w:val="left" w:pos="6820"/>
          <w:tab w:val="left" w:pos="7220"/>
          <w:tab w:val="left" w:pos="8220"/>
          <w:tab w:val="left" w:pos="9220"/>
        </w:tabs>
        <w:spacing w:line="0" w:lineRule="atLeast"/>
        <w:ind w:left="397"/>
        <w:jc w:val="both"/>
        <w:rPr>
          <w:rFonts w:eastAsia="Cambria"/>
          <w:lang w:val="sr-Latn-RS"/>
        </w:rPr>
      </w:pPr>
    </w:p>
    <w:p w:rsidR="0028080D" w:rsidRDefault="0028080D" w:rsidP="0028080D">
      <w:pPr>
        <w:tabs>
          <w:tab w:val="left" w:pos="450"/>
          <w:tab w:val="left" w:pos="2940"/>
          <w:tab w:val="left" w:pos="4820"/>
          <w:tab w:val="left" w:pos="5780"/>
          <w:tab w:val="left" w:pos="6820"/>
          <w:tab w:val="left" w:pos="7220"/>
          <w:tab w:val="left" w:pos="8220"/>
          <w:tab w:val="left" w:pos="9220"/>
        </w:tabs>
        <w:spacing w:line="0" w:lineRule="atLeast"/>
        <w:ind w:firstLine="709"/>
        <w:jc w:val="both"/>
        <w:rPr>
          <w:rFonts w:eastAsia="Cambria"/>
          <w:lang w:val="sr-Cyrl-RS"/>
        </w:rPr>
      </w:pPr>
      <w:r w:rsidRPr="0028080D">
        <w:rPr>
          <w:rFonts w:eastAsia="Times New Roman"/>
          <w:lang w:val="sr-Cyrl-CS"/>
        </w:rPr>
        <w:t>Инспекцијски надзор</w:t>
      </w:r>
      <w:r w:rsidRPr="0028080D">
        <w:rPr>
          <w:rFonts w:eastAsia="Times New Roman"/>
          <w:color w:val="FF0000"/>
          <w:lang w:val="sr-Cyrl-CS"/>
        </w:rPr>
        <w:t xml:space="preserve"> </w:t>
      </w:r>
      <w:r w:rsidRPr="0028080D">
        <w:rPr>
          <w:rFonts w:eastAsia="Times New Roman"/>
          <w:lang w:val="sr-Cyrl-CS"/>
        </w:rPr>
        <w:t>су</w:t>
      </w:r>
      <w:r w:rsidRPr="0028080D">
        <w:rPr>
          <w:rFonts w:eastAsia="Times New Roman"/>
          <w:color w:val="FF0000"/>
          <w:lang w:val="sr-Cyrl-CS"/>
        </w:rPr>
        <w:t xml:space="preserve"> </w:t>
      </w:r>
      <w:r w:rsidRPr="0028080D">
        <w:rPr>
          <w:rFonts w:eastAsia="Cambria"/>
          <w:lang w:val="sr-Cyrl-RS"/>
        </w:rPr>
        <w:t>извршли:</w:t>
      </w:r>
    </w:p>
    <w:p w:rsidR="003771E2" w:rsidRPr="0028080D" w:rsidRDefault="003771E2" w:rsidP="0028080D">
      <w:pPr>
        <w:tabs>
          <w:tab w:val="left" w:pos="450"/>
          <w:tab w:val="left" w:pos="2940"/>
          <w:tab w:val="left" w:pos="4820"/>
          <w:tab w:val="left" w:pos="5780"/>
          <w:tab w:val="left" w:pos="6820"/>
          <w:tab w:val="left" w:pos="7220"/>
          <w:tab w:val="left" w:pos="8220"/>
          <w:tab w:val="left" w:pos="9220"/>
        </w:tabs>
        <w:spacing w:line="0" w:lineRule="atLeast"/>
        <w:ind w:firstLine="709"/>
        <w:jc w:val="both"/>
        <w:rPr>
          <w:rFonts w:eastAsia="Cambria"/>
          <w:lang w:val="sr-Cyrl-RS"/>
        </w:rPr>
      </w:pPr>
    </w:p>
    <w:p w:rsidR="0028080D" w:rsidRPr="0028080D" w:rsidRDefault="0028080D" w:rsidP="0028080D">
      <w:pPr>
        <w:numPr>
          <w:ilvl w:val="0"/>
          <w:numId w:val="15"/>
        </w:numPr>
        <w:tabs>
          <w:tab w:val="left" w:pos="709"/>
          <w:tab w:val="left" w:pos="4820"/>
          <w:tab w:val="left" w:pos="5780"/>
          <w:tab w:val="left" w:pos="6820"/>
          <w:tab w:val="left" w:pos="7220"/>
          <w:tab w:val="left" w:pos="8220"/>
          <w:tab w:val="left" w:pos="9220"/>
        </w:tabs>
        <w:spacing w:line="0" w:lineRule="atLeast"/>
        <w:jc w:val="both"/>
        <w:rPr>
          <w:rFonts w:eastAsia="Cambria"/>
          <w:lang w:val="sr-Cyrl-RS"/>
        </w:rPr>
      </w:pPr>
      <w:r w:rsidRPr="0028080D">
        <w:rPr>
          <w:rFonts w:eastAsia="Cambria"/>
          <w:lang w:val="sr-Cyrl-RS"/>
        </w:rPr>
        <w:t xml:space="preserve">Весна Руменић, </w:t>
      </w:r>
      <w:r w:rsidRPr="0028080D">
        <w:rPr>
          <w:rFonts w:eastAsia="Times New Roman"/>
          <w:lang w:val="sr-Cyrl-CS"/>
        </w:rPr>
        <w:t>дипл.грађ.инж.,</w:t>
      </w:r>
      <w:r w:rsidRPr="0028080D">
        <w:rPr>
          <w:rFonts w:eastAsia="Cambria"/>
          <w:lang w:val="sr-Cyrl-RS"/>
        </w:rPr>
        <w:t xml:space="preserve"> начелника одељења грађевинске инспекције, број службене легитимације  18-35.</w:t>
      </w:r>
    </w:p>
    <w:p w:rsidR="0028080D" w:rsidRPr="0028080D" w:rsidRDefault="0028080D" w:rsidP="0028080D">
      <w:pPr>
        <w:numPr>
          <w:ilvl w:val="0"/>
          <w:numId w:val="15"/>
        </w:numPr>
        <w:tabs>
          <w:tab w:val="left" w:pos="709"/>
          <w:tab w:val="left" w:pos="4820"/>
          <w:tab w:val="left" w:pos="5780"/>
          <w:tab w:val="left" w:pos="6820"/>
          <w:tab w:val="left" w:pos="7220"/>
          <w:tab w:val="left" w:pos="8220"/>
          <w:tab w:val="left" w:pos="9220"/>
        </w:tabs>
        <w:spacing w:line="0" w:lineRule="atLeast"/>
        <w:jc w:val="both"/>
        <w:rPr>
          <w:rFonts w:eastAsia="Cambria"/>
          <w:lang w:val="sr-Cyrl-RS"/>
        </w:rPr>
      </w:pPr>
      <w:r w:rsidRPr="0028080D">
        <w:rPr>
          <w:rFonts w:eastAsia="Cambria"/>
          <w:lang w:val="sr-Cyrl-RS"/>
        </w:rPr>
        <w:t xml:space="preserve">Милијана Мољевић, </w:t>
      </w:r>
      <w:r w:rsidRPr="0028080D">
        <w:rPr>
          <w:rFonts w:eastAsia="Times New Roman"/>
          <w:lang w:val="sr-Cyrl-CS"/>
        </w:rPr>
        <w:t>дипл.грађ.инж.,</w:t>
      </w:r>
      <w:r w:rsidRPr="0028080D">
        <w:rPr>
          <w:rFonts w:eastAsia="Cambria"/>
          <w:lang w:val="sr-Cyrl-RS"/>
        </w:rPr>
        <w:t xml:space="preserve"> републички грађевински инспектор, број службене легитимације  18-41</w:t>
      </w:r>
    </w:p>
    <w:p w:rsidR="0028080D" w:rsidRPr="0028080D" w:rsidRDefault="0028080D" w:rsidP="0028080D">
      <w:pPr>
        <w:numPr>
          <w:ilvl w:val="0"/>
          <w:numId w:val="15"/>
        </w:numPr>
        <w:tabs>
          <w:tab w:val="left" w:pos="709"/>
          <w:tab w:val="left" w:pos="4820"/>
          <w:tab w:val="left" w:pos="5780"/>
          <w:tab w:val="left" w:pos="6820"/>
          <w:tab w:val="left" w:pos="7220"/>
          <w:tab w:val="left" w:pos="8220"/>
          <w:tab w:val="left" w:pos="9220"/>
        </w:tabs>
        <w:spacing w:line="0" w:lineRule="atLeast"/>
        <w:jc w:val="both"/>
        <w:rPr>
          <w:rFonts w:eastAsia="Cambria"/>
          <w:lang w:val="sr-Cyrl-RS"/>
        </w:rPr>
      </w:pPr>
      <w:r w:rsidRPr="0028080D">
        <w:rPr>
          <w:rFonts w:eastAsia="Cambria"/>
          <w:lang w:val="sr-Cyrl-RS"/>
        </w:rPr>
        <w:t xml:space="preserve">мр. Љубиша Радојевић, </w:t>
      </w:r>
      <w:r w:rsidRPr="0028080D">
        <w:rPr>
          <w:rFonts w:eastAsia="Times New Roman"/>
          <w:lang w:val="sr-Cyrl-CS"/>
        </w:rPr>
        <w:t>дипл.грађ.инж.,</w:t>
      </w:r>
      <w:r w:rsidRPr="0028080D">
        <w:rPr>
          <w:rFonts w:eastAsia="Cambria"/>
          <w:lang w:val="sr-Cyrl-RS"/>
        </w:rPr>
        <w:t xml:space="preserve"> инспектор за државне путеве, број службене легитимације  18-031</w:t>
      </w:r>
    </w:p>
    <w:p w:rsidR="0028080D" w:rsidRPr="0028080D" w:rsidRDefault="0028080D" w:rsidP="0028080D">
      <w:pPr>
        <w:numPr>
          <w:ilvl w:val="0"/>
          <w:numId w:val="15"/>
        </w:numPr>
        <w:tabs>
          <w:tab w:val="left" w:pos="709"/>
          <w:tab w:val="left" w:pos="4820"/>
          <w:tab w:val="left" w:pos="5780"/>
          <w:tab w:val="left" w:pos="6820"/>
          <w:tab w:val="left" w:pos="7220"/>
          <w:tab w:val="left" w:pos="8220"/>
          <w:tab w:val="left" w:pos="9220"/>
        </w:tabs>
        <w:spacing w:line="0" w:lineRule="atLeast"/>
        <w:jc w:val="both"/>
        <w:rPr>
          <w:rFonts w:eastAsia="Cambria"/>
          <w:lang w:val="sr-Cyrl-RS"/>
        </w:rPr>
      </w:pPr>
      <w:r w:rsidRPr="0028080D">
        <w:rPr>
          <w:rFonts w:eastAsia="Cambria"/>
          <w:lang w:val="sr-Cyrl-RS"/>
        </w:rPr>
        <w:t xml:space="preserve">Марко Саковић, </w:t>
      </w:r>
      <w:r w:rsidRPr="0028080D">
        <w:rPr>
          <w:rFonts w:eastAsia="Times New Roman"/>
          <w:lang w:val="sr-Cyrl-CS"/>
        </w:rPr>
        <w:t>дипл.грађ.инж.,</w:t>
      </w:r>
      <w:r w:rsidRPr="0028080D">
        <w:rPr>
          <w:rFonts w:eastAsia="Cambria"/>
          <w:lang w:val="sr-Cyrl-RS"/>
        </w:rPr>
        <w:t xml:space="preserve"> инспектор за државне путеве, број службене легитимације  18-26</w:t>
      </w:r>
    </w:p>
    <w:p w:rsidR="0028080D" w:rsidRPr="0028080D" w:rsidRDefault="0028080D" w:rsidP="0028080D">
      <w:pPr>
        <w:tabs>
          <w:tab w:val="left" w:pos="2140"/>
          <w:tab w:val="left" w:pos="2940"/>
          <w:tab w:val="left" w:pos="4820"/>
          <w:tab w:val="left" w:pos="5780"/>
          <w:tab w:val="left" w:pos="6820"/>
          <w:tab w:val="left" w:pos="7220"/>
          <w:tab w:val="left" w:pos="8220"/>
          <w:tab w:val="left" w:pos="9220"/>
        </w:tabs>
        <w:spacing w:line="0" w:lineRule="atLeast"/>
        <w:ind w:firstLine="709"/>
        <w:jc w:val="both"/>
        <w:rPr>
          <w:rFonts w:eastAsia="Cambria"/>
          <w:lang w:val="sr-Cyrl-RS"/>
        </w:rPr>
      </w:pPr>
    </w:p>
    <w:p w:rsidR="0028080D" w:rsidRPr="0028080D" w:rsidRDefault="0028080D" w:rsidP="003771E2">
      <w:pPr>
        <w:tabs>
          <w:tab w:val="left" w:pos="2140"/>
          <w:tab w:val="left" w:pos="2940"/>
          <w:tab w:val="left" w:pos="4820"/>
          <w:tab w:val="left" w:pos="5780"/>
          <w:tab w:val="left" w:pos="6820"/>
          <w:tab w:val="left" w:pos="7220"/>
          <w:tab w:val="left" w:pos="8220"/>
          <w:tab w:val="left" w:pos="9220"/>
        </w:tabs>
        <w:spacing w:line="0" w:lineRule="atLeast"/>
        <w:ind w:firstLine="709"/>
        <w:jc w:val="both"/>
        <w:rPr>
          <w:rFonts w:eastAsia="Cambria"/>
          <w:lang w:val="sr-Cyrl-RS"/>
        </w:rPr>
      </w:pPr>
      <w:r w:rsidRPr="0028080D">
        <w:rPr>
          <w:rFonts w:eastAsia="Cambria"/>
          <w:lang w:val="sr-Cyrl-RS"/>
        </w:rPr>
        <w:t>Предмет</w:t>
      </w:r>
      <w:r w:rsidRPr="0028080D">
        <w:rPr>
          <w:rFonts w:eastAsia="Cambria"/>
          <w:lang w:val="sr-Latn-RS"/>
        </w:rPr>
        <w:t xml:space="preserve"> </w:t>
      </w:r>
      <w:r w:rsidRPr="0028080D">
        <w:rPr>
          <w:rFonts w:eastAsia="Cambria"/>
          <w:lang w:val="sr-Cyrl-RS"/>
        </w:rPr>
        <w:t>инспекцијског</w:t>
      </w:r>
      <w:r w:rsidRPr="0028080D">
        <w:rPr>
          <w:rFonts w:eastAsia="Cambria"/>
          <w:lang w:val="sr-Latn-RS"/>
        </w:rPr>
        <w:t xml:space="preserve"> </w:t>
      </w:r>
      <w:r w:rsidRPr="0028080D">
        <w:rPr>
          <w:rFonts w:eastAsia="Cambria"/>
          <w:lang w:val="sr-Cyrl-RS"/>
        </w:rPr>
        <w:t>надзора</w:t>
      </w:r>
      <w:r w:rsidRPr="0028080D">
        <w:rPr>
          <w:rFonts w:eastAsia="Cambria"/>
          <w:lang w:val="sr-Latn-RS"/>
        </w:rPr>
        <w:t xml:space="preserve"> je</w:t>
      </w:r>
      <w:r w:rsidRPr="0028080D">
        <w:rPr>
          <w:rFonts w:eastAsia="Cambria"/>
          <w:lang w:val="sr-Cyrl-RS"/>
        </w:rPr>
        <w:t xml:space="preserve"> контрола поступања извођача радова по решењу републичке грађевинске инспекције број 363-354-00483/2017-18 од 14.11.2017. године.</w:t>
      </w:r>
      <w:r w:rsidRPr="0028080D">
        <w:rPr>
          <w:rFonts w:eastAsia="Times New Roman"/>
          <w:lang w:val="sr-Cyrl-RS"/>
        </w:rPr>
        <w:t xml:space="preserve"> </w:t>
      </w:r>
      <w:r w:rsidRPr="0028080D">
        <w:rPr>
          <w:rFonts w:eastAsia="Cambria"/>
          <w:lang w:val="sr-Cyrl-RS"/>
        </w:rPr>
        <w:t xml:space="preserve">Поменутим решењем под тачком 2. је </w:t>
      </w:r>
      <w:r w:rsidRPr="0028080D">
        <w:rPr>
          <w:rFonts w:eastAsia="Times New Roman"/>
          <w:lang w:val="sr-Cyrl-CS"/>
        </w:rPr>
        <w:t xml:space="preserve">извођачу радова </w:t>
      </w:r>
      <w:r w:rsidRPr="0028080D">
        <w:rPr>
          <w:rFonts w:eastAsia="Cambria"/>
          <w:lang w:val="sr-Cyrl-RS"/>
        </w:rPr>
        <w:t>„</w:t>
      </w:r>
      <w:r w:rsidRPr="0028080D">
        <w:rPr>
          <w:rFonts w:eastAsia="Times New Roman"/>
          <w:color w:val="000000"/>
          <w:lang w:val="sr-Latn-RS"/>
        </w:rPr>
        <w:t>JV AZVI S.A.</w:t>
      </w:r>
      <w:r w:rsidRPr="0028080D">
        <w:rPr>
          <w:rFonts w:eastAsia="Times New Roman"/>
          <w:color w:val="000000"/>
          <w:lang w:val="sr-Cyrl-RS"/>
        </w:rPr>
        <w:t xml:space="preserve"> &amp; CONSTRUCCIONES RUBAU“ , Кеј Скојеваца 4, Петроварадин, Нови Сад</w:t>
      </w:r>
      <w:r w:rsidRPr="0028080D">
        <w:rPr>
          <w:rFonts w:eastAsia="Cambria"/>
          <w:lang w:val="sr-Cyrl-RS"/>
        </w:rPr>
        <w:t xml:space="preserve"> наређено да уклони сав материјал који не поседује одговарајућу атестну документацију на делу трасе од </w:t>
      </w:r>
      <w:r w:rsidRPr="0028080D">
        <w:rPr>
          <w:rFonts w:eastAsia="Cambria"/>
          <w:lang w:val="sr-Latn-RS"/>
        </w:rPr>
        <w:t xml:space="preserve">km </w:t>
      </w:r>
      <w:r w:rsidRPr="0028080D">
        <w:rPr>
          <w:rFonts w:eastAsia="Cambria"/>
          <w:lang w:val="sr-Cyrl-RS"/>
        </w:rPr>
        <w:t>896</w:t>
      </w:r>
      <w:r w:rsidRPr="0028080D">
        <w:rPr>
          <w:rFonts w:eastAsia="Cambria"/>
          <w:lang w:val="sr-Latn-RS"/>
        </w:rPr>
        <w:t xml:space="preserve">+275 </w:t>
      </w:r>
      <w:r w:rsidRPr="0028080D">
        <w:rPr>
          <w:rFonts w:eastAsia="Cambria"/>
          <w:lang w:val="sr-Cyrl-RS"/>
        </w:rPr>
        <w:t xml:space="preserve">до </w:t>
      </w:r>
      <w:r w:rsidRPr="0028080D">
        <w:rPr>
          <w:rFonts w:eastAsia="Cambria"/>
          <w:lang w:val="sr-Latn-RS"/>
        </w:rPr>
        <w:t xml:space="preserve">km </w:t>
      </w:r>
      <w:r w:rsidRPr="0028080D">
        <w:rPr>
          <w:rFonts w:eastAsia="Cambria"/>
          <w:lang w:val="sr-Cyrl-RS"/>
        </w:rPr>
        <w:t>896+425 у пуној ширини пројектоване трасе. За насипање је коришћен материјал од пробијања тунела „Манајле“ к</w:t>
      </w:r>
      <w:r w:rsidR="003771E2">
        <w:rPr>
          <w:rFonts w:eastAsia="Cambria"/>
          <w:lang w:val="sr-Cyrl-RS"/>
        </w:rPr>
        <w:t xml:space="preserve">оји не задовољава критеријуме, </w:t>
      </w:r>
      <w:r w:rsidRPr="0028080D">
        <w:rPr>
          <w:rFonts w:eastAsia="Cambria"/>
          <w:lang w:val="sr-Cyrl-RS"/>
        </w:rPr>
        <w:t xml:space="preserve">односно нема одговарајућу атесну документацију. Надзорни орган </w:t>
      </w:r>
      <w:r w:rsidRPr="0028080D">
        <w:rPr>
          <w:rFonts w:eastAsia="Cambria"/>
        </w:rPr>
        <w:t>je</w:t>
      </w:r>
      <w:r w:rsidRPr="0028080D">
        <w:rPr>
          <w:rFonts w:eastAsia="Cambria"/>
          <w:lang w:val="sr-Cyrl-RS"/>
        </w:rPr>
        <w:t xml:space="preserve"> упозорио извођача радова уписом у дневник од 06.10.2017.године.</w:t>
      </w:r>
    </w:p>
    <w:p w:rsidR="0028080D" w:rsidRPr="0028080D" w:rsidRDefault="0028080D" w:rsidP="0028080D">
      <w:pPr>
        <w:tabs>
          <w:tab w:val="left" w:pos="450"/>
          <w:tab w:val="left" w:pos="2940"/>
          <w:tab w:val="left" w:pos="4820"/>
          <w:tab w:val="left" w:pos="5780"/>
          <w:tab w:val="left" w:pos="6820"/>
          <w:tab w:val="left" w:pos="7220"/>
          <w:tab w:val="left" w:pos="8220"/>
          <w:tab w:val="left" w:pos="9220"/>
        </w:tabs>
        <w:spacing w:line="0" w:lineRule="atLeast"/>
        <w:ind w:firstLine="709"/>
        <w:jc w:val="both"/>
        <w:rPr>
          <w:rFonts w:eastAsia="Cambria"/>
          <w:lang w:val="sr-Cyrl-RS"/>
        </w:rPr>
      </w:pPr>
    </w:p>
    <w:p w:rsidR="0028080D" w:rsidRPr="003771E2" w:rsidRDefault="0028080D" w:rsidP="0028080D">
      <w:pPr>
        <w:tabs>
          <w:tab w:val="left" w:pos="450"/>
          <w:tab w:val="left" w:pos="2940"/>
          <w:tab w:val="left" w:pos="4820"/>
          <w:tab w:val="left" w:pos="5780"/>
          <w:tab w:val="left" w:pos="6820"/>
          <w:tab w:val="left" w:pos="7220"/>
          <w:tab w:val="left" w:pos="8220"/>
          <w:tab w:val="left" w:pos="9220"/>
        </w:tabs>
        <w:spacing w:line="0" w:lineRule="atLeast"/>
        <w:ind w:firstLine="709"/>
        <w:jc w:val="both"/>
        <w:rPr>
          <w:rFonts w:eastAsia="Cambria"/>
          <w:u w:val="single"/>
          <w:lang w:val="sr-Cyrl-RS"/>
        </w:rPr>
      </w:pPr>
      <w:r w:rsidRPr="0028080D">
        <w:rPr>
          <w:rFonts w:eastAsia="Cambria"/>
          <w:lang w:val="sr-Cyrl-RS"/>
        </w:rPr>
        <w:t>Републичка грађевинска инспекција и инспекција за државне путеве су изашле на терен на месту лансирне рампе код моста „Врла“ на аутопуту Е75</w:t>
      </w:r>
      <w:r w:rsidRPr="0028080D">
        <w:rPr>
          <w:rFonts w:eastAsia="Cambria"/>
          <w:lang w:val="sr-Latn-RS"/>
        </w:rPr>
        <w:t>,</w:t>
      </w:r>
      <w:r w:rsidRPr="0028080D">
        <w:rPr>
          <w:rFonts w:eastAsia="Cambria"/>
          <w:lang w:val="sr-Cyrl-RS"/>
        </w:rPr>
        <w:t xml:space="preserve"> поддеоница ЛОТ6: Тунел Манајле-Владичин Хан, стационажа од </w:t>
      </w:r>
      <w:r w:rsidRPr="0028080D">
        <w:rPr>
          <w:rFonts w:eastAsia="Cambria"/>
          <w:lang w:val="sr-Latn-RS"/>
        </w:rPr>
        <w:t xml:space="preserve">km </w:t>
      </w:r>
      <w:r w:rsidRPr="0028080D">
        <w:rPr>
          <w:rFonts w:eastAsia="Cambria"/>
          <w:lang w:val="sr-Cyrl-RS"/>
        </w:rPr>
        <w:t>896</w:t>
      </w:r>
      <w:r w:rsidRPr="0028080D">
        <w:rPr>
          <w:rFonts w:eastAsia="Cambria"/>
          <w:lang w:val="sr-Latn-RS"/>
        </w:rPr>
        <w:t xml:space="preserve">+275 </w:t>
      </w:r>
      <w:r w:rsidRPr="0028080D">
        <w:rPr>
          <w:rFonts w:eastAsia="Cambria"/>
          <w:lang w:val="sr-Cyrl-RS"/>
        </w:rPr>
        <w:t xml:space="preserve">до </w:t>
      </w:r>
      <w:r w:rsidRPr="0028080D">
        <w:rPr>
          <w:rFonts w:eastAsia="Cambria"/>
          <w:lang w:val="sr-Latn-RS"/>
        </w:rPr>
        <w:t xml:space="preserve">km </w:t>
      </w:r>
      <w:r w:rsidRPr="0028080D">
        <w:rPr>
          <w:rFonts w:eastAsia="Cambria"/>
          <w:lang w:val="sr-Cyrl-RS"/>
        </w:rPr>
        <w:t xml:space="preserve">896+425. У тренутку вршења надзора изводе се радови на хумузирању разделне траке, изградњи берме и монтажи расвете. Изведена су оба слоја БНС-а, риголе и кишна канализација. По обиласку градилишта, републичка грађевинска инспекција и инспекција за државне путеве су извршиле контролу документације извођача радова у канцеларији у Владичином Хану. На увид су пружени грађевински дневници и фото документација. </w:t>
      </w:r>
      <w:r w:rsidRPr="003771E2">
        <w:rPr>
          <w:rFonts w:eastAsia="Times New Roman"/>
          <w:u w:val="single"/>
          <w:lang w:val="sr-Cyrl-CS"/>
        </w:rPr>
        <w:t>Драгољубу Балетићу, о</w:t>
      </w:r>
      <w:r w:rsidRPr="003771E2">
        <w:rPr>
          <w:rFonts w:eastAsia="Cambria"/>
          <w:u w:val="single"/>
          <w:lang w:val="sr-Cyrl-RS"/>
        </w:rPr>
        <w:t xml:space="preserve">дговорном извођачу радова је усменим путем наложено да републичкој грађевинској инспекцији и инспекцији за државне путеве електронском поштом достави скениране листове грађевинског дневника који се односе на ископ и замену неодговарајућег материјала, као и извештаје о испитивању носивости и збијености уграђеног материјала на делу од </w:t>
      </w:r>
      <w:r w:rsidRPr="003771E2">
        <w:rPr>
          <w:rFonts w:eastAsia="Cambria"/>
          <w:u w:val="single"/>
          <w:lang w:val="sr-Latn-RS"/>
        </w:rPr>
        <w:t>km</w:t>
      </w:r>
      <w:r w:rsidRPr="003771E2">
        <w:rPr>
          <w:rFonts w:eastAsia="Cambria"/>
          <w:u w:val="single"/>
          <w:lang w:val="sr-Cyrl-RS"/>
        </w:rPr>
        <w:t xml:space="preserve"> 896</w:t>
      </w:r>
      <w:r w:rsidRPr="003771E2">
        <w:rPr>
          <w:rFonts w:eastAsia="Cambria"/>
          <w:u w:val="single"/>
          <w:lang w:val="sr-Latn-RS"/>
        </w:rPr>
        <w:t xml:space="preserve">+275 </w:t>
      </w:r>
      <w:r w:rsidRPr="003771E2">
        <w:rPr>
          <w:rFonts w:eastAsia="Cambria"/>
          <w:u w:val="single"/>
          <w:lang w:val="sr-Cyrl-RS"/>
        </w:rPr>
        <w:t xml:space="preserve">до </w:t>
      </w:r>
      <w:r w:rsidRPr="003771E2">
        <w:rPr>
          <w:rFonts w:eastAsia="Cambria"/>
          <w:u w:val="single"/>
          <w:lang w:val="sr-Latn-RS"/>
        </w:rPr>
        <w:t xml:space="preserve">km </w:t>
      </w:r>
      <w:r w:rsidRPr="003771E2">
        <w:rPr>
          <w:rFonts w:eastAsia="Cambria"/>
          <w:u w:val="single"/>
          <w:lang w:val="sr-Cyrl-RS"/>
        </w:rPr>
        <w:t>896+425.Тражена документација је достављена електронском поштом дана 23.04.2018. године.</w:t>
      </w:r>
    </w:p>
    <w:p w:rsidR="0042711C" w:rsidRPr="0028080D" w:rsidRDefault="0042711C" w:rsidP="0028080D">
      <w:pPr>
        <w:tabs>
          <w:tab w:val="left" w:pos="450"/>
          <w:tab w:val="left" w:pos="2940"/>
          <w:tab w:val="left" w:pos="4820"/>
          <w:tab w:val="left" w:pos="5780"/>
          <w:tab w:val="left" w:pos="6820"/>
          <w:tab w:val="left" w:pos="7220"/>
          <w:tab w:val="left" w:pos="8220"/>
          <w:tab w:val="left" w:pos="9220"/>
        </w:tabs>
        <w:spacing w:line="0" w:lineRule="atLeast"/>
        <w:ind w:firstLine="709"/>
        <w:jc w:val="both"/>
        <w:rPr>
          <w:rFonts w:eastAsia="Cambria"/>
          <w:lang w:val="sr-Cyrl-RS"/>
        </w:rPr>
      </w:pPr>
    </w:p>
    <w:p w:rsidR="0028080D" w:rsidRPr="0028080D" w:rsidRDefault="0028080D" w:rsidP="0028080D">
      <w:pPr>
        <w:tabs>
          <w:tab w:val="left" w:pos="450"/>
          <w:tab w:val="left" w:pos="2940"/>
          <w:tab w:val="left" w:pos="4820"/>
          <w:tab w:val="left" w:pos="5780"/>
          <w:tab w:val="left" w:pos="6820"/>
          <w:tab w:val="left" w:pos="7220"/>
          <w:tab w:val="left" w:pos="8220"/>
          <w:tab w:val="left" w:pos="9220"/>
        </w:tabs>
        <w:spacing w:line="0" w:lineRule="atLeast"/>
        <w:ind w:firstLine="709"/>
        <w:jc w:val="both"/>
        <w:rPr>
          <w:rFonts w:eastAsia="Cambria"/>
          <w:lang w:val="sr-Cyrl-RS"/>
        </w:rPr>
      </w:pPr>
      <w:r w:rsidRPr="003771E2">
        <w:rPr>
          <w:rFonts w:eastAsia="Cambria"/>
          <w:b/>
          <w:lang w:val="sr-Cyrl-RS"/>
        </w:rPr>
        <w:t>На основу свега наведеног, републичка грађевинска инспекција и инспекција за државне путеве су утврдиле да су извођач радова „</w:t>
      </w:r>
      <w:r w:rsidRPr="003771E2">
        <w:rPr>
          <w:rFonts w:eastAsia="Times New Roman"/>
          <w:b/>
          <w:color w:val="000000"/>
          <w:lang w:val="sr-Latn-RS"/>
        </w:rPr>
        <w:t>JV AZVI S.A.</w:t>
      </w:r>
      <w:r w:rsidRPr="003771E2">
        <w:rPr>
          <w:rFonts w:eastAsia="Times New Roman"/>
          <w:b/>
          <w:color w:val="000000"/>
          <w:lang w:val="sr-Cyrl-RS"/>
        </w:rPr>
        <w:t xml:space="preserve"> &amp; CONSTRUCCIONES RUBAU“ , Кеј Скојеваца 4, Петроварадин, Нови Сад и инвеститор </w:t>
      </w:r>
      <w:r w:rsidRPr="003771E2">
        <w:rPr>
          <w:rFonts w:eastAsia="Cambria"/>
          <w:b/>
          <w:lang w:val="sr-Cyrl-RS"/>
        </w:rPr>
        <w:t xml:space="preserve">„Коридори Србије“ доо, </w:t>
      </w:r>
      <w:r w:rsidRPr="003771E2">
        <w:rPr>
          <w:rFonts w:eastAsia="Times New Roman"/>
          <w:b/>
          <w:color w:val="000000"/>
          <w:lang w:val="sr-Cyrl-RS"/>
        </w:rPr>
        <w:t xml:space="preserve">Краља Петра 21, </w:t>
      </w:r>
      <w:r w:rsidRPr="003771E2">
        <w:rPr>
          <w:rFonts w:eastAsia="Cambria"/>
          <w:b/>
          <w:lang w:val="sr-Cyrl-RS"/>
        </w:rPr>
        <w:t xml:space="preserve"> </w:t>
      </w:r>
      <w:r w:rsidRPr="003771E2">
        <w:rPr>
          <w:rFonts w:eastAsia="Times New Roman"/>
          <w:b/>
          <w:color w:val="000000"/>
          <w:lang w:val="sr-Cyrl-RS"/>
        </w:rPr>
        <w:t xml:space="preserve">Београд поступили по наређењу из решења </w:t>
      </w:r>
      <w:r w:rsidRPr="003771E2">
        <w:rPr>
          <w:rFonts w:eastAsia="Cambria"/>
          <w:b/>
          <w:lang w:val="sr-Cyrl-RS"/>
        </w:rPr>
        <w:t>републичке грађевинске инспекције број 363-354-00483/2017-18 од 14.11.2017. године</w:t>
      </w:r>
      <w:r w:rsidRPr="0028080D">
        <w:rPr>
          <w:rFonts w:eastAsia="Cambria"/>
          <w:lang w:val="sr-Cyrl-RS"/>
        </w:rPr>
        <w:t>.</w:t>
      </w:r>
    </w:p>
    <w:p w:rsidR="0028080D" w:rsidRPr="0028080D" w:rsidRDefault="0028080D" w:rsidP="0028080D">
      <w:pPr>
        <w:spacing w:line="283" w:lineRule="exact"/>
        <w:ind w:firstLine="709"/>
        <w:jc w:val="both"/>
        <w:rPr>
          <w:rFonts w:eastAsia="Times New Roman"/>
          <w:lang w:val="sr-Cyrl-RS"/>
        </w:rPr>
      </w:pPr>
    </w:p>
    <w:p w:rsidR="0028080D" w:rsidRPr="0028080D" w:rsidRDefault="0028080D" w:rsidP="0028080D">
      <w:pPr>
        <w:spacing w:line="283" w:lineRule="exact"/>
        <w:ind w:firstLine="709"/>
        <w:jc w:val="both"/>
        <w:rPr>
          <w:rFonts w:eastAsia="Times New Roman"/>
          <w:lang w:val="sr-Cyrl-RS"/>
        </w:rPr>
      </w:pPr>
    </w:p>
    <w:p w:rsidR="0028080D" w:rsidRPr="0028080D" w:rsidRDefault="0028080D" w:rsidP="0028080D">
      <w:pPr>
        <w:rPr>
          <w:rFonts w:eastAsia="Times New Roman"/>
          <w:lang w:val="sr-Cyrl-RS"/>
        </w:rPr>
      </w:pPr>
      <w:r w:rsidRPr="0028080D">
        <w:rPr>
          <w:rFonts w:eastAsia="Times New Roman"/>
          <w:noProof/>
        </w:rPr>
        <w:lastRenderedPageBreak/>
        <w:drawing>
          <wp:inline distT="0" distB="0" distL="0" distR="0">
            <wp:extent cx="6183563" cy="4191000"/>
            <wp:effectExtent l="0" t="0" r="8255" b="0"/>
            <wp:docPr id="24" name="Picture 24" descr="IMG-b6f15a686ef2d5b861c85fa91f61b12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b6f15a686ef2d5b861c85fa91f61b124-V"/>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96307" cy="4199638"/>
                    </a:xfrm>
                    <a:prstGeom prst="rect">
                      <a:avLst/>
                    </a:prstGeom>
                    <a:noFill/>
                    <a:ln>
                      <a:noFill/>
                    </a:ln>
                  </pic:spPr>
                </pic:pic>
              </a:graphicData>
            </a:graphic>
          </wp:inline>
        </w:drawing>
      </w:r>
    </w:p>
    <w:p w:rsidR="0028080D" w:rsidRPr="0028080D" w:rsidRDefault="0028080D" w:rsidP="0028080D">
      <w:pPr>
        <w:jc w:val="center"/>
        <w:rPr>
          <w:rFonts w:eastAsia="Times New Roman"/>
          <w:lang w:val="sr-Cyrl-RS"/>
        </w:rPr>
      </w:pPr>
    </w:p>
    <w:p w:rsidR="0028080D" w:rsidRPr="0028080D" w:rsidRDefault="0028080D" w:rsidP="0028080D">
      <w:pPr>
        <w:jc w:val="center"/>
        <w:rPr>
          <w:rFonts w:eastAsia="Times New Roman"/>
          <w:lang w:val="sr-Cyrl-RS"/>
        </w:rPr>
      </w:pPr>
    </w:p>
    <w:p w:rsidR="0028080D" w:rsidRPr="0028080D" w:rsidRDefault="0028080D" w:rsidP="0028080D">
      <w:pPr>
        <w:jc w:val="center"/>
        <w:rPr>
          <w:rFonts w:eastAsia="Times New Roman"/>
          <w:lang w:val="sr-Cyrl-RS"/>
        </w:rPr>
      </w:pPr>
      <w:r w:rsidRPr="0028080D">
        <w:rPr>
          <w:rFonts w:eastAsia="Times New Roman"/>
          <w:noProof/>
        </w:rPr>
        <w:lastRenderedPageBreak/>
        <w:drawing>
          <wp:inline distT="0" distB="0" distL="0" distR="0">
            <wp:extent cx="6079444" cy="4570730"/>
            <wp:effectExtent l="0" t="0" r="0" b="1270"/>
            <wp:docPr id="23" name="Picture 23" descr="IMG-463e08c8babae0bf412f072f7dd33a6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463e08c8babae0bf412f072f7dd33a6f-V"/>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45778" cy="4620602"/>
                    </a:xfrm>
                    <a:prstGeom prst="rect">
                      <a:avLst/>
                    </a:prstGeom>
                    <a:noFill/>
                    <a:ln>
                      <a:noFill/>
                    </a:ln>
                  </pic:spPr>
                </pic:pic>
              </a:graphicData>
            </a:graphic>
          </wp:inline>
        </w:drawing>
      </w:r>
    </w:p>
    <w:p w:rsidR="0028080D" w:rsidRDefault="0028080D" w:rsidP="0028080D">
      <w:pPr>
        <w:tabs>
          <w:tab w:val="left" w:pos="3705"/>
        </w:tabs>
        <w:jc w:val="center"/>
        <w:rPr>
          <w:rFonts w:ascii="Cambria" w:eastAsia="Calibri" w:hAnsi="Cambria" w:cs="Calibri"/>
          <w:b/>
          <w:sz w:val="22"/>
          <w:szCs w:val="22"/>
          <w:lang w:val="sr-Cyrl-RS"/>
        </w:rPr>
      </w:pPr>
    </w:p>
    <w:p w:rsidR="0028080D" w:rsidRDefault="0028080D" w:rsidP="0028080D">
      <w:pPr>
        <w:tabs>
          <w:tab w:val="left" w:pos="3705"/>
        </w:tabs>
        <w:jc w:val="center"/>
        <w:rPr>
          <w:rFonts w:ascii="Cambria" w:eastAsia="Calibri" w:hAnsi="Cambria" w:cs="Calibri"/>
          <w:b/>
          <w:sz w:val="22"/>
          <w:szCs w:val="22"/>
          <w:lang w:val="sr-Cyrl-RS"/>
        </w:rPr>
      </w:pPr>
    </w:p>
    <w:p w:rsidR="0028080D" w:rsidRDefault="0028080D" w:rsidP="0028080D">
      <w:pPr>
        <w:tabs>
          <w:tab w:val="left" w:pos="3705"/>
        </w:tabs>
        <w:jc w:val="center"/>
        <w:rPr>
          <w:rFonts w:ascii="Cambria" w:eastAsia="Calibri" w:hAnsi="Cambria" w:cs="Calibri"/>
          <w:b/>
          <w:sz w:val="22"/>
          <w:szCs w:val="22"/>
          <w:lang w:val="sr-Cyrl-RS"/>
        </w:rPr>
      </w:pPr>
    </w:p>
    <w:p w:rsidR="0028080D" w:rsidRDefault="0028080D" w:rsidP="0028080D">
      <w:pPr>
        <w:tabs>
          <w:tab w:val="left" w:pos="3705"/>
        </w:tabs>
        <w:jc w:val="center"/>
        <w:rPr>
          <w:rFonts w:ascii="Cambria" w:eastAsia="Calibri" w:hAnsi="Cambria" w:cs="Calibri"/>
          <w:b/>
          <w:sz w:val="22"/>
          <w:szCs w:val="22"/>
          <w:lang w:val="sr-Cyrl-RS"/>
        </w:rPr>
      </w:pPr>
    </w:p>
    <w:p w:rsidR="0028080D" w:rsidRPr="006F652C" w:rsidRDefault="0028080D" w:rsidP="0028080D">
      <w:pPr>
        <w:tabs>
          <w:tab w:val="left" w:pos="3705"/>
        </w:tabs>
        <w:jc w:val="center"/>
        <w:rPr>
          <w:rFonts w:eastAsia="Calibri"/>
          <w:b/>
          <w:sz w:val="22"/>
          <w:szCs w:val="22"/>
          <w:lang w:val="sr-Cyrl-RS"/>
        </w:rPr>
      </w:pPr>
      <w:r w:rsidRPr="006F652C">
        <w:rPr>
          <w:rFonts w:eastAsia="Calibri"/>
          <w:b/>
          <w:sz w:val="22"/>
          <w:szCs w:val="22"/>
          <w:lang w:val="sr-Cyrl-RS"/>
        </w:rPr>
        <w:t>РАСПОРЕД ТИМОВА У ПЧИЊСКОМ, ЈАБЛАНИЧКОМ И НИШАВСКОМ ОКРУГУ:</w:t>
      </w:r>
    </w:p>
    <w:p w:rsidR="0028080D" w:rsidRPr="006F652C" w:rsidRDefault="0028080D" w:rsidP="0028080D">
      <w:pPr>
        <w:tabs>
          <w:tab w:val="left" w:pos="3705"/>
        </w:tabs>
        <w:jc w:val="center"/>
        <w:rPr>
          <w:rFonts w:eastAsia="Calibri"/>
          <w:b/>
          <w:sz w:val="22"/>
          <w:szCs w:val="22"/>
          <w:lang w:val="sr-Cyrl-RS"/>
        </w:rPr>
      </w:pPr>
    </w:p>
    <w:p w:rsidR="0028080D" w:rsidRPr="006F652C" w:rsidRDefault="0028080D" w:rsidP="0028080D">
      <w:pPr>
        <w:tabs>
          <w:tab w:val="left" w:pos="3705"/>
        </w:tabs>
        <w:rPr>
          <w:rFonts w:eastAsia="Calibri"/>
          <w:b/>
          <w:sz w:val="22"/>
          <w:szCs w:val="22"/>
          <w:lang w:val="sr-Cyrl-RS"/>
        </w:rPr>
      </w:pPr>
      <w:r w:rsidRPr="006F652C">
        <w:rPr>
          <w:rFonts w:eastAsia="Calibri"/>
          <w:b/>
          <w:sz w:val="22"/>
          <w:szCs w:val="22"/>
          <w:lang w:val="sr-Cyrl-RS"/>
        </w:rPr>
        <w:t xml:space="preserve">                                                                    -ПЧИЊСКИ ОКРУГ-</w:t>
      </w:r>
    </w:p>
    <w:p w:rsidR="0028080D" w:rsidRPr="006F652C" w:rsidRDefault="0028080D" w:rsidP="0028080D">
      <w:pPr>
        <w:tabs>
          <w:tab w:val="left" w:pos="3705"/>
        </w:tabs>
        <w:rPr>
          <w:rFonts w:eastAsia="Calibri"/>
          <w:b/>
          <w:sz w:val="22"/>
          <w:szCs w:val="22"/>
          <w:lang w:val="sr-Cyrl-RS"/>
        </w:rPr>
      </w:pPr>
    </w:p>
    <w:p w:rsidR="0028080D" w:rsidRPr="006F652C" w:rsidRDefault="0028080D" w:rsidP="0028080D">
      <w:pPr>
        <w:tabs>
          <w:tab w:val="left" w:pos="3705"/>
        </w:tabs>
        <w:rPr>
          <w:rFonts w:eastAsia="Calibri"/>
          <w:b/>
          <w:sz w:val="22"/>
          <w:szCs w:val="22"/>
          <w:lang w:val="sr-Cyrl-RS"/>
        </w:rPr>
      </w:pPr>
    </w:p>
    <w:p w:rsidR="0028080D" w:rsidRPr="006F652C" w:rsidRDefault="0028080D" w:rsidP="0028080D">
      <w:pPr>
        <w:tabs>
          <w:tab w:val="left" w:pos="3705"/>
        </w:tabs>
        <w:rPr>
          <w:rFonts w:eastAsia="Calibri"/>
          <w:b/>
          <w:sz w:val="22"/>
          <w:szCs w:val="22"/>
          <w:lang w:val="sr-Cyrl-RS"/>
        </w:rPr>
      </w:pPr>
      <w:r w:rsidRPr="006F652C">
        <w:rPr>
          <w:rFonts w:eastAsia="Calibri"/>
          <w:b/>
          <w:sz w:val="22"/>
          <w:szCs w:val="22"/>
          <w:lang w:val="sr-Cyrl-RS"/>
        </w:rPr>
        <w:t>1. ВЛАСИНСКЕ ХЕ:</w:t>
      </w:r>
    </w:p>
    <w:p w:rsidR="0028080D" w:rsidRPr="006F652C" w:rsidRDefault="0028080D" w:rsidP="0028080D">
      <w:pPr>
        <w:tabs>
          <w:tab w:val="left" w:pos="3705"/>
        </w:tabs>
        <w:rPr>
          <w:rFonts w:eastAsia="Calibri"/>
          <w:b/>
          <w:sz w:val="22"/>
          <w:szCs w:val="22"/>
          <w:lang w:val="sr-Cyrl-RS"/>
        </w:rPr>
      </w:pPr>
    </w:p>
    <w:p w:rsidR="0028080D" w:rsidRPr="006F652C" w:rsidRDefault="0028080D" w:rsidP="0028080D">
      <w:pPr>
        <w:tabs>
          <w:tab w:val="left" w:pos="3705"/>
        </w:tabs>
        <w:rPr>
          <w:rFonts w:eastAsia="Calibri"/>
          <w:b/>
          <w:sz w:val="22"/>
          <w:szCs w:val="22"/>
          <w:lang w:val="sr-Cyrl-RS"/>
        </w:rPr>
      </w:pPr>
      <w:r w:rsidRPr="006F652C">
        <w:rPr>
          <w:rFonts w:eastAsia="Calibri"/>
          <w:b/>
          <w:sz w:val="22"/>
          <w:szCs w:val="22"/>
          <w:lang w:val="sr-Cyrl-RS"/>
        </w:rPr>
        <w:t>Инспекцијски надзор:</w:t>
      </w:r>
    </w:p>
    <w:p w:rsidR="0028080D" w:rsidRPr="006F652C" w:rsidRDefault="0028080D" w:rsidP="0028080D">
      <w:pPr>
        <w:tabs>
          <w:tab w:val="left" w:pos="3705"/>
        </w:tabs>
        <w:rPr>
          <w:rFonts w:eastAsia="Calibri"/>
          <w:sz w:val="22"/>
          <w:szCs w:val="22"/>
          <w:lang w:val="sr-Cyrl-RS"/>
        </w:rPr>
      </w:pPr>
      <w:r w:rsidRPr="006F652C">
        <w:rPr>
          <w:rFonts w:eastAsia="Calibri"/>
          <w:sz w:val="22"/>
          <w:szCs w:val="22"/>
          <w:lang w:val="sr-Cyrl-RS"/>
        </w:rPr>
        <w:t>Јелена Милосављевић и Мирко Илић, републички грађевински инспектори</w:t>
      </w:r>
    </w:p>
    <w:p w:rsidR="0028080D" w:rsidRPr="006F652C" w:rsidRDefault="0028080D" w:rsidP="0028080D">
      <w:pPr>
        <w:tabs>
          <w:tab w:val="left" w:pos="3705"/>
        </w:tabs>
        <w:rPr>
          <w:rFonts w:eastAsia="Calibri"/>
          <w:sz w:val="22"/>
          <w:szCs w:val="22"/>
          <w:lang w:val="sr-Cyrl-RS"/>
        </w:rPr>
      </w:pPr>
    </w:p>
    <w:p w:rsidR="0028080D" w:rsidRPr="006F652C" w:rsidRDefault="0028080D" w:rsidP="0028080D">
      <w:pPr>
        <w:tabs>
          <w:tab w:val="left" w:pos="3705"/>
        </w:tabs>
        <w:rPr>
          <w:rFonts w:eastAsia="Calibri"/>
          <w:sz w:val="22"/>
          <w:szCs w:val="22"/>
          <w:lang w:val="sr-Cyrl-RS"/>
        </w:rPr>
      </w:pPr>
    </w:p>
    <w:p w:rsidR="0028080D" w:rsidRPr="006F652C" w:rsidRDefault="0028080D" w:rsidP="0028080D">
      <w:pPr>
        <w:tabs>
          <w:tab w:val="left" w:pos="3705"/>
        </w:tabs>
        <w:rPr>
          <w:rFonts w:eastAsia="Calibri"/>
          <w:sz w:val="22"/>
          <w:szCs w:val="22"/>
          <w:lang w:val="sr-Cyrl-RS"/>
        </w:rPr>
      </w:pPr>
      <w:r w:rsidRPr="006F652C">
        <w:rPr>
          <w:rFonts w:eastAsia="Calibri"/>
          <w:b/>
          <w:sz w:val="22"/>
          <w:szCs w:val="22"/>
          <w:lang w:val="sr-Cyrl-RS"/>
        </w:rPr>
        <w:t xml:space="preserve">2. ГРАД ВРАЊЕ </w:t>
      </w:r>
      <w:r w:rsidRPr="006F652C">
        <w:rPr>
          <w:rFonts w:eastAsia="Calibri"/>
          <w:sz w:val="22"/>
          <w:szCs w:val="22"/>
          <w:lang w:val="sr-Cyrl-RS"/>
        </w:rPr>
        <w:t>:</w:t>
      </w:r>
    </w:p>
    <w:p w:rsidR="0028080D" w:rsidRPr="006F652C" w:rsidRDefault="0028080D" w:rsidP="0028080D">
      <w:pPr>
        <w:tabs>
          <w:tab w:val="left" w:pos="3705"/>
        </w:tabs>
        <w:rPr>
          <w:rFonts w:eastAsia="Calibri"/>
          <w:sz w:val="22"/>
          <w:szCs w:val="22"/>
          <w:lang w:val="sr-Cyrl-RS"/>
        </w:rPr>
      </w:pPr>
    </w:p>
    <w:p w:rsidR="0028080D" w:rsidRPr="006F652C" w:rsidRDefault="0028080D" w:rsidP="0028080D">
      <w:pPr>
        <w:tabs>
          <w:tab w:val="left" w:pos="3705"/>
        </w:tabs>
        <w:rPr>
          <w:rFonts w:eastAsia="Calibri"/>
          <w:sz w:val="22"/>
          <w:szCs w:val="22"/>
          <w:lang w:val="sr-Cyrl-RS"/>
        </w:rPr>
      </w:pPr>
      <w:r w:rsidRPr="006F652C">
        <w:rPr>
          <w:rFonts w:eastAsia="Calibri"/>
          <w:b/>
          <w:sz w:val="22"/>
          <w:szCs w:val="22"/>
          <w:lang w:val="sr-Cyrl-RS"/>
        </w:rPr>
        <w:t>Контрола поверених послова</w:t>
      </w:r>
      <w:r w:rsidRPr="006F652C">
        <w:rPr>
          <w:rFonts w:eastAsia="Calibri"/>
          <w:sz w:val="22"/>
          <w:szCs w:val="22"/>
          <w:lang w:val="sr-Cyrl-RS"/>
        </w:rPr>
        <w:t>:</w:t>
      </w:r>
    </w:p>
    <w:p w:rsidR="0028080D" w:rsidRPr="006F652C" w:rsidRDefault="0028080D" w:rsidP="0028080D">
      <w:pPr>
        <w:tabs>
          <w:tab w:val="left" w:pos="3705"/>
        </w:tabs>
        <w:rPr>
          <w:rFonts w:eastAsia="Calibri"/>
          <w:sz w:val="22"/>
          <w:szCs w:val="22"/>
          <w:lang w:val="sr-Cyrl-RS"/>
        </w:rPr>
      </w:pPr>
      <w:r w:rsidRPr="006F652C">
        <w:rPr>
          <w:rFonts w:eastAsia="Calibri"/>
          <w:sz w:val="22"/>
          <w:szCs w:val="22"/>
          <w:lang w:val="sr-Cyrl-RS"/>
        </w:rPr>
        <w:t>Зоран Ђелов, Драгана Василић и Предраг Михајловић, републички урбанистичко-грађевински инспектори</w:t>
      </w:r>
    </w:p>
    <w:p w:rsidR="0028080D" w:rsidRPr="006F652C" w:rsidRDefault="0028080D" w:rsidP="0028080D">
      <w:pPr>
        <w:tabs>
          <w:tab w:val="left" w:pos="3705"/>
        </w:tabs>
        <w:rPr>
          <w:rFonts w:eastAsia="Calibri"/>
          <w:sz w:val="22"/>
          <w:szCs w:val="22"/>
          <w:lang w:val="sr-Cyrl-RS"/>
        </w:rPr>
      </w:pPr>
      <w:r w:rsidRPr="006F652C">
        <w:rPr>
          <w:rFonts w:eastAsia="Calibri"/>
          <w:sz w:val="22"/>
          <w:szCs w:val="22"/>
          <w:lang w:val="sr-Cyrl-RS"/>
        </w:rPr>
        <w:t>Јелена Ерац и Лидија Кезић, републички грађевински инспектори</w:t>
      </w:r>
    </w:p>
    <w:p w:rsidR="0028080D" w:rsidRPr="006F652C" w:rsidRDefault="0028080D" w:rsidP="0028080D">
      <w:pPr>
        <w:tabs>
          <w:tab w:val="left" w:pos="3705"/>
        </w:tabs>
        <w:rPr>
          <w:rFonts w:eastAsia="Calibri"/>
          <w:sz w:val="22"/>
          <w:szCs w:val="22"/>
          <w:lang w:val="sr-Cyrl-RS"/>
        </w:rPr>
      </w:pPr>
      <w:r w:rsidRPr="006F652C">
        <w:rPr>
          <w:rFonts w:eastAsia="Calibri"/>
          <w:sz w:val="22"/>
          <w:szCs w:val="22"/>
          <w:lang w:val="sr-Cyrl-RS"/>
        </w:rPr>
        <w:t>Александар Димић, саветник у Одељењу за управне и управно-надзорне послове</w:t>
      </w:r>
    </w:p>
    <w:p w:rsidR="0028080D" w:rsidRPr="0028080D" w:rsidRDefault="0028080D" w:rsidP="0028080D">
      <w:pPr>
        <w:tabs>
          <w:tab w:val="left" w:pos="3705"/>
        </w:tabs>
        <w:rPr>
          <w:rFonts w:ascii="Cambria" w:eastAsia="Calibri" w:hAnsi="Cambria" w:cs="Calibri"/>
          <w:sz w:val="22"/>
          <w:szCs w:val="22"/>
        </w:rPr>
      </w:pPr>
    </w:p>
    <w:p w:rsidR="0028080D" w:rsidRPr="0028080D" w:rsidRDefault="0028080D" w:rsidP="0028080D">
      <w:pPr>
        <w:tabs>
          <w:tab w:val="left" w:pos="3705"/>
        </w:tabs>
        <w:rPr>
          <w:rFonts w:ascii="Cambria" w:eastAsia="Calibri" w:hAnsi="Cambria" w:cs="Calibri"/>
          <w:sz w:val="22"/>
          <w:szCs w:val="22"/>
          <w:lang w:val="sr-Cyrl-RS"/>
        </w:rPr>
      </w:pPr>
    </w:p>
    <w:p w:rsidR="0028080D" w:rsidRPr="006F652C" w:rsidRDefault="0028080D" w:rsidP="0028080D">
      <w:pPr>
        <w:tabs>
          <w:tab w:val="left" w:pos="3705"/>
        </w:tabs>
        <w:rPr>
          <w:rFonts w:eastAsia="Calibri"/>
          <w:b/>
          <w:sz w:val="22"/>
          <w:szCs w:val="22"/>
          <w:lang w:val="sr-Cyrl-RS"/>
        </w:rPr>
      </w:pPr>
      <w:r w:rsidRPr="006F652C">
        <w:rPr>
          <w:rFonts w:eastAsia="Calibri"/>
          <w:b/>
          <w:sz w:val="22"/>
          <w:szCs w:val="22"/>
          <w:lang w:val="sr-Cyrl-RS"/>
        </w:rPr>
        <w:t>3. ОПШТИНА ВЛАДИЧИН ХАН:</w:t>
      </w:r>
    </w:p>
    <w:p w:rsidR="0028080D" w:rsidRPr="006F652C" w:rsidRDefault="0028080D" w:rsidP="0028080D">
      <w:pPr>
        <w:tabs>
          <w:tab w:val="left" w:pos="3705"/>
        </w:tabs>
        <w:rPr>
          <w:rFonts w:eastAsia="Calibri"/>
          <w:b/>
          <w:sz w:val="22"/>
          <w:szCs w:val="22"/>
          <w:lang w:val="sr-Cyrl-RS"/>
        </w:rPr>
      </w:pPr>
    </w:p>
    <w:p w:rsidR="0028080D" w:rsidRPr="006F652C" w:rsidRDefault="0028080D" w:rsidP="0028080D">
      <w:pPr>
        <w:tabs>
          <w:tab w:val="left" w:pos="3705"/>
        </w:tabs>
        <w:rPr>
          <w:rFonts w:eastAsia="Calibri"/>
          <w:b/>
          <w:sz w:val="22"/>
          <w:szCs w:val="22"/>
          <w:lang w:val="sr-Cyrl-RS"/>
        </w:rPr>
      </w:pPr>
      <w:r w:rsidRPr="006F652C">
        <w:rPr>
          <w:rFonts w:eastAsia="Calibri"/>
          <w:b/>
          <w:sz w:val="22"/>
          <w:szCs w:val="22"/>
          <w:lang w:val="sr-Cyrl-RS"/>
        </w:rPr>
        <w:t>Контрола поверених послова:</w:t>
      </w:r>
    </w:p>
    <w:p w:rsidR="0028080D" w:rsidRPr="006F652C" w:rsidRDefault="0028080D" w:rsidP="0028080D">
      <w:pPr>
        <w:tabs>
          <w:tab w:val="left" w:pos="3705"/>
        </w:tabs>
        <w:rPr>
          <w:rFonts w:eastAsia="Calibri"/>
          <w:sz w:val="22"/>
          <w:szCs w:val="22"/>
          <w:lang w:val="sr-Cyrl-RS"/>
        </w:rPr>
      </w:pPr>
      <w:r w:rsidRPr="006F652C">
        <w:rPr>
          <w:rFonts w:eastAsia="Calibri"/>
          <w:sz w:val="22"/>
          <w:szCs w:val="22"/>
          <w:lang w:val="sr-Cyrl-RS"/>
        </w:rPr>
        <w:t>Гордан Миленковић и Драган Митић, републички урбанистичко-грађевински инспектори</w:t>
      </w:r>
    </w:p>
    <w:p w:rsidR="0028080D" w:rsidRPr="006F652C" w:rsidRDefault="0028080D" w:rsidP="0028080D">
      <w:pPr>
        <w:tabs>
          <w:tab w:val="left" w:pos="3705"/>
        </w:tabs>
        <w:rPr>
          <w:rFonts w:eastAsia="Calibri"/>
          <w:sz w:val="22"/>
          <w:szCs w:val="22"/>
          <w:lang w:val="sr-Cyrl-RS"/>
        </w:rPr>
      </w:pPr>
      <w:r w:rsidRPr="006F652C">
        <w:rPr>
          <w:rFonts w:eastAsia="Calibri"/>
          <w:sz w:val="22"/>
          <w:szCs w:val="22"/>
          <w:lang w:val="sr-Cyrl-RS"/>
        </w:rPr>
        <w:t>Јулија Ђорђевић, саветник у Одељењу за управне и управно-надзорне послове</w:t>
      </w:r>
    </w:p>
    <w:p w:rsidR="0028080D" w:rsidRPr="006F652C" w:rsidRDefault="0028080D" w:rsidP="0028080D">
      <w:pPr>
        <w:tabs>
          <w:tab w:val="left" w:pos="3705"/>
        </w:tabs>
        <w:rPr>
          <w:rFonts w:eastAsia="Calibri"/>
          <w:b/>
          <w:sz w:val="22"/>
          <w:szCs w:val="22"/>
          <w:lang w:val="sr-Cyrl-RS"/>
        </w:rPr>
      </w:pPr>
      <w:r w:rsidRPr="006F652C">
        <w:rPr>
          <w:rFonts w:eastAsia="Calibri"/>
          <w:sz w:val="22"/>
          <w:szCs w:val="22"/>
          <w:lang w:val="sr-Cyrl-RS"/>
        </w:rPr>
        <w:t xml:space="preserve"> </w:t>
      </w:r>
      <w:r w:rsidRPr="006F652C">
        <w:rPr>
          <w:rFonts w:eastAsia="Calibri"/>
          <w:b/>
          <w:sz w:val="22"/>
          <w:szCs w:val="22"/>
          <w:lang w:val="sr-Cyrl-RS"/>
        </w:rPr>
        <w:t xml:space="preserve">Контрола јавног превоза путника код аутобуске станице и петље на Коридору 10: </w:t>
      </w:r>
    </w:p>
    <w:p w:rsidR="0028080D" w:rsidRPr="006F652C" w:rsidRDefault="0028080D" w:rsidP="0028080D">
      <w:pPr>
        <w:tabs>
          <w:tab w:val="left" w:pos="3705"/>
        </w:tabs>
        <w:rPr>
          <w:rFonts w:eastAsia="Calibri"/>
          <w:sz w:val="22"/>
          <w:szCs w:val="22"/>
          <w:lang w:val="sr-Cyrl-CS"/>
        </w:rPr>
      </w:pPr>
      <w:r w:rsidRPr="006F652C">
        <w:rPr>
          <w:rFonts w:eastAsia="Calibri"/>
          <w:sz w:val="22"/>
          <w:szCs w:val="22"/>
          <w:lang w:val="sr-Cyrl-CS"/>
        </w:rPr>
        <w:t>Новица Антић, Бобан Вујић, Миле Никитовић, Милан Жарковић и Драгутин Летић, републички инспектори за друмски саобраћај</w:t>
      </w:r>
    </w:p>
    <w:p w:rsidR="0028080D" w:rsidRPr="006F652C" w:rsidRDefault="0028080D" w:rsidP="0028080D">
      <w:pPr>
        <w:tabs>
          <w:tab w:val="left" w:pos="3705"/>
        </w:tabs>
        <w:rPr>
          <w:rFonts w:eastAsia="Calibri"/>
          <w:sz w:val="22"/>
          <w:szCs w:val="22"/>
          <w:lang w:val="sr-Cyrl-CS"/>
        </w:rPr>
      </w:pPr>
      <w:r w:rsidRPr="006F652C">
        <w:rPr>
          <w:rFonts w:eastAsia="Calibri"/>
          <w:b/>
          <w:sz w:val="22"/>
          <w:szCs w:val="22"/>
          <w:lang w:val="sr-Cyrl-CS"/>
        </w:rPr>
        <w:t>Поступање комуналне инспекције у Општинској управи</w:t>
      </w:r>
      <w:r w:rsidRPr="006F652C">
        <w:rPr>
          <w:rFonts w:eastAsia="Calibri"/>
          <w:sz w:val="22"/>
          <w:szCs w:val="22"/>
          <w:lang w:val="sr-Cyrl-CS"/>
        </w:rPr>
        <w:t>:</w:t>
      </w:r>
    </w:p>
    <w:p w:rsidR="0028080D" w:rsidRPr="006F652C" w:rsidRDefault="0028080D" w:rsidP="0028080D">
      <w:pPr>
        <w:jc w:val="both"/>
        <w:rPr>
          <w:rFonts w:eastAsia="Times New Roman"/>
          <w:lang w:val="sr-Cyrl-RS"/>
        </w:rPr>
      </w:pPr>
      <w:r w:rsidRPr="006F652C">
        <w:rPr>
          <w:rFonts w:eastAsia="Times New Roman"/>
          <w:lang w:val="sr-Cyrl-RS"/>
        </w:rPr>
        <w:t>Верица Стефановић, Сњежана Настовић, Снежана Лакушић и Оливера Марковић, републичке комуналне инспекторке</w:t>
      </w:r>
    </w:p>
    <w:p w:rsidR="0028080D" w:rsidRPr="006F652C" w:rsidRDefault="0028080D" w:rsidP="0028080D">
      <w:pPr>
        <w:jc w:val="both"/>
        <w:rPr>
          <w:rFonts w:eastAsia="Times New Roman"/>
          <w:lang w:val="sr-Cyrl-RS"/>
        </w:rPr>
      </w:pPr>
      <w:r w:rsidRPr="006F652C">
        <w:rPr>
          <w:rFonts w:eastAsia="Times New Roman"/>
          <w:b/>
          <w:lang w:val="sr-Cyrl-RS"/>
        </w:rPr>
        <w:t>Надзор бензинских станица и покретне опреме под притиском</w:t>
      </w:r>
      <w:r w:rsidRPr="006F652C">
        <w:rPr>
          <w:rFonts w:eastAsia="Times New Roman"/>
          <w:lang w:val="sr-Cyrl-RS"/>
        </w:rPr>
        <w:t>:</w:t>
      </w:r>
    </w:p>
    <w:p w:rsidR="0028080D" w:rsidRPr="006F652C" w:rsidRDefault="0028080D" w:rsidP="0028080D">
      <w:pPr>
        <w:jc w:val="both"/>
        <w:rPr>
          <w:rFonts w:eastAsia="Times New Roman"/>
          <w:lang w:val="sr-Cyrl-RS"/>
        </w:rPr>
      </w:pPr>
      <w:r w:rsidRPr="006F652C">
        <w:rPr>
          <w:rFonts w:eastAsia="Times New Roman"/>
          <w:lang w:val="sr-Cyrl-RS"/>
        </w:rPr>
        <w:t>Владо Богићевић, републички инспектор за транспорт опасне робе</w:t>
      </w:r>
    </w:p>
    <w:p w:rsidR="0028080D" w:rsidRPr="006F652C" w:rsidRDefault="0028080D" w:rsidP="0028080D">
      <w:pPr>
        <w:tabs>
          <w:tab w:val="left" w:pos="3705"/>
        </w:tabs>
        <w:rPr>
          <w:rFonts w:eastAsia="Calibri"/>
          <w:sz w:val="22"/>
          <w:szCs w:val="22"/>
          <w:lang w:val="sr-Cyrl-CS"/>
        </w:rPr>
      </w:pPr>
    </w:p>
    <w:p w:rsidR="0028080D" w:rsidRPr="006F652C" w:rsidRDefault="0028080D" w:rsidP="0028080D">
      <w:pPr>
        <w:tabs>
          <w:tab w:val="left" w:pos="3705"/>
        </w:tabs>
        <w:rPr>
          <w:rFonts w:eastAsia="Calibri"/>
          <w:sz w:val="22"/>
          <w:szCs w:val="22"/>
          <w:lang w:val="sr-Cyrl-RS"/>
        </w:rPr>
      </w:pPr>
    </w:p>
    <w:p w:rsidR="0028080D" w:rsidRPr="006F652C" w:rsidRDefault="0028080D" w:rsidP="0028080D">
      <w:pPr>
        <w:tabs>
          <w:tab w:val="left" w:pos="3705"/>
        </w:tabs>
        <w:rPr>
          <w:rFonts w:eastAsia="Calibri"/>
          <w:sz w:val="22"/>
          <w:szCs w:val="22"/>
          <w:lang w:val="sr-Cyrl-RS"/>
        </w:rPr>
      </w:pPr>
      <w:r w:rsidRPr="006F652C">
        <w:rPr>
          <w:rFonts w:eastAsia="Calibri"/>
          <w:b/>
          <w:sz w:val="22"/>
          <w:szCs w:val="22"/>
          <w:lang w:val="sr-Cyrl-RS"/>
        </w:rPr>
        <w:t>4. ОПШТИНА БОСИЛЕГРАД</w:t>
      </w:r>
      <w:r w:rsidRPr="006F652C">
        <w:rPr>
          <w:rFonts w:eastAsia="Calibri"/>
          <w:sz w:val="22"/>
          <w:szCs w:val="22"/>
          <w:lang w:val="sr-Cyrl-RS"/>
        </w:rPr>
        <w:t>:</w:t>
      </w:r>
    </w:p>
    <w:p w:rsidR="0028080D" w:rsidRPr="006F652C" w:rsidRDefault="0028080D" w:rsidP="0028080D">
      <w:pPr>
        <w:tabs>
          <w:tab w:val="left" w:pos="3705"/>
        </w:tabs>
        <w:rPr>
          <w:rFonts w:eastAsia="Calibri"/>
          <w:sz w:val="22"/>
          <w:szCs w:val="22"/>
          <w:lang w:val="sr-Cyrl-RS"/>
        </w:rPr>
      </w:pPr>
    </w:p>
    <w:p w:rsidR="0028080D" w:rsidRPr="006F652C" w:rsidRDefault="0028080D" w:rsidP="0028080D">
      <w:pPr>
        <w:tabs>
          <w:tab w:val="left" w:pos="3705"/>
        </w:tabs>
        <w:rPr>
          <w:rFonts w:eastAsia="Calibri"/>
          <w:sz w:val="22"/>
          <w:szCs w:val="22"/>
          <w:lang w:val="sr-Cyrl-RS"/>
        </w:rPr>
      </w:pPr>
      <w:r w:rsidRPr="006F652C">
        <w:rPr>
          <w:rFonts w:eastAsia="Calibri"/>
          <w:b/>
          <w:sz w:val="22"/>
          <w:szCs w:val="22"/>
          <w:lang w:val="sr-Cyrl-RS"/>
        </w:rPr>
        <w:t>Контрола поверених послова</w:t>
      </w:r>
      <w:r w:rsidRPr="006F652C">
        <w:rPr>
          <w:rFonts w:eastAsia="Calibri"/>
          <w:sz w:val="22"/>
          <w:szCs w:val="22"/>
          <w:lang w:val="sr-Cyrl-RS"/>
        </w:rPr>
        <w:t>:</w:t>
      </w:r>
    </w:p>
    <w:p w:rsidR="0028080D" w:rsidRPr="006F652C" w:rsidRDefault="0028080D" w:rsidP="0028080D">
      <w:pPr>
        <w:tabs>
          <w:tab w:val="left" w:pos="3705"/>
        </w:tabs>
        <w:rPr>
          <w:rFonts w:eastAsia="Calibri"/>
          <w:sz w:val="22"/>
          <w:szCs w:val="22"/>
          <w:lang w:val="sr-Cyrl-RS"/>
        </w:rPr>
      </w:pPr>
      <w:r w:rsidRPr="006F652C">
        <w:rPr>
          <w:rFonts w:eastAsia="Calibri"/>
          <w:sz w:val="22"/>
          <w:szCs w:val="22"/>
          <w:lang w:val="sr-Cyrl-RS"/>
        </w:rPr>
        <w:t>Драган Ђорђевић и Соња Фирст, републички грађевински инспектори</w:t>
      </w:r>
    </w:p>
    <w:p w:rsidR="0028080D" w:rsidRPr="006F652C" w:rsidRDefault="0028080D" w:rsidP="0028080D">
      <w:pPr>
        <w:tabs>
          <w:tab w:val="left" w:pos="3705"/>
        </w:tabs>
        <w:rPr>
          <w:rFonts w:eastAsia="Calibri"/>
          <w:sz w:val="22"/>
          <w:szCs w:val="22"/>
          <w:lang w:val="sr-Cyrl-RS"/>
        </w:rPr>
      </w:pPr>
      <w:r w:rsidRPr="006F652C">
        <w:rPr>
          <w:rFonts w:eastAsia="Calibri"/>
          <w:sz w:val="22"/>
          <w:szCs w:val="22"/>
          <w:lang w:val="sr-Cyrl-RS"/>
        </w:rPr>
        <w:t>Мирослав Поповић, републички урбанистичко-грађевински инспектор</w:t>
      </w:r>
    </w:p>
    <w:p w:rsidR="0028080D" w:rsidRPr="006F652C" w:rsidRDefault="0028080D" w:rsidP="0028080D">
      <w:pPr>
        <w:tabs>
          <w:tab w:val="left" w:pos="3705"/>
        </w:tabs>
        <w:rPr>
          <w:rFonts w:eastAsia="Calibri"/>
          <w:sz w:val="22"/>
          <w:szCs w:val="22"/>
          <w:lang w:val="sr-Cyrl-RS"/>
        </w:rPr>
      </w:pPr>
      <w:r w:rsidRPr="006F652C">
        <w:rPr>
          <w:rFonts w:eastAsia="Calibri"/>
          <w:sz w:val="22"/>
          <w:szCs w:val="22"/>
          <w:lang w:val="sr-Cyrl-RS"/>
        </w:rPr>
        <w:t>Небојша Петковић, саветник у Одељењу за управне и управно-надзорне послове</w:t>
      </w:r>
    </w:p>
    <w:p w:rsidR="0028080D" w:rsidRPr="006F652C" w:rsidRDefault="0028080D" w:rsidP="0028080D">
      <w:pPr>
        <w:tabs>
          <w:tab w:val="left" w:pos="3705"/>
        </w:tabs>
        <w:rPr>
          <w:rFonts w:eastAsia="Calibri"/>
          <w:sz w:val="22"/>
          <w:szCs w:val="22"/>
          <w:lang w:val="sr-Cyrl-RS"/>
        </w:rPr>
      </w:pPr>
    </w:p>
    <w:p w:rsidR="0028080D" w:rsidRPr="006F652C" w:rsidRDefault="0028080D" w:rsidP="0028080D">
      <w:pPr>
        <w:tabs>
          <w:tab w:val="left" w:pos="3705"/>
        </w:tabs>
        <w:rPr>
          <w:rFonts w:eastAsia="Calibri"/>
          <w:sz w:val="22"/>
          <w:szCs w:val="22"/>
          <w:lang w:val="sr-Cyrl-RS"/>
        </w:rPr>
      </w:pPr>
      <w:r w:rsidRPr="006F652C">
        <w:rPr>
          <w:rFonts w:eastAsia="Calibri"/>
          <w:b/>
          <w:sz w:val="22"/>
          <w:szCs w:val="22"/>
          <w:lang w:val="sr-Cyrl-RS"/>
        </w:rPr>
        <w:t>5. ОПШТИНА СУРДУЛИЦА</w:t>
      </w:r>
      <w:r w:rsidRPr="006F652C">
        <w:rPr>
          <w:rFonts w:eastAsia="Calibri"/>
          <w:sz w:val="22"/>
          <w:szCs w:val="22"/>
          <w:lang w:val="sr-Cyrl-RS"/>
        </w:rPr>
        <w:t>:</w:t>
      </w:r>
    </w:p>
    <w:p w:rsidR="0028080D" w:rsidRPr="006F652C" w:rsidRDefault="0028080D" w:rsidP="0028080D">
      <w:pPr>
        <w:tabs>
          <w:tab w:val="left" w:pos="3705"/>
        </w:tabs>
        <w:rPr>
          <w:rFonts w:eastAsia="Calibri"/>
          <w:sz w:val="22"/>
          <w:szCs w:val="22"/>
          <w:lang w:val="sr-Cyrl-RS"/>
        </w:rPr>
      </w:pPr>
    </w:p>
    <w:p w:rsidR="0028080D" w:rsidRPr="006F652C" w:rsidRDefault="0028080D" w:rsidP="0028080D">
      <w:pPr>
        <w:tabs>
          <w:tab w:val="left" w:pos="3705"/>
        </w:tabs>
        <w:rPr>
          <w:rFonts w:eastAsia="Calibri"/>
          <w:sz w:val="22"/>
          <w:szCs w:val="22"/>
          <w:lang w:val="sr-Cyrl-RS"/>
        </w:rPr>
      </w:pPr>
    </w:p>
    <w:p w:rsidR="0028080D" w:rsidRPr="006F652C" w:rsidRDefault="0028080D" w:rsidP="0028080D">
      <w:pPr>
        <w:tabs>
          <w:tab w:val="left" w:pos="3705"/>
        </w:tabs>
        <w:rPr>
          <w:rFonts w:eastAsia="Calibri"/>
          <w:b/>
          <w:sz w:val="22"/>
          <w:szCs w:val="22"/>
          <w:lang w:val="sr-Cyrl-CS"/>
        </w:rPr>
      </w:pPr>
      <w:r w:rsidRPr="006F652C">
        <w:rPr>
          <w:rFonts w:eastAsia="Calibri"/>
          <w:b/>
          <w:sz w:val="22"/>
          <w:szCs w:val="22"/>
          <w:lang w:val="sr-Cyrl-RS"/>
        </w:rPr>
        <w:t>Контрола јавног превоза путника:</w:t>
      </w:r>
    </w:p>
    <w:p w:rsidR="0028080D" w:rsidRPr="006F652C" w:rsidRDefault="0028080D" w:rsidP="0028080D">
      <w:pPr>
        <w:tabs>
          <w:tab w:val="left" w:pos="3705"/>
        </w:tabs>
        <w:rPr>
          <w:rFonts w:eastAsia="Calibri"/>
          <w:sz w:val="22"/>
          <w:szCs w:val="22"/>
          <w:lang w:val="sr-Cyrl-CS"/>
        </w:rPr>
      </w:pPr>
      <w:r w:rsidRPr="006F652C">
        <w:rPr>
          <w:rFonts w:eastAsia="Calibri"/>
          <w:sz w:val="22"/>
          <w:szCs w:val="22"/>
          <w:lang w:val="sr-Cyrl-CS"/>
        </w:rPr>
        <w:t>Драгутин Летић, Милан Жарковић, Миле Никитовић и Бобан Вујић, републички инспектори за друмски саобраћај</w:t>
      </w:r>
    </w:p>
    <w:p w:rsidR="0028080D" w:rsidRPr="006F652C" w:rsidRDefault="0028080D" w:rsidP="0028080D">
      <w:pPr>
        <w:jc w:val="both"/>
        <w:rPr>
          <w:rFonts w:eastAsia="Times New Roman"/>
          <w:lang w:val="sr-Cyrl-RS"/>
        </w:rPr>
      </w:pPr>
      <w:r w:rsidRPr="006F652C">
        <w:rPr>
          <w:rFonts w:eastAsia="Times New Roman"/>
          <w:b/>
          <w:lang w:val="sr-Cyrl-RS"/>
        </w:rPr>
        <w:t>Надзор бензинских станица и покретне опреме под притиском</w:t>
      </w:r>
      <w:r w:rsidRPr="006F652C">
        <w:rPr>
          <w:rFonts w:eastAsia="Times New Roman"/>
          <w:lang w:val="sr-Cyrl-RS"/>
        </w:rPr>
        <w:t>:</w:t>
      </w:r>
    </w:p>
    <w:p w:rsidR="0028080D" w:rsidRPr="006F652C" w:rsidRDefault="0028080D" w:rsidP="0028080D">
      <w:pPr>
        <w:jc w:val="both"/>
        <w:rPr>
          <w:rFonts w:eastAsia="Times New Roman"/>
          <w:lang w:val="sr-Cyrl-RS"/>
        </w:rPr>
      </w:pPr>
      <w:r w:rsidRPr="006F652C">
        <w:rPr>
          <w:rFonts w:eastAsia="Times New Roman"/>
          <w:lang w:val="sr-Cyrl-RS"/>
        </w:rPr>
        <w:t>Владо Богићевић, републички инспектор за транспорт опасне робе</w:t>
      </w:r>
    </w:p>
    <w:p w:rsidR="0028080D" w:rsidRPr="006F652C" w:rsidRDefault="0028080D" w:rsidP="0028080D">
      <w:pPr>
        <w:jc w:val="both"/>
        <w:rPr>
          <w:rFonts w:eastAsia="Times New Roman"/>
          <w:lang w:val="sr-Cyrl-RS"/>
        </w:rPr>
      </w:pPr>
    </w:p>
    <w:p w:rsidR="0028080D" w:rsidRPr="006F652C" w:rsidRDefault="0028080D" w:rsidP="0028080D">
      <w:pPr>
        <w:jc w:val="both"/>
        <w:rPr>
          <w:rFonts w:eastAsia="Times New Roman"/>
          <w:lang w:val="sr-Cyrl-RS"/>
        </w:rPr>
      </w:pPr>
    </w:p>
    <w:p w:rsidR="0028080D" w:rsidRPr="006F652C" w:rsidRDefault="0028080D" w:rsidP="0028080D">
      <w:pPr>
        <w:tabs>
          <w:tab w:val="left" w:pos="3705"/>
        </w:tabs>
        <w:rPr>
          <w:rFonts w:eastAsia="Calibri"/>
          <w:b/>
          <w:sz w:val="22"/>
          <w:szCs w:val="22"/>
          <w:lang w:val="sr-Cyrl-RS"/>
        </w:rPr>
      </w:pPr>
      <w:r w:rsidRPr="006F652C">
        <w:rPr>
          <w:rFonts w:eastAsia="Times New Roman"/>
          <w:b/>
          <w:lang w:val="sr-Cyrl-RS"/>
        </w:rPr>
        <w:t xml:space="preserve">6. </w:t>
      </w:r>
      <w:r w:rsidRPr="006F652C">
        <w:rPr>
          <w:rFonts w:eastAsia="Calibri"/>
          <w:b/>
          <w:sz w:val="22"/>
          <w:szCs w:val="22"/>
          <w:lang w:val="sr-Cyrl-RS"/>
        </w:rPr>
        <w:t>ВЛАСИНСКО ЈЕЗЕРО:</w:t>
      </w:r>
    </w:p>
    <w:p w:rsidR="0028080D" w:rsidRPr="006F652C" w:rsidRDefault="0028080D" w:rsidP="0028080D">
      <w:pPr>
        <w:tabs>
          <w:tab w:val="left" w:pos="3705"/>
        </w:tabs>
        <w:rPr>
          <w:rFonts w:eastAsia="Calibri"/>
          <w:b/>
          <w:sz w:val="22"/>
          <w:szCs w:val="22"/>
          <w:lang w:val="sr-Cyrl-RS"/>
        </w:rPr>
      </w:pPr>
    </w:p>
    <w:p w:rsidR="0028080D" w:rsidRPr="006F652C" w:rsidRDefault="0028080D" w:rsidP="0028080D">
      <w:pPr>
        <w:tabs>
          <w:tab w:val="left" w:pos="3705"/>
        </w:tabs>
        <w:rPr>
          <w:rFonts w:eastAsia="Calibri"/>
          <w:sz w:val="22"/>
          <w:szCs w:val="22"/>
        </w:rPr>
      </w:pPr>
      <w:r w:rsidRPr="006F652C">
        <w:rPr>
          <w:rFonts w:eastAsia="Calibri"/>
          <w:b/>
          <w:sz w:val="22"/>
          <w:szCs w:val="22"/>
          <w:lang w:val="sr-Cyrl-RS"/>
        </w:rPr>
        <w:t xml:space="preserve"> Надзор пловила за привредне и рекреативне сврхе</w:t>
      </w:r>
      <w:r w:rsidRPr="006F652C">
        <w:rPr>
          <w:rFonts w:eastAsia="Calibri"/>
          <w:sz w:val="22"/>
          <w:szCs w:val="22"/>
          <w:lang w:val="sr-Cyrl-RS"/>
        </w:rPr>
        <w:t>:</w:t>
      </w:r>
      <w:r w:rsidRPr="006F652C">
        <w:rPr>
          <w:rFonts w:eastAsia="Calibri"/>
          <w:sz w:val="22"/>
          <w:szCs w:val="22"/>
        </w:rPr>
        <w:t xml:space="preserve"> </w:t>
      </w:r>
    </w:p>
    <w:p w:rsidR="0028080D" w:rsidRPr="006F652C" w:rsidRDefault="0028080D" w:rsidP="0028080D">
      <w:pPr>
        <w:tabs>
          <w:tab w:val="left" w:pos="3705"/>
        </w:tabs>
        <w:rPr>
          <w:rFonts w:eastAsia="Calibri"/>
          <w:sz w:val="22"/>
          <w:szCs w:val="22"/>
          <w:lang w:val="sr-Cyrl-RS"/>
        </w:rPr>
      </w:pPr>
      <w:r w:rsidRPr="006F652C">
        <w:rPr>
          <w:rFonts w:eastAsia="Calibri"/>
          <w:sz w:val="22"/>
          <w:szCs w:val="22"/>
          <w:lang w:val="sr-Cyrl-RS"/>
        </w:rPr>
        <w:t>Божидар Јагодић, Дејан Николић, Драган Гавриловић, Блаженка Ралић и Милан Станковић, републички инспектори безбедности пловидбе</w:t>
      </w:r>
    </w:p>
    <w:p w:rsidR="0028080D" w:rsidRPr="006F652C" w:rsidRDefault="0028080D" w:rsidP="0028080D">
      <w:pPr>
        <w:tabs>
          <w:tab w:val="left" w:pos="3705"/>
        </w:tabs>
        <w:rPr>
          <w:rFonts w:eastAsia="Calibri"/>
          <w:b/>
          <w:sz w:val="22"/>
          <w:szCs w:val="22"/>
          <w:lang w:val="sr-Cyrl-RS"/>
        </w:rPr>
      </w:pPr>
      <w:r w:rsidRPr="006F652C">
        <w:rPr>
          <w:rFonts w:eastAsia="Calibri"/>
          <w:b/>
          <w:sz w:val="22"/>
          <w:szCs w:val="22"/>
          <w:lang w:val="sr-Cyrl-RS"/>
        </w:rPr>
        <w:t>Реон Власинског језера (Промаја):</w:t>
      </w:r>
    </w:p>
    <w:p w:rsidR="0028080D" w:rsidRPr="006F652C" w:rsidRDefault="0028080D" w:rsidP="0028080D">
      <w:pPr>
        <w:tabs>
          <w:tab w:val="left" w:pos="3705"/>
        </w:tabs>
        <w:rPr>
          <w:rFonts w:eastAsia="Calibri"/>
          <w:sz w:val="22"/>
          <w:szCs w:val="22"/>
          <w:lang w:val="sr-Cyrl-RS"/>
        </w:rPr>
      </w:pPr>
      <w:r w:rsidRPr="006F652C">
        <w:rPr>
          <w:rFonts w:eastAsia="Calibri"/>
          <w:sz w:val="22"/>
          <w:szCs w:val="22"/>
          <w:lang w:val="sr-Cyrl-RS"/>
        </w:rPr>
        <w:t>Бранислав Петковић, републички инспектор за друмски саобраћај у сарадњи са иснпектором из шумарске инспекције</w:t>
      </w:r>
    </w:p>
    <w:p w:rsidR="0028080D" w:rsidRPr="006F652C" w:rsidRDefault="0028080D" w:rsidP="0028080D">
      <w:pPr>
        <w:tabs>
          <w:tab w:val="left" w:pos="3705"/>
        </w:tabs>
        <w:rPr>
          <w:rFonts w:eastAsia="Calibri"/>
          <w:sz w:val="22"/>
          <w:szCs w:val="22"/>
          <w:lang w:val="sr-Cyrl-RS"/>
        </w:rPr>
      </w:pPr>
    </w:p>
    <w:p w:rsidR="0028080D" w:rsidRPr="006F652C" w:rsidRDefault="0028080D" w:rsidP="0028080D">
      <w:pPr>
        <w:tabs>
          <w:tab w:val="left" w:pos="3705"/>
        </w:tabs>
        <w:rPr>
          <w:rFonts w:eastAsia="Calibri"/>
          <w:sz w:val="22"/>
          <w:szCs w:val="22"/>
          <w:lang w:val="sr-Cyrl-RS"/>
        </w:rPr>
      </w:pPr>
    </w:p>
    <w:p w:rsidR="0028080D" w:rsidRPr="006F652C" w:rsidRDefault="0028080D" w:rsidP="0028080D">
      <w:pPr>
        <w:tabs>
          <w:tab w:val="left" w:pos="3705"/>
        </w:tabs>
        <w:rPr>
          <w:rFonts w:eastAsia="Calibri"/>
          <w:sz w:val="22"/>
          <w:szCs w:val="22"/>
          <w:lang w:val="sr-Cyrl-RS"/>
        </w:rPr>
      </w:pPr>
      <w:r w:rsidRPr="006F652C">
        <w:rPr>
          <w:rFonts w:eastAsia="Calibri"/>
          <w:sz w:val="22"/>
          <w:szCs w:val="22"/>
          <w:lang w:val="sr-Cyrl-RS"/>
        </w:rPr>
        <w:t xml:space="preserve">                                                              </w:t>
      </w:r>
      <w:r w:rsidRPr="006F652C">
        <w:rPr>
          <w:rFonts w:eastAsia="Calibri"/>
          <w:b/>
          <w:sz w:val="22"/>
          <w:szCs w:val="22"/>
          <w:lang w:val="sr-Cyrl-RS"/>
        </w:rPr>
        <w:t>-ЈАБЛАНИЧКИ ОКРУГ</w:t>
      </w:r>
      <w:r w:rsidRPr="006F652C">
        <w:rPr>
          <w:rFonts w:eastAsia="Calibri"/>
          <w:sz w:val="22"/>
          <w:szCs w:val="22"/>
          <w:lang w:val="sr-Cyrl-RS"/>
        </w:rPr>
        <w:t>-</w:t>
      </w:r>
    </w:p>
    <w:p w:rsidR="0028080D" w:rsidRPr="006F652C" w:rsidRDefault="0028080D" w:rsidP="0028080D">
      <w:pPr>
        <w:tabs>
          <w:tab w:val="left" w:pos="3705"/>
        </w:tabs>
        <w:rPr>
          <w:rFonts w:eastAsia="Calibri"/>
          <w:sz w:val="22"/>
          <w:szCs w:val="22"/>
          <w:lang w:val="sr-Cyrl-RS"/>
        </w:rPr>
      </w:pPr>
    </w:p>
    <w:p w:rsidR="0028080D" w:rsidRPr="006F652C" w:rsidRDefault="0028080D" w:rsidP="0028080D">
      <w:pPr>
        <w:tabs>
          <w:tab w:val="left" w:pos="3705"/>
        </w:tabs>
        <w:rPr>
          <w:rFonts w:eastAsia="Calibri"/>
          <w:sz w:val="22"/>
          <w:szCs w:val="22"/>
          <w:lang w:val="sr-Cyrl-RS"/>
        </w:rPr>
      </w:pPr>
    </w:p>
    <w:p w:rsidR="0028080D" w:rsidRPr="006F652C" w:rsidRDefault="0028080D" w:rsidP="0028080D">
      <w:pPr>
        <w:tabs>
          <w:tab w:val="left" w:pos="3705"/>
        </w:tabs>
        <w:rPr>
          <w:rFonts w:eastAsia="Calibri"/>
          <w:sz w:val="22"/>
          <w:szCs w:val="22"/>
          <w:lang w:val="sr-Cyrl-RS"/>
        </w:rPr>
      </w:pPr>
      <w:r w:rsidRPr="006F652C">
        <w:rPr>
          <w:rFonts w:eastAsia="Calibri"/>
          <w:b/>
          <w:sz w:val="22"/>
          <w:szCs w:val="22"/>
          <w:lang w:val="sr-Cyrl-RS"/>
        </w:rPr>
        <w:t>1. КОРИДОР 10 – деоница аутопута Е75, ЛОТ 2, Тунел Предејане-Царичина долина – надзор поводом клизања косине број 6 и на месту лансирне рампе код моста „Врла“:</w:t>
      </w:r>
    </w:p>
    <w:p w:rsidR="0028080D" w:rsidRPr="006F652C" w:rsidRDefault="0028080D" w:rsidP="0028080D">
      <w:pPr>
        <w:tabs>
          <w:tab w:val="left" w:pos="3705"/>
        </w:tabs>
        <w:rPr>
          <w:rFonts w:eastAsia="Calibri"/>
          <w:sz w:val="22"/>
          <w:szCs w:val="22"/>
          <w:lang w:val="sr-Cyrl-RS"/>
        </w:rPr>
      </w:pPr>
    </w:p>
    <w:p w:rsidR="0028080D" w:rsidRPr="006F652C" w:rsidRDefault="0028080D" w:rsidP="0028080D">
      <w:pPr>
        <w:tabs>
          <w:tab w:val="left" w:pos="3705"/>
        </w:tabs>
        <w:rPr>
          <w:rFonts w:eastAsia="Calibri"/>
          <w:sz w:val="22"/>
          <w:szCs w:val="22"/>
          <w:lang w:val="sr-Cyrl-RS"/>
        </w:rPr>
      </w:pPr>
      <w:r w:rsidRPr="006F652C">
        <w:rPr>
          <w:rFonts w:eastAsia="Calibri"/>
          <w:sz w:val="22"/>
          <w:szCs w:val="22"/>
          <w:lang w:val="sr-Cyrl-RS"/>
        </w:rPr>
        <w:lastRenderedPageBreak/>
        <w:t>Љубиша Радојевић и Марко Саковић, републички инспектори за државне путеве</w:t>
      </w:r>
    </w:p>
    <w:p w:rsidR="0028080D" w:rsidRPr="006F652C" w:rsidRDefault="0028080D" w:rsidP="0028080D">
      <w:pPr>
        <w:tabs>
          <w:tab w:val="left" w:pos="3705"/>
        </w:tabs>
        <w:rPr>
          <w:rFonts w:eastAsia="Calibri"/>
          <w:sz w:val="22"/>
          <w:szCs w:val="22"/>
          <w:lang w:val="sr-Cyrl-RS"/>
        </w:rPr>
      </w:pPr>
      <w:r w:rsidRPr="006F652C">
        <w:rPr>
          <w:rFonts w:eastAsia="Calibri"/>
          <w:sz w:val="22"/>
          <w:szCs w:val="22"/>
          <w:lang w:val="sr-Cyrl-RS"/>
        </w:rPr>
        <w:t>Весна Руменић и Милијана Мољевић, републички грађевински инспектори</w:t>
      </w:r>
    </w:p>
    <w:p w:rsidR="0028080D" w:rsidRPr="0028080D" w:rsidRDefault="0028080D" w:rsidP="0028080D">
      <w:pPr>
        <w:tabs>
          <w:tab w:val="left" w:pos="3705"/>
        </w:tabs>
        <w:rPr>
          <w:rFonts w:ascii="Cambria" w:eastAsia="Calibri" w:hAnsi="Cambria" w:cs="Calibri"/>
          <w:sz w:val="22"/>
          <w:szCs w:val="22"/>
          <w:lang w:val="sr-Cyrl-RS"/>
        </w:rPr>
      </w:pPr>
    </w:p>
    <w:p w:rsidR="0028080D" w:rsidRPr="0028080D" w:rsidRDefault="0028080D" w:rsidP="0028080D">
      <w:pPr>
        <w:tabs>
          <w:tab w:val="left" w:pos="3705"/>
        </w:tabs>
        <w:rPr>
          <w:rFonts w:ascii="Cambria" w:eastAsia="Calibri" w:hAnsi="Cambria" w:cs="Calibri"/>
          <w:sz w:val="22"/>
          <w:szCs w:val="22"/>
          <w:lang w:val="sr-Cyrl-RS"/>
        </w:rPr>
      </w:pPr>
    </w:p>
    <w:p w:rsidR="0028080D" w:rsidRPr="006F652C" w:rsidRDefault="0028080D" w:rsidP="0028080D">
      <w:pPr>
        <w:tabs>
          <w:tab w:val="left" w:pos="3705"/>
        </w:tabs>
        <w:rPr>
          <w:rFonts w:eastAsia="Calibri"/>
          <w:b/>
          <w:sz w:val="22"/>
          <w:szCs w:val="22"/>
          <w:lang w:val="sr-Cyrl-RS"/>
        </w:rPr>
      </w:pPr>
      <w:r w:rsidRPr="006F652C">
        <w:rPr>
          <w:rFonts w:eastAsia="Calibri"/>
          <w:b/>
          <w:sz w:val="22"/>
          <w:szCs w:val="22"/>
          <w:lang w:val="sr-Cyrl-RS"/>
        </w:rPr>
        <w:t>2. Укрштаји железничке пруге и пута у истом нивоу у месту Брестовац, као и између Липовице и Печењеваца, на прузи Београд-Лапово-Ниш-државна граница:</w:t>
      </w:r>
    </w:p>
    <w:p w:rsidR="0028080D" w:rsidRPr="006F652C" w:rsidRDefault="0028080D" w:rsidP="0028080D">
      <w:pPr>
        <w:tabs>
          <w:tab w:val="left" w:pos="3705"/>
        </w:tabs>
        <w:rPr>
          <w:rFonts w:eastAsia="Calibri"/>
          <w:b/>
          <w:sz w:val="22"/>
          <w:szCs w:val="22"/>
          <w:lang w:val="sr-Cyrl-RS"/>
        </w:rPr>
      </w:pPr>
      <w:r w:rsidRPr="006F652C">
        <w:rPr>
          <w:rFonts w:eastAsia="Calibri"/>
          <w:b/>
          <w:sz w:val="22"/>
          <w:szCs w:val="22"/>
          <w:lang w:val="sr-Cyrl-RS"/>
        </w:rPr>
        <w:t>2.1. Дивља депонија изнад „Ханског“ тунела:</w:t>
      </w:r>
    </w:p>
    <w:p w:rsidR="0028080D" w:rsidRPr="006F652C" w:rsidRDefault="0028080D" w:rsidP="0028080D">
      <w:pPr>
        <w:tabs>
          <w:tab w:val="left" w:pos="3705"/>
        </w:tabs>
        <w:rPr>
          <w:rFonts w:eastAsia="Calibri"/>
          <w:b/>
          <w:sz w:val="22"/>
          <w:szCs w:val="22"/>
          <w:lang w:val="sr-Cyrl-RS"/>
        </w:rPr>
      </w:pPr>
      <w:r w:rsidRPr="006F652C">
        <w:rPr>
          <w:rFonts w:eastAsia="Calibri"/>
          <w:b/>
          <w:sz w:val="22"/>
          <w:szCs w:val="22"/>
          <w:lang w:val="sr-Cyrl-RS"/>
        </w:rPr>
        <w:t>2.2. Оштећење дела пута у селу Срнче у Сићевачкој клисури, који је мање од 1м удаљен од возне шине:</w:t>
      </w:r>
    </w:p>
    <w:p w:rsidR="0028080D" w:rsidRPr="006F652C" w:rsidRDefault="0028080D" w:rsidP="0028080D">
      <w:pPr>
        <w:tabs>
          <w:tab w:val="left" w:pos="3705"/>
        </w:tabs>
        <w:rPr>
          <w:rFonts w:eastAsia="Calibri"/>
          <w:b/>
          <w:sz w:val="22"/>
          <w:szCs w:val="22"/>
          <w:lang w:val="sr-Cyrl-RS"/>
        </w:rPr>
      </w:pPr>
    </w:p>
    <w:p w:rsidR="0028080D" w:rsidRPr="006F652C" w:rsidRDefault="0028080D" w:rsidP="0028080D">
      <w:pPr>
        <w:tabs>
          <w:tab w:val="left" w:pos="3705"/>
        </w:tabs>
        <w:rPr>
          <w:rFonts w:eastAsia="Calibri"/>
          <w:sz w:val="22"/>
          <w:szCs w:val="22"/>
          <w:lang w:val="sr-Cyrl-RS"/>
        </w:rPr>
      </w:pPr>
      <w:r w:rsidRPr="006F652C">
        <w:rPr>
          <w:rFonts w:eastAsia="Calibri"/>
          <w:sz w:val="22"/>
          <w:szCs w:val="22"/>
          <w:lang w:val="sr-Cyrl-RS"/>
        </w:rPr>
        <w:t>Саша Драгановић и Владан Бранковић, републички инспектори за државне путеве</w:t>
      </w:r>
    </w:p>
    <w:p w:rsidR="0028080D" w:rsidRPr="006F652C" w:rsidRDefault="0028080D" w:rsidP="0028080D">
      <w:pPr>
        <w:tabs>
          <w:tab w:val="left" w:pos="3705"/>
        </w:tabs>
        <w:rPr>
          <w:rFonts w:eastAsia="Calibri"/>
          <w:sz w:val="22"/>
          <w:szCs w:val="22"/>
          <w:lang w:val="sr-Cyrl-RS"/>
        </w:rPr>
      </w:pPr>
      <w:r w:rsidRPr="006F652C">
        <w:rPr>
          <w:rFonts w:eastAsia="Calibri"/>
          <w:sz w:val="22"/>
          <w:szCs w:val="22"/>
          <w:lang w:val="sr-Cyrl-RS"/>
        </w:rPr>
        <w:t>Драгиша Елезовић, републички инспектор за железницу</w:t>
      </w:r>
    </w:p>
    <w:p w:rsidR="0028080D" w:rsidRPr="006F652C" w:rsidRDefault="0028080D" w:rsidP="0028080D">
      <w:pPr>
        <w:tabs>
          <w:tab w:val="left" w:pos="3705"/>
        </w:tabs>
        <w:rPr>
          <w:rFonts w:eastAsia="Calibri"/>
          <w:sz w:val="22"/>
          <w:szCs w:val="22"/>
          <w:lang w:val="sr-Cyrl-RS"/>
        </w:rPr>
      </w:pPr>
      <w:r w:rsidRPr="006F652C">
        <w:rPr>
          <w:rFonts w:eastAsia="Calibri"/>
          <w:sz w:val="22"/>
          <w:szCs w:val="22"/>
          <w:lang w:val="sr-Cyrl-RS"/>
        </w:rPr>
        <w:t>Јасминка Гуска, републички комунални инспектор</w:t>
      </w:r>
    </w:p>
    <w:p w:rsidR="0028080D" w:rsidRPr="006F652C" w:rsidRDefault="0028080D" w:rsidP="0028080D">
      <w:pPr>
        <w:tabs>
          <w:tab w:val="left" w:pos="3705"/>
        </w:tabs>
        <w:rPr>
          <w:rFonts w:eastAsia="Calibri"/>
          <w:sz w:val="22"/>
          <w:szCs w:val="22"/>
        </w:rPr>
      </w:pPr>
    </w:p>
    <w:p w:rsidR="0028080D" w:rsidRPr="006F652C" w:rsidRDefault="0028080D" w:rsidP="0028080D">
      <w:pPr>
        <w:tabs>
          <w:tab w:val="left" w:pos="3705"/>
        </w:tabs>
        <w:rPr>
          <w:rFonts w:eastAsia="Calibri"/>
          <w:sz w:val="22"/>
          <w:szCs w:val="22"/>
          <w:lang w:val="sr-Cyrl-RS"/>
        </w:rPr>
      </w:pPr>
    </w:p>
    <w:p w:rsidR="0028080D" w:rsidRPr="006F652C" w:rsidRDefault="0028080D" w:rsidP="0028080D">
      <w:pPr>
        <w:tabs>
          <w:tab w:val="left" w:pos="3705"/>
        </w:tabs>
        <w:rPr>
          <w:rFonts w:eastAsia="Calibri"/>
          <w:b/>
          <w:sz w:val="22"/>
          <w:szCs w:val="22"/>
          <w:lang w:val="sr-Cyrl-RS"/>
        </w:rPr>
      </w:pPr>
      <w:r w:rsidRPr="006F652C">
        <w:rPr>
          <w:rFonts w:eastAsia="Calibri"/>
          <w:b/>
          <w:sz w:val="22"/>
          <w:szCs w:val="22"/>
          <w:lang w:val="sr-Cyrl-RS"/>
        </w:rPr>
        <w:t xml:space="preserve">3. Контрола стања и одржавања државних путева </w:t>
      </w:r>
      <w:r w:rsidRPr="006F652C">
        <w:rPr>
          <w:rFonts w:eastAsia="Calibri"/>
          <w:b/>
          <w:sz w:val="22"/>
          <w:szCs w:val="22"/>
        </w:rPr>
        <w:t xml:space="preserve"> IIA </w:t>
      </w:r>
      <w:r w:rsidRPr="006F652C">
        <w:rPr>
          <w:rFonts w:eastAsia="Calibri"/>
          <w:b/>
          <w:sz w:val="22"/>
          <w:szCs w:val="22"/>
          <w:lang w:val="sr-Cyrl-RS"/>
        </w:rPr>
        <w:t xml:space="preserve">број 231, деоница Црна Трава-Власина Округлица-Промаја, </w:t>
      </w:r>
      <w:r w:rsidRPr="006F652C">
        <w:rPr>
          <w:rFonts w:eastAsia="Calibri"/>
          <w:b/>
          <w:sz w:val="22"/>
          <w:szCs w:val="22"/>
        </w:rPr>
        <w:t xml:space="preserve">IIA </w:t>
      </w:r>
      <w:r w:rsidRPr="006F652C">
        <w:rPr>
          <w:rFonts w:eastAsia="Calibri"/>
          <w:b/>
          <w:sz w:val="22"/>
          <w:szCs w:val="22"/>
          <w:lang w:val="sr-Cyrl-RS"/>
        </w:rPr>
        <w:t xml:space="preserve">број 232, деоница Предејане-Црна Трава и </w:t>
      </w:r>
      <w:r w:rsidRPr="006F652C">
        <w:rPr>
          <w:rFonts w:eastAsia="Calibri"/>
          <w:b/>
          <w:sz w:val="22"/>
          <w:szCs w:val="22"/>
        </w:rPr>
        <w:t>I</w:t>
      </w:r>
      <w:r w:rsidRPr="006F652C">
        <w:rPr>
          <w:rFonts w:eastAsia="Calibri"/>
          <w:b/>
          <w:sz w:val="22"/>
          <w:szCs w:val="22"/>
          <w:lang w:val="sr-Cyrl-RS"/>
        </w:rPr>
        <w:t xml:space="preserve">Б број 40, деоница Владичин Хан-Сурдулица-Промаја: </w:t>
      </w:r>
    </w:p>
    <w:p w:rsidR="0028080D" w:rsidRPr="006F652C" w:rsidRDefault="0028080D" w:rsidP="0028080D">
      <w:pPr>
        <w:tabs>
          <w:tab w:val="left" w:pos="3705"/>
        </w:tabs>
        <w:rPr>
          <w:rFonts w:eastAsia="Calibri"/>
          <w:sz w:val="22"/>
          <w:szCs w:val="22"/>
          <w:lang w:val="sr-Cyrl-RS"/>
        </w:rPr>
      </w:pPr>
    </w:p>
    <w:p w:rsidR="0028080D" w:rsidRPr="006F652C" w:rsidRDefault="0028080D" w:rsidP="0028080D">
      <w:pPr>
        <w:tabs>
          <w:tab w:val="left" w:pos="3705"/>
        </w:tabs>
        <w:rPr>
          <w:rFonts w:eastAsia="Calibri"/>
          <w:sz w:val="22"/>
          <w:szCs w:val="22"/>
          <w:lang w:val="sr-Cyrl-RS"/>
        </w:rPr>
      </w:pPr>
      <w:r w:rsidRPr="006F652C">
        <w:rPr>
          <w:rFonts w:eastAsia="Calibri"/>
          <w:sz w:val="22"/>
          <w:szCs w:val="22"/>
          <w:lang w:val="sr-Cyrl-RS"/>
        </w:rPr>
        <w:t>Душан Куљанин и Небојша Ватрићевић, републички инспектори за државне путеве</w:t>
      </w:r>
    </w:p>
    <w:p w:rsidR="0028080D" w:rsidRPr="006F652C" w:rsidRDefault="0028080D" w:rsidP="0028080D">
      <w:pPr>
        <w:tabs>
          <w:tab w:val="left" w:pos="3705"/>
        </w:tabs>
        <w:rPr>
          <w:rFonts w:eastAsia="Calibri"/>
          <w:sz w:val="22"/>
          <w:szCs w:val="22"/>
          <w:lang w:val="sr-Cyrl-RS"/>
        </w:rPr>
      </w:pPr>
    </w:p>
    <w:p w:rsidR="0028080D" w:rsidRPr="006F652C" w:rsidRDefault="0028080D" w:rsidP="0028080D">
      <w:pPr>
        <w:tabs>
          <w:tab w:val="left" w:pos="3705"/>
        </w:tabs>
        <w:rPr>
          <w:rFonts w:eastAsia="Calibri"/>
          <w:sz w:val="22"/>
          <w:szCs w:val="22"/>
          <w:lang w:val="sr-Cyrl-RS"/>
        </w:rPr>
      </w:pPr>
    </w:p>
    <w:p w:rsidR="0028080D" w:rsidRPr="006F652C" w:rsidRDefault="0028080D" w:rsidP="0028080D">
      <w:pPr>
        <w:tabs>
          <w:tab w:val="left" w:pos="3705"/>
        </w:tabs>
        <w:rPr>
          <w:rFonts w:eastAsia="Calibri"/>
          <w:b/>
          <w:sz w:val="22"/>
          <w:szCs w:val="22"/>
          <w:lang w:val="sr-Cyrl-RS"/>
        </w:rPr>
      </w:pPr>
      <w:r w:rsidRPr="006F652C">
        <w:rPr>
          <w:rFonts w:eastAsia="Calibri"/>
          <w:sz w:val="22"/>
          <w:szCs w:val="22"/>
          <w:lang w:val="sr-Cyrl-RS"/>
        </w:rPr>
        <w:t xml:space="preserve">                                                                -</w:t>
      </w:r>
      <w:r w:rsidRPr="006F652C">
        <w:rPr>
          <w:rFonts w:eastAsia="Calibri"/>
          <w:b/>
          <w:sz w:val="22"/>
          <w:szCs w:val="22"/>
          <w:lang w:val="sr-Cyrl-RS"/>
        </w:rPr>
        <w:t>НИШАВСКИ ОКРУГ-</w:t>
      </w:r>
    </w:p>
    <w:p w:rsidR="0028080D" w:rsidRPr="006F652C" w:rsidRDefault="0028080D" w:rsidP="0028080D">
      <w:pPr>
        <w:tabs>
          <w:tab w:val="left" w:pos="3705"/>
        </w:tabs>
        <w:rPr>
          <w:rFonts w:eastAsia="Calibri"/>
          <w:b/>
          <w:sz w:val="22"/>
          <w:szCs w:val="22"/>
          <w:lang w:val="sr-Cyrl-RS"/>
        </w:rPr>
      </w:pPr>
      <w:r w:rsidRPr="006F652C">
        <w:rPr>
          <w:rFonts w:eastAsia="Calibri"/>
          <w:b/>
          <w:sz w:val="22"/>
          <w:szCs w:val="22"/>
          <w:lang w:val="sr-Cyrl-RS"/>
        </w:rPr>
        <w:t xml:space="preserve">                                                                 </w:t>
      </w:r>
    </w:p>
    <w:p w:rsidR="0028080D" w:rsidRPr="006F652C" w:rsidRDefault="0028080D" w:rsidP="0028080D">
      <w:pPr>
        <w:tabs>
          <w:tab w:val="left" w:pos="3705"/>
        </w:tabs>
        <w:rPr>
          <w:rFonts w:eastAsia="Calibri"/>
          <w:sz w:val="22"/>
          <w:szCs w:val="22"/>
          <w:lang w:val="sr-Cyrl-CS"/>
        </w:rPr>
      </w:pPr>
    </w:p>
    <w:p w:rsidR="0028080D" w:rsidRPr="006F652C" w:rsidRDefault="0028080D" w:rsidP="0028080D">
      <w:pPr>
        <w:tabs>
          <w:tab w:val="left" w:pos="3705"/>
        </w:tabs>
        <w:rPr>
          <w:rFonts w:eastAsia="Calibri"/>
          <w:sz w:val="22"/>
          <w:szCs w:val="22"/>
          <w:lang w:val="sr-Cyrl-CS"/>
        </w:rPr>
      </w:pPr>
      <w:r w:rsidRPr="006F652C">
        <w:rPr>
          <w:rFonts w:eastAsia="Calibri"/>
          <w:b/>
          <w:sz w:val="22"/>
          <w:szCs w:val="22"/>
          <w:lang w:val="sr-Cyrl-CS"/>
        </w:rPr>
        <w:t>1. НАПЛАТНА РАМПА „НАИС“</w:t>
      </w:r>
    </w:p>
    <w:p w:rsidR="0028080D" w:rsidRPr="006F652C" w:rsidRDefault="0028080D" w:rsidP="0028080D">
      <w:pPr>
        <w:tabs>
          <w:tab w:val="left" w:pos="3705"/>
        </w:tabs>
        <w:rPr>
          <w:rFonts w:eastAsia="Calibri"/>
          <w:sz w:val="22"/>
          <w:szCs w:val="22"/>
          <w:lang w:val="sr-Cyrl-CS"/>
        </w:rPr>
      </w:pPr>
      <w:r w:rsidRPr="006F652C">
        <w:rPr>
          <w:rFonts w:eastAsia="Calibri"/>
          <w:b/>
          <w:sz w:val="22"/>
          <w:szCs w:val="22"/>
          <w:lang w:val="sr-Cyrl-CS"/>
        </w:rPr>
        <w:t>Контрола домаћег и међународног превоза</w:t>
      </w:r>
      <w:r w:rsidRPr="006F652C">
        <w:rPr>
          <w:rFonts w:eastAsia="Calibri"/>
          <w:sz w:val="22"/>
          <w:szCs w:val="22"/>
          <w:lang w:val="sr-Cyrl-CS"/>
        </w:rPr>
        <w:t xml:space="preserve">: </w:t>
      </w:r>
    </w:p>
    <w:p w:rsidR="0028080D" w:rsidRPr="006F652C" w:rsidRDefault="0028080D" w:rsidP="0028080D">
      <w:pPr>
        <w:tabs>
          <w:tab w:val="left" w:pos="3705"/>
        </w:tabs>
        <w:rPr>
          <w:rFonts w:eastAsia="Calibri"/>
          <w:sz w:val="22"/>
          <w:szCs w:val="22"/>
          <w:lang w:val="sr-Cyrl-CS"/>
        </w:rPr>
      </w:pPr>
      <w:r w:rsidRPr="006F652C">
        <w:rPr>
          <w:rFonts w:eastAsia="Calibri"/>
          <w:sz w:val="22"/>
          <w:szCs w:val="22"/>
          <w:lang w:val="sr-Cyrl-CS"/>
        </w:rPr>
        <w:t>Мирјана Јеленковић, Биљана В. Јанковић, Миодраг Репацки, републички инспектори за друмски саобраћај</w:t>
      </w:r>
    </w:p>
    <w:p w:rsidR="0028080D" w:rsidRPr="006F652C" w:rsidRDefault="0028080D" w:rsidP="0028080D">
      <w:pPr>
        <w:tabs>
          <w:tab w:val="left" w:pos="3705"/>
        </w:tabs>
        <w:rPr>
          <w:rFonts w:eastAsia="Calibri"/>
          <w:sz w:val="22"/>
          <w:szCs w:val="22"/>
          <w:lang w:val="sr-Cyrl-CS"/>
        </w:rPr>
      </w:pPr>
    </w:p>
    <w:p w:rsidR="0028080D" w:rsidRPr="006F652C" w:rsidRDefault="0028080D" w:rsidP="0028080D">
      <w:pPr>
        <w:tabs>
          <w:tab w:val="left" w:pos="3705"/>
        </w:tabs>
        <w:rPr>
          <w:rFonts w:eastAsia="Calibri"/>
          <w:sz w:val="22"/>
          <w:szCs w:val="22"/>
          <w:lang w:val="sr-Cyrl-CS"/>
        </w:rPr>
      </w:pPr>
      <w:r w:rsidRPr="006F652C">
        <w:rPr>
          <w:rFonts w:eastAsia="Calibri"/>
          <w:b/>
          <w:sz w:val="22"/>
          <w:szCs w:val="22"/>
          <w:lang w:val="sr-Cyrl-CS"/>
        </w:rPr>
        <w:t>2. НАПЛАТНА РАМПА „ДОЉЕВАЦ“</w:t>
      </w:r>
    </w:p>
    <w:p w:rsidR="0028080D" w:rsidRPr="006F652C" w:rsidRDefault="0028080D" w:rsidP="0028080D">
      <w:pPr>
        <w:tabs>
          <w:tab w:val="left" w:pos="3705"/>
        </w:tabs>
        <w:rPr>
          <w:rFonts w:eastAsia="Calibri"/>
          <w:sz w:val="22"/>
          <w:szCs w:val="22"/>
          <w:lang w:val="sr-Cyrl-CS"/>
        </w:rPr>
      </w:pPr>
      <w:r w:rsidRPr="006F652C">
        <w:rPr>
          <w:rFonts w:eastAsia="Calibri"/>
          <w:b/>
          <w:sz w:val="22"/>
          <w:szCs w:val="22"/>
          <w:lang w:val="sr-Cyrl-CS"/>
        </w:rPr>
        <w:t>Контрола домаћег и међународног превоза</w:t>
      </w:r>
      <w:r w:rsidRPr="006F652C">
        <w:rPr>
          <w:rFonts w:eastAsia="Calibri"/>
          <w:sz w:val="22"/>
          <w:szCs w:val="22"/>
          <w:lang w:val="sr-Cyrl-CS"/>
        </w:rPr>
        <w:t xml:space="preserve">: </w:t>
      </w:r>
    </w:p>
    <w:p w:rsidR="0028080D" w:rsidRPr="006F652C" w:rsidRDefault="0028080D" w:rsidP="0028080D">
      <w:pPr>
        <w:tabs>
          <w:tab w:val="left" w:pos="3705"/>
        </w:tabs>
        <w:rPr>
          <w:rFonts w:eastAsia="Calibri"/>
          <w:sz w:val="22"/>
          <w:szCs w:val="22"/>
          <w:lang w:val="sr-Cyrl-CS"/>
        </w:rPr>
      </w:pPr>
      <w:r w:rsidRPr="006F652C">
        <w:rPr>
          <w:rFonts w:eastAsia="Calibri"/>
          <w:sz w:val="22"/>
          <w:szCs w:val="22"/>
          <w:lang w:val="sr-Cyrl-CS"/>
        </w:rPr>
        <w:t>Бобан Вујић, Драгутин Летић, Миле Никитовић, Новица Антић и Милан Жарковић, републички инспектори за друмски саобраћај</w:t>
      </w:r>
    </w:p>
    <w:p w:rsidR="0028080D" w:rsidRPr="006F652C" w:rsidRDefault="0028080D" w:rsidP="0028080D">
      <w:pPr>
        <w:tabs>
          <w:tab w:val="left" w:pos="3705"/>
        </w:tabs>
        <w:rPr>
          <w:rFonts w:eastAsia="Calibri"/>
          <w:sz w:val="22"/>
          <w:szCs w:val="22"/>
          <w:lang w:val="sr-Cyrl-CS"/>
        </w:rPr>
      </w:pPr>
    </w:p>
    <w:p w:rsidR="0028080D" w:rsidRPr="006F652C" w:rsidRDefault="0028080D" w:rsidP="0028080D">
      <w:pPr>
        <w:tabs>
          <w:tab w:val="left" w:pos="3705"/>
        </w:tabs>
        <w:rPr>
          <w:rFonts w:eastAsia="Calibri"/>
          <w:sz w:val="22"/>
          <w:szCs w:val="22"/>
          <w:lang w:val="sr-Cyrl-RS"/>
        </w:rPr>
      </w:pPr>
    </w:p>
    <w:p w:rsidR="0028080D" w:rsidRPr="006F652C" w:rsidRDefault="0028080D" w:rsidP="0028080D">
      <w:pPr>
        <w:tabs>
          <w:tab w:val="left" w:pos="3705"/>
        </w:tabs>
        <w:rPr>
          <w:rFonts w:eastAsia="Calibri"/>
          <w:sz w:val="22"/>
          <w:szCs w:val="22"/>
          <w:lang w:val="sr-Cyrl-RS"/>
        </w:rPr>
      </w:pPr>
    </w:p>
    <w:p w:rsidR="0028080D" w:rsidRPr="006F652C" w:rsidRDefault="0028080D" w:rsidP="0028080D">
      <w:pPr>
        <w:tabs>
          <w:tab w:val="left" w:pos="3705"/>
        </w:tabs>
        <w:rPr>
          <w:rFonts w:eastAsia="Calibri"/>
          <w:b/>
          <w:sz w:val="22"/>
          <w:szCs w:val="22"/>
          <w:lang w:val="sr-Cyrl-RS"/>
        </w:rPr>
      </w:pPr>
      <w:r w:rsidRPr="006F652C">
        <w:rPr>
          <w:rFonts w:eastAsia="Calibri"/>
          <w:b/>
          <w:sz w:val="22"/>
          <w:szCs w:val="22"/>
          <w:lang w:val="sr-Cyrl-RS"/>
        </w:rPr>
        <w:t xml:space="preserve">У Београду, дана 26. априла </w:t>
      </w:r>
      <w:r w:rsidR="001F73F9" w:rsidRPr="006F652C">
        <w:rPr>
          <w:rFonts w:eastAsia="Calibri"/>
          <w:b/>
          <w:sz w:val="22"/>
          <w:szCs w:val="22"/>
          <w:lang w:val="sr-Cyrl-RS"/>
        </w:rPr>
        <w:t>2018. год</w:t>
      </w:r>
    </w:p>
    <w:p w:rsidR="0028080D" w:rsidRPr="006F652C" w:rsidRDefault="0028080D" w:rsidP="0028080D">
      <w:pPr>
        <w:jc w:val="center"/>
        <w:rPr>
          <w:rFonts w:eastAsia="Times New Roman"/>
          <w:b/>
          <w:lang w:val="sr-Cyrl-RS"/>
        </w:rPr>
      </w:pPr>
      <w:r w:rsidRPr="006F652C">
        <w:rPr>
          <w:rFonts w:eastAsia="Times New Roman"/>
          <w:b/>
          <w:lang w:val="sr-Cyrl-RS"/>
        </w:rPr>
        <w:t xml:space="preserve">                                                                             </w:t>
      </w:r>
      <w:r w:rsidRPr="006F652C">
        <w:rPr>
          <w:rFonts w:eastAsia="Times New Roman"/>
          <w:b/>
        </w:rPr>
        <w:t xml:space="preserve">                      </w:t>
      </w:r>
      <w:r w:rsidRPr="006F652C">
        <w:rPr>
          <w:rFonts w:eastAsia="Times New Roman"/>
          <w:b/>
          <w:lang w:val="sr-Cyrl-RS"/>
        </w:rPr>
        <w:t xml:space="preserve">  </w:t>
      </w:r>
      <w:r w:rsidR="00FB342D" w:rsidRPr="006F652C">
        <w:rPr>
          <w:rFonts w:eastAsia="Times New Roman"/>
          <w:b/>
          <w:lang w:val="sr-Cyrl-RS"/>
        </w:rPr>
        <w:t xml:space="preserve">   </w:t>
      </w:r>
      <w:r w:rsidRPr="006F652C">
        <w:rPr>
          <w:rFonts w:eastAsia="Times New Roman"/>
          <w:b/>
        </w:rPr>
        <w:t xml:space="preserve"> </w:t>
      </w:r>
      <w:r w:rsidRPr="006F652C">
        <w:rPr>
          <w:rFonts w:eastAsia="Times New Roman"/>
          <w:b/>
          <w:lang w:val="sr-Cyrl-RS"/>
        </w:rPr>
        <w:t>ПОМОЋНИК МИНИСТРА</w:t>
      </w:r>
    </w:p>
    <w:p w:rsidR="0028080D" w:rsidRPr="006F652C" w:rsidRDefault="0028080D" w:rsidP="0028080D">
      <w:pPr>
        <w:jc w:val="center"/>
        <w:rPr>
          <w:rFonts w:eastAsia="Times New Roman"/>
          <w:b/>
          <w:lang w:val="sr-Cyrl-RS"/>
        </w:rPr>
      </w:pPr>
    </w:p>
    <w:p w:rsidR="0028080D" w:rsidRPr="006F652C" w:rsidRDefault="0028080D" w:rsidP="0028080D">
      <w:pPr>
        <w:jc w:val="center"/>
        <w:rPr>
          <w:rFonts w:eastAsia="Times New Roman"/>
          <w:b/>
          <w:lang w:val="sr-Cyrl-RS"/>
        </w:rPr>
      </w:pPr>
      <w:r w:rsidRPr="006F652C">
        <w:rPr>
          <w:rFonts w:eastAsia="Times New Roman"/>
          <w:b/>
          <w:lang w:val="sr-Cyrl-RS"/>
        </w:rPr>
        <w:t xml:space="preserve">                                                                                                            Лепосава Сојић</w:t>
      </w:r>
    </w:p>
    <w:p w:rsidR="0028080D" w:rsidRPr="006F652C" w:rsidRDefault="0028080D" w:rsidP="0028080D">
      <w:pPr>
        <w:jc w:val="center"/>
        <w:rPr>
          <w:rFonts w:eastAsia="Times New Roman"/>
          <w:b/>
          <w:lang w:val="sr-Cyrl-RS"/>
        </w:rPr>
      </w:pPr>
    </w:p>
    <w:p w:rsidR="00BC2D49" w:rsidRPr="006F652C" w:rsidRDefault="00BC2D49"/>
    <w:sectPr w:rsidR="00BC2D49" w:rsidRPr="006F65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25AB" w:rsidRDefault="00A525AB" w:rsidP="006A458A">
      <w:r>
        <w:separator/>
      </w:r>
    </w:p>
  </w:endnote>
  <w:endnote w:type="continuationSeparator" w:id="0">
    <w:p w:rsidR="00A525AB" w:rsidRDefault="00A525AB" w:rsidP="006A4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25AB" w:rsidRDefault="00A525AB" w:rsidP="006A458A">
      <w:r>
        <w:separator/>
      </w:r>
    </w:p>
  </w:footnote>
  <w:footnote w:type="continuationSeparator" w:id="0">
    <w:p w:rsidR="00A525AB" w:rsidRDefault="00A525AB" w:rsidP="006A45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7EF9"/>
    <w:multiLevelType w:val="hybridMultilevel"/>
    <w:tmpl w:val="B532BDF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EEE76E2"/>
    <w:multiLevelType w:val="multilevel"/>
    <w:tmpl w:val="6230664E"/>
    <w:lvl w:ilvl="0">
      <w:start w:val="1"/>
      <w:numFmt w:val="decimal"/>
      <w:lvlText w:val="%1."/>
      <w:lvlJc w:val="left"/>
      <w:pPr>
        <w:tabs>
          <w:tab w:val="num" w:pos="397"/>
        </w:tabs>
        <w:ind w:left="397" w:hanging="397"/>
      </w:pPr>
      <w:rPr>
        <w:rFonts w:ascii="Times New Roman" w:eastAsia="Times New Roman" w:hAnsi="Times New Roman" w:cs="Times New Roman"/>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1DE3748"/>
    <w:multiLevelType w:val="hybridMultilevel"/>
    <w:tmpl w:val="30C0A5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6AD32B7"/>
    <w:multiLevelType w:val="hybridMultilevel"/>
    <w:tmpl w:val="03D08B18"/>
    <w:lvl w:ilvl="0" w:tplc="BD3E743E">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1D20786A"/>
    <w:multiLevelType w:val="multilevel"/>
    <w:tmpl w:val="B2C4832E"/>
    <w:lvl w:ilvl="0">
      <w:start w:val="1"/>
      <w:numFmt w:val="decimal"/>
      <w:lvlText w:val="%1."/>
      <w:lvlJc w:val="left"/>
      <w:pPr>
        <w:tabs>
          <w:tab w:val="num" w:pos="397"/>
        </w:tabs>
        <w:ind w:left="397"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ED22386"/>
    <w:multiLevelType w:val="hybridMultilevel"/>
    <w:tmpl w:val="2D4AED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35B1E62"/>
    <w:multiLevelType w:val="hybridMultilevel"/>
    <w:tmpl w:val="A2A2A5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37E17C2D"/>
    <w:multiLevelType w:val="hybridMultilevel"/>
    <w:tmpl w:val="1D7209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40291684"/>
    <w:multiLevelType w:val="hybridMultilevel"/>
    <w:tmpl w:val="F82EA6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4E252F8"/>
    <w:multiLevelType w:val="hybridMultilevel"/>
    <w:tmpl w:val="62A866FA"/>
    <w:lvl w:ilvl="0" w:tplc="0409000B">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0" w15:restartNumberingAfterBreak="0">
    <w:nsid w:val="4A991666"/>
    <w:multiLevelType w:val="hybridMultilevel"/>
    <w:tmpl w:val="51245CE0"/>
    <w:lvl w:ilvl="0" w:tplc="49CEE5C4">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15:restartNumberingAfterBreak="0">
    <w:nsid w:val="4AFF6795"/>
    <w:multiLevelType w:val="hybridMultilevel"/>
    <w:tmpl w:val="32E4A222"/>
    <w:lvl w:ilvl="0" w:tplc="81AC34E8">
      <w:numFmt w:val="bullet"/>
      <w:lvlText w:val="-"/>
      <w:lvlJc w:val="left"/>
      <w:pPr>
        <w:ind w:left="720" w:hanging="360"/>
      </w:pPr>
      <w:rPr>
        <w:rFonts w:ascii="Calibri" w:eastAsia="Calibri" w:hAnsi="Calibri" w:cs="Calibri"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2" w15:restartNumberingAfterBreak="0">
    <w:nsid w:val="5309426A"/>
    <w:multiLevelType w:val="hybridMultilevel"/>
    <w:tmpl w:val="81C60916"/>
    <w:lvl w:ilvl="0" w:tplc="8056E73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55CF38C9"/>
    <w:multiLevelType w:val="hybridMultilevel"/>
    <w:tmpl w:val="8D72D2A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85C1526"/>
    <w:multiLevelType w:val="hybridMultilevel"/>
    <w:tmpl w:val="E8328C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28F206A"/>
    <w:multiLevelType w:val="hybridMultilevel"/>
    <w:tmpl w:val="765ADC4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1"/>
  </w:num>
  <w:num w:numId="2">
    <w:abstractNumId w:val="8"/>
  </w:num>
  <w:num w:numId="3">
    <w:abstractNumId w:val="3"/>
  </w:num>
  <w:num w:numId="4">
    <w:abstractNumId w:val="9"/>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0"/>
  </w:num>
  <w:num w:numId="12">
    <w:abstractNumId w:val="1"/>
  </w:num>
  <w:num w:numId="13">
    <w:abstractNumId w:val="4"/>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3"/>
  </w:num>
  <w:num w:numId="18">
    <w:abstractNumId w:val="9"/>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70E"/>
    <w:rsid w:val="000018FE"/>
    <w:rsid w:val="00002C5D"/>
    <w:rsid w:val="00006129"/>
    <w:rsid w:val="00006896"/>
    <w:rsid w:val="000316E9"/>
    <w:rsid w:val="000410D1"/>
    <w:rsid w:val="0006583E"/>
    <w:rsid w:val="00065F11"/>
    <w:rsid w:val="000661E2"/>
    <w:rsid w:val="00085D13"/>
    <w:rsid w:val="00086946"/>
    <w:rsid w:val="00090636"/>
    <w:rsid w:val="0009366E"/>
    <w:rsid w:val="000951B3"/>
    <w:rsid w:val="000A34D3"/>
    <w:rsid w:val="000A5183"/>
    <w:rsid w:val="000B0332"/>
    <w:rsid w:val="000B3E22"/>
    <w:rsid w:val="000C66B6"/>
    <w:rsid w:val="000D050C"/>
    <w:rsid w:val="000D2FFF"/>
    <w:rsid w:val="0011125B"/>
    <w:rsid w:val="00116EA4"/>
    <w:rsid w:val="001301DD"/>
    <w:rsid w:val="00143741"/>
    <w:rsid w:val="00152B6B"/>
    <w:rsid w:val="00157456"/>
    <w:rsid w:val="00163A90"/>
    <w:rsid w:val="0017216E"/>
    <w:rsid w:val="001938E8"/>
    <w:rsid w:val="00193E3D"/>
    <w:rsid w:val="001A48E8"/>
    <w:rsid w:val="001A59AE"/>
    <w:rsid w:val="001B589B"/>
    <w:rsid w:val="001D06D8"/>
    <w:rsid w:val="001D0F60"/>
    <w:rsid w:val="001D42C3"/>
    <w:rsid w:val="001F1E95"/>
    <w:rsid w:val="001F73F9"/>
    <w:rsid w:val="0023521B"/>
    <w:rsid w:val="002459A6"/>
    <w:rsid w:val="00251806"/>
    <w:rsid w:val="00252F9D"/>
    <w:rsid w:val="00265E47"/>
    <w:rsid w:val="00274FE2"/>
    <w:rsid w:val="0028080D"/>
    <w:rsid w:val="00284B8F"/>
    <w:rsid w:val="00285EA2"/>
    <w:rsid w:val="00297C9F"/>
    <w:rsid w:val="002A036C"/>
    <w:rsid w:val="002A1022"/>
    <w:rsid w:val="002A3ACB"/>
    <w:rsid w:val="002B7863"/>
    <w:rsid w:val="002C3D1E"/>
    <w:rsid w:val="002C41A6"/>
    <w:rsid w:val="002D0456"/>
    <w:rsid w:val="002D114B"/>
    <w:rsid w:val="002D34D0"/>
    <w:rsid w:val="002D4825"/>
    <w:rsid w:val="002D507F"/>
    <w:rsid w:val="002D7076"/>
    <w:rsid w:val="002E36BB"/>
    <w:rsid w:val="0031424C"/>
    <w:rsid w:val="00324864"/>
    <w:rsid w:val="003358D6"/>
    <w:rsid w:val="00340768"/>
    <w:rsid w:val="0035034C"/>
    <w:rsid w:val="00350610"/>
    <w:rsid w:val="003506BD"/>
    <w:rsid w:val="003509F6"/>
    <w:rsid w:val="00351CEA"/>
    <w:rsid w:val="00356F26"/>
    <w:rsid w:val="0036083A"/>
    <w:rsid w:val="003679DB"/>
    <w:rsid w:val="00374866"/>
    <w:rsid w:val="003771E2"/>
    <w:rsid w:val="00382A24"/>
    <w:rsid w:val="00384F47"/>
    <w:rsid w:val="0038605A"/>
    <w:rsid w:val="00395B63"/>
    <w:rsid w:val="003A79CF"/>
    <w:rsid w:val="003B6D85"/>
    <w:rsid w:val="003D2C75"/>
    <w:rsid w:val="003E5E97"/>
    <w:rsid w:val="0040415F"/>
    <w:rsid w:val="004107ED"/>
    <w:rsid w:val="00412080"/>
    <w:rsid w:val="00412DD1"/>
    <w:rsid w:val="00413699"/>
    <w:rsid w:val="0042711C"/>
    <w:rsid w:val="00443222"/>
    <w:rsid w:val="004535C8"/>
    <w:rsid w:val="00456B33"/>
    <w:rsid w:val="004645A4"/>
    <w:rsid w:val="00464E28"/>
    <w:rsid w:val="00471D3D"/>
    <w:rsid w:val="00476DB2"/>
    <w:rsid w:val="00481683"/>
    <w:rsid w:val="00485380"/>
    <w:rsid w:val="00486AE4"/>
    <w:rsid w:val="00494CC5"/>
    <w:rsid w:val="004A157B"/>
    <w:rsid w:val="004B0668"/>
    <w:rsid w:val="004B0D3D"/>
    <w:rsid w:val="004B180A"/>
    <w:rsid w:val="004C0BED"/>
    <w:rsid w:val="004C5DB2"/>
    <w:rsid w:val="004C5E95"/>
    <w:rsid w:val="004D2B2C"/>
    <w:rsid w:val="004E1E3C"/>
    <w:rsid w:val="004F344C"/>
    <w:rsid w:val="004F4D51"/>
    <w:rsid w:val="00503090"/>
    <w:rsid w:val="00503BC2"/>
    <w:rsid w:val="00506599"/>
    <w:rsid w:val="005125A1"/>
    <w:rsid w:val="005243DE"/>
    <w:rsid w:val="00526ED3"/>
    <w:rsid w:val="00532C05"/>
    <w:rsid w:val="00533C28"/>
    <w:rsid w:val="00533EFF"/>
    <w:rsid w:val="005348D9"/>
    <w:rsid w:val="005428F7"/>
    <w:rsid w:val="005450F1"/>
    <w:rsid w:val="0054518C"/>
    <w:rsid w:val="005756CC"/>
    <w:rsid w:val="00586F79"/>
    <w:rsid w:val="00592139"/>
    <w:rsid w:val="005A643A"/>
    <w:rsid w:val="005C7786"/>
    <w:rsid w:val="005C7EDB"/>
    <w:rsid w:val="005D362C"/>
    <w:rsid w:val="005D3BA6"/>
    <w:rsid w:val="005E34BB"/>
    <w:rsid w:val="005E54B5"/>
    <w:rsid w:val="005F0A04"/>
    <w:rsid w:val="005F2F23"/>
    <w:rsid w:val="005F42C2"/>
    <w:rsid w:val="0060003D"/>
    <w:rsid w:val="00600CEF"/>
    <w:rsid w:val="00612AC7"/>
    <w:rsid w:val="00615A53"/>
    <w:rsid w:val="00626D39"/>
    <w:rsid w:val="0063549C"/>
    <w:rsid w:val="00643F8E"/>
    <w:rsid w:val="006516D4"/>
    <w:rsid w:val="00661781"/>
    <w:rsid w:val="00672EA1"/>
    <w:rsid w:val="00673C7F"/>
    <w:rsid w:val="006902A2"/>
    <w:rsid w:val="006942DD"/>
    <w:rsid w:val="00696E47"/>
    <w:rsid w:val="006A1E0A"/>
    <w:rsid w:val="006A458A"/>
    <w:rsid w:val="006A61A5"/>
    <w:rsid w:val="006B487A"/>
    <w:rsid w:val="006B6F8E"/>
    <w:rsid w:val="006C7867"/>
    <w:rsid w:val="006D6CD8"/>
    <w:rsid w:val="006D6E1D"/>
    <w:rsid w:val="006E535E"/>
    <w:rsid w:val="006F652C"/>
    <w:rsid w:val="006F6C0C"/>
    <w:rsid w:val="00701403"/>
    <w:rsid w:val="007063BC"/>
    <w:rsid w:val="00710A4B"/>
    <w:rsid w:val="00712838"/>
    <w:rsid w:val="007213A6"/>
    <w:rsid w:val="00730F2E"/>
    <w:rsid w:val="00740571"/>
    <w:rsid w:val="0074252D"/>
    <w:rsid w:val="00747F7B"/>
    <w:rsid w:val="007530B5"/>
    <w:rsid w:val="0076054E"/>
    <w:rsid w:val="00763E75"/>
    <w:rsid w:val="007656F4"/>
    <w:rsid w:val="007702E2"/>
    <w:rsid w:val="00771EC0"/>
    <w:rsid w:val="007746B6"/>
    <w:rsid w:val="00775212"/>
    <w:rsid w:val="007753F3"/>
    <w:rsid w:val="00781FCE"/>
    <w:rsid w:val="00783605"/>
    <w:rsid w:val="00795CAC"/>
    <w:rsid w:val="007B0E1C"/>
    <w:rsid w:val="007B42F4"/>
    <w:rsid w:val="007B570E"/>
    <w:rsid w:val="007C57DD"/>
    <w:rsid w:val="007D44EE"/>
    <w:rsid w:val="007E762C"/>
    <w:rsid w:val="007F7197"/>
    <w:rsid w:val="008150F4"/>
    <w:rsid w:val="00816368"/>
    <w:rsid w:val="008223C9"/>
    <w:rsid w:val="00827512"/>
    <w:rsid w:val="00833F29"/>
    <w:rsid w:val="008504BC"/>
    <w:rsid w:val="00852419"/>
    <w:rsid w:val="00853CEC"/>
    <w:rsid w:val="0085539E"/>
    <w:rsid w:val="008562AD"/>
    <w:rsid w:val="008621BD"/>
    <w:rsid w:val="0087623F"/>
    <w:rsid w:val="00877760"/>
    <w:rsid w:val="00897405"/>
    <w:rsid w:val="008A7CC1"/>
    <w:rsid w:val="008C4682"/>
    <w:rsid w:val="008D6F2C"/>
    <w:rsid w:val="008E3676"/>
    <w:rsid w:val="008F027B"/>
    <w:rsid w:val="008F201F"/>
    <w:rsid w:val="00934F79"/>
    <w:rsid w:val="00941DD3"/>
    <w:rsid w:val="00954718"/>
    <w:rsid w:val="00957C37"/>
    <w:rsid w:val="0096067A"/>
    <w:rsid w:val="00961614"/>
    <w:rsid w:val="00974823"/>
    <w:rsid w:val="00976283"/>
    <w:rsid w:val="00991A61"/>
    <w:rsid w:val="009932FA"/>
    <w:rsid w:val="009938B0"/>
    <w:rsid w:val="009971FB"/>
    <w:rsid w:val="009A0881"/>
    <w:rsid w:val="009C3BC7"/>
    <w:rsid w:val="009C5796"/>
    <w:rsid w:val="009D1252"/>
    <w:rsid w:val="009D6DC8"/>
    <w:rsid w:val="009F4B4E"/>
    <w:rsid w:val="009F789A"/>
    <w:rsid w:val="00A02DA0"/>
    <w:rsid w:val="00A05579"/>
    <w:rsid w:val="00A243FB"/>
    <w:rsid w:val="00A44A70"/>
    <w:rsid w:val="00A47677"/>
    <w:rsid w:val="00A51196"/>
    <w:rsid w:val="00A525AB"/>
    <w:rsid w:val="00A6412E"/>
    <w:rsid w:val="00A66994"/>
    <w:rsid w:val="00A67458"/>
    <w:rsid w:val="00A75444"/>
    <w:rsid w:val="00A81053"/>
    <w:rsid w:val="00A847B5"/>
    <w:rsid w:val="00A87403"/>
    <w:rsid w:val="00A91E8E"/>
    <w:rsid w:val="00AA3DDD"/>
    <w:rsid w:val="00AB1772"/>
    <w:rsid w:val="00AC55CE"/>
    <w:rsid w:val="00AF28BC"/>
    <w:rsid w:val="00B01877"/>
    <w:rsid w:val="00B07437"/>
    <w:rsid w:val="00B13A2E"/>
    <w:rsid w:val="00B20B95"/>
    <w:rsid w:val="00B26CE5"/>
    <w:rsid w:val="00B33306"/>
    <w:rsid w:val="00B351F5"/>
    <w:rsid w:val="00B353B8"/>
    <w:rsid w:val="00B35D70"/>
    <w:rsid w:val="00B434D7"/>
    <w:rsid w:val="00B51047"/>
    <w:rsid w:val="00B527A1"/>
    <w:rsid w:val="00B6179B"/>
    <w:rsid w:val="00B63AFF"/>
    <w:rsid w:val="00B70FC0"/>
    <w:rsid w:val="00B80DF4"/>
    <w:rsid w:val="00B827DB"/>
    <w:rsid w:val="00B85517"/>
    <w:rsid w:val="00B86E56"/>
    <w:rsid w:val="00B9038F"/>
    <w:rsid w:val="00B97C86"/>
    <w:rsid w:val="00BB4C8F"/>
    <w:rsid w:val="00BC2D49"/>
    <w:rsid w:val="00BC43CE"/>
    <w:rsid w:val="00BC7BD7"/>
    <w:rsid w:val="00BD0136"/>
    <w:rsid w:val="00BE5A3C"/>
    <w:rsid w:val="00C1048A"/>
    <w:rsid w:val="00C2020D"/>
    <w:rsid w:val="00C22356"/>
    <w:rsid w:val="00C241F5"/>
    <w:rsid w:val="00C26BD3"/>
    <w:rsid w:val="00C31D78"/>
    <w:rsid w:val="00C521C1"/>
    <w:rsid w:val="00C61CFC"/>
    <w:rsid w:val="00C6508B"/>
    <w:rsid w:val="00C65354"/>
    <w:rsid w:val="00C67579"/>
    <w:rsid w:val="00C82C12"/>
    <w:rsid w:val="00CA3853"/>
    <w:rsid w:val="00CA6B4A"/>
    <w:rsid w:val="00CB13DD"/>
    <w:rsid w:val="00CB294D"/>
    <w:rsid w:val="00CB6E3D"/>
    <w:rsid w:val="00CC168C"/>
    <w:rsid w:val="00CE17BE"/>
    <w:rsid w:val="00CF3DAF"/>
    <w:rsid w:val="00CF4688"/>
    <w:rsid w:val="00D06A65"/>
    <w:rsid w:val="00D10FFF"/>
    <w:rsid w:val="00D31DF2"/>
    <w:rsid w:val="00D34DA9"/>
    <w:rsid w:val="00D47AF2"/>
    <w:rsid w:val="00D509FD"/>
    <w:rsid w:val="00D5745D"/>
    <w:rsid w:val="00D6256A"/>
    <w:rsid w:val="00D72D53"/>
    <w:rsid w:val="00D7363A"/>
    <w:rsid w:val="00D77798"/>
    <w:rsid w:val="00D80763"/>
    <w:rsid w:val="00D92E7B"/>
    <w:rsid w:val="00D96103"/>
    <w:rsid w:val="00DB56D5"/>
    <w:rsid w:val="00DB62D7"/>
    <w:rsid w:val="00DC4823"/>
    <w:rsid w:val="00DC491C"/>
    <w:rsid w:val="00DD5F46"/>
    <w:rsid w:val="00DD7ECE"/>
    <w:rsid w:val="00DE343E"/>
    <w:rsid w:val="00E00757"/>
    <w:rsid w:val="00E10E9C"/>
    <w:rsid w:val="00E53919"/>
    <w:rsid w:val="00E53ABC"/>
    <w:rsid w:val="00E577CF"/>
    <w:rsid w:val="00E57AB1"/>
    <w:rsid w:val="00E60B7C"/>
    <w:rsid w:val="00E65182"/>
    <w:rsid w:val="00E74805"/>
    <w:rsid w:val="00E848E3"/>
    <w:rsid w:val="00E84C94"/>
    <w:rsid w:val="00E874DA"/>
    <w:rsid w:val="00EB0B58"/>
    <w:rsid w:val="00ED0C26"/>
    <w:rsid w:val="00ED5D40"/>
    <w:rsid w:val="00EE5179"/>
    <w:rsid w:val="00EE792E"/>
    <w:rsid w:val="00EF7A0D"/>
    <w:rsid w:val="00F106D5"/>
    <w:rsid w:val="00F2434A"/>
    <w:rsid w:val="00F24745"/>
    <w:rsid w:val="00F415AA"/>
    <w:rsid w:val="00F50327"/>
    <w:rsid w:val="00F54A76"/>
    <w:rsid w:val="00F559AE"/>
    <w:rsid w:val="00F606CA"/>
    <w:rsid w:val="00F72BD4"/>
    <w:rsid w:val="00F774EC"/>
    <w:rsid w:val="00F80300"/>
    <w:rsid w:val="00F92480"/>
    <w:rsid w:val="00F970B5"/>
    <w:rsid w:val="00FA1253"/>
    <w:rsid w:val="00FA2E50"/>
    <w:rsid w:val="00FB30AF"/>
    <w:rsid w:val="00FB342D"/>
    <w:rsid w:val="00FB411F"/>
    <w:rsid w:val="00FB7A79"/>
    <w:rsid w:val="00FD5096"/>
    <w:rsid w:val="00FF2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A0273"/>
  <w15:chartTrackingRefBased/>
  <w15:docId w15:val="{388A6D9C-B36B-4EE7-9398-EE9B56585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D49"/>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BC2D49"/>
    <w:rPr>
      <w:rFonts w:ascii="Calibri" w:hAnsi="Calibri" w:cs="Calibri"/>
      <w:sz w:val="22"/>
      <w:szCs w:val="22"/>
    </w:rPr>
  </w:style>
  <w:style w:type="paragraph" w:styleId="ListParagraph">
    <w:name w:val="List Paragraph"/>
    <w:basedOn w:val="Normal"/>
    <w:uiPriority w:val="34"/>
    <w:qFormat/>
    <w:rsid w:val="00BC2D49"/>
    <w:pPr>
      <w:spacing w:after="160" w:line="252" w:lineRule="auto"/>
      <w:ind w:left="720"/>
      <w:contextualSpacing/>
    </w:pPr>
    <w:rPr>
      <w:rFonts w:ascii="Calibri" w:hAnsi="Calibri" w:cs="Calibri"/>
      <w:sz w:val="22"/>
      <w:szCs w:val="22"/>
    </w:rPr>
  </w:style>
  <w:style w:type="paragraph" w:styleId="Header">
    <w:name w:val="header"/>
    <w:basedOn w:val="Normal"/>
    <w:link w:val="HeaderChar"/>
    <w:uiPriority w:val="99"/>
    <w:unhideWhenUsed/>
    <w:rsid w:val="006A458A"/>
    <w:pPr>
      <w:tabs>
        <w:tab w:val="center" w:pos="4680"/>
        <w:tab w:val="right" w:pos="9360"/>
      </w:tabs>
    </w:pPr>
  </w:style>
  <w:style w:type="character" w:customStyle="1" w:styleId="HeaderChar">
    <w:name w:val="Header Char"/>
    <w:basedOn w:val="DefaultParagraphFont"/>
    <w:link w:val="Header"/>
    <w:uiPriority w:val="99"/>
    <w:rsid w:val="006A458A"/>
    <w:rPr>
      <w:rFonts w:ascii="Times New Roman" w:hAnsi="Times New Roman" w:cs="Times New Roman"/>
      <w:sz w:val="24"/>
      <w:szCs w:val="24"/>
    </w:rPr>
  </w:style>
  <w:style w:type="paragraph" w:styleId="Footer">
    <w:name w:val="footer"/>
    <w:basedOn w:val="Normal"/>
    <w:link w:val="FooterChar"/>
    <w:uiPriority w:val="99"/>
    <w:unhideWhenUsed/>
    <w:rsid w:val="006A458A"/>
    <w:pPr>
      <w:tabs>
        <w:tab w:val="center" w:pos="4680"/>
        <w:tab w:val="right" w:pos="9360"/>
      </w:tabs>
    </w:pPr>
  </w:style>
  <w:style w:type="character" w:customStyle="1" w:styleId="FooterChar">
    <w:name w:val="Footer Char"/>
    <w:basedOn w:val="DefaultParagraphFont"/>
    <w:link w:val="Footer"/>
    <w:uiPriority w:val="99"/>
    <w:rsid w:val="006A458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594960">
      <w:bodyDiv w:val="1"/>
      <w:marLeft w:val="0"/>
      <w:marRight w:val="0"/>
      <w:marTop w:val="0"/>
      <w:marBottom w:val="0"/>
      <w:divBdr>
        <w:top w:val="none" w:sz="0" w:space="0" w:color="auto"/>
        <w:left w:val="none" w:sz="0" w:space="0" w:color="auto"/>
        <w:bottom w:val="none" w:sz="0" w:space="0" w:color="auto"/>
        <w:right w:val="none" w:sz="0" w:space="0" w:color="auto"/>
      </w:divBdr>
    </w:div>
    <w:div w:id="143393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cid:image006.jpg@01D3DDAE.2BE7B5D0" TargetMode="External"/><Relationship Id="rId26" Type="http://schemas.openxmlformats.org/officeDocument/2006/relationships/image" Target="cid:image010.jpg@01D3DDAE.2BE7B5D0"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image" Target="cid:image014.jpg@01D3DDAE.2BE7B5D0" TargetMode="External"/><Relationship Id="rId42" Type="http://schemas.openxmlformats.org/officeDocument/2006/relationships/image" Target="cid:image018.jpg@01D3DDAE.2BE7B5D0" TargetMode="External"/><Relationship Id="rId47" Type="http://schemas.openxmlformats.org/officeDocument/2006/relationships/image" Target="media/image21.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image" Target="media/image41.jpeg"/><Relationship Id="rId7" Type="http://schemas.openxmlformats.org/officeDocument/2006/relationships/image" Target="media/image1.png"/><Relationship Id="rId71" Type="http://schemas.openxmlformats.org/officeDocument/2006/relationships/image" Target="media/image44.jpeg"/><Relationship Id="rId2" Type="http://schemas.openxmlformats.org/officeDocument/2006/relationships/styles" Target="styles.xml"/><Relationship Id="rId16" Type="http://schemas.openxmlformats.org/officeDocument/2006/relationships/image" Target="cid:image005.jpg@01D3DDAE.2BE7B5D0"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image" Target="cid:image009.jpg@01D3DDAE.2BE7B5D0" TargetMode="External"/><Relationship Id="rId32" Type="http://schemas.openxmlformats.org/officeDocument/2006/relationships/image" Target="cid:image013.jpg@01D3DDAE.2BE7B5D0" TargetMode="External"/><Relationship Id="rId37" Type="http://schemas.openxmlformats.org/officeDocument/2006/relationships/image" Target="media/image16.jpeg"/><Relationship Id="rId40" Type="http://schemas.openxmlformats.org/officeDocument/2006/relationships/image" Target="cid:image017.jpg@01D3DDAE.2BE7B5D0" TargetMode="External"/><Relationship Id="rId45" Type="http://schemas.openxmlformats.org/officeDocument/2006/relationships/image" Target="media/image20.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cid:image011.jpg@01D3DDAE.2BE7B5D0" TargetMode="External"/><Relationship Id="rId36" Type="http://schemas.openxmlformats.org/officeDocument/2006/relationships/image" Target="cid:image015.jpg@01D3DDAE.2BE7B5D0" TargetMode="External"/><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image" Target="cid:image002.jpg@01D3DDAE.2BE7B5D0"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cid:image019.jpg@01D3DDAE.2BE7B5D0" TargetMode="External"/><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image004.jpg@01D3DDAE.2BE7B5D0" TargetMode="External"/><Relationship Id="rId22" Type="http://schemas.openxmlformats.org/officeDocument/2006/relationships/image" Target="cid:image008.jpg@01D3DDAE.2BE7B5D0" TargetMode="External"/><Relationship Id="rId27" Type="http://schemas.openxmlformats.org/officeDocument/2006/relationships/image" Target="media/image11.jpeg"/><Relationship Id="rId30" Type="http://schemas.openxmlformats.org/officeDocument/2006/relationships/image" Target="cid:image012.jpg@01D3DDAE.2BE7B5D0"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cid:image021.jpg@01D3DDAE.2BE7B5D0" TargetMode="External"/><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2.jpeg"/><Relationship Id="rId8" Type="http://schemas.openxmlformats.org/officeDocument/2006/relationships/image" Target="cid:image001.png@01D3DDAE.2BE7B5D0" TargetMode="External"/><Relationship Id="rId51" Type="http://schemas.openxmlformats.org/officeDocument/2006/relationships/image" Target="media/image24.jpeg"/><Relationship Id="rId72"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cid:image003.jpg@01D3DDAE.2BE7B5D0"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cid:image016.jpg@01D3DDAE.2BE7B5D0" TargetMode="External"/><Relationship Id="rId46" Type="http://schemas.openxmlformats.org/officeDocument/2006/relationships/image" Target="cid:image020.jpg@01D3DDAE.2BE7B5D0" TargetMode="External"/><Relationship Id="rId59" Type="http://schemas.openxmlformats.org/officeDocument/2006/relationships/image" Target="media/image32.jpeg"/><Relationship Id="rId67" Type="http://schemas.openxmlformats.org/officeDocument/2006/relationships/image" Target="media/image40.jpeg"/><Relationship Id="rId20" Type="http://schemas.openxmlformats.org/officeDocument/2006/relationships/image" Target="cid:image007.jpg@01D3DDAE.2BE7B5D0" TargetMode="External"/><Relationship Id="rId41" Type="http://schemas.openxmlformats.org/officeDocument/2006/relationships/image" Target="media/image18.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51</Pages>
  <Words>7903</Words>
  <Characters>45053</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Sladjana Perendic</dc:creator>
  <cp:keywords/>
  <dc:description/>
  <cp:lastModifiedBy>Leposava Sojić</cp:lastModifiedBy>
  <cp:revision>237</cp:revision>
  <dcterms:created xsi:type="dcterms:W3CDTF">2018-04-27T06:43:00Z</dcterms:created>
  <dcterms:modified xsi:type="dcterms:W3CDTF">2018-04-29T20:08:00Z</dcterms:modified>
</cp:coreProperties>
</file>